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704F7" w:rsidTr="00253D1E">
        <w:tc>
          <w:tcPr>
            <w:tcW w:w="4785" w:type="dxa"/>
          </w:tcPr>
          <w:p w:rsidR="00F704F7" w:rsidRDefault="00F704F7" w:rsidP="00253D1E">
            <w:r w:rsidRPr="005F62FA">
              <w:rPr>
                <w:noProof/>
              </w:rPr>
              <w:drawing>
                <wp:inline distT="0" distB="0" distL="0" distR="0">
                  <wp:extent cx="1759585" cy="1906270"/>
                  <wp:effectExtent l="19050" t="0" r="0" b="0"/>
                  <wp:docPr id="2"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5"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F704F7" w:rsidRPr="000D146C" w:rsidRDefault="00F704F7" w:rsidP="00253D1E">
            <w:pPr>
              <w:rPr>
                <w:b/>
              </w:rPr>
            </w:pPr>
            <w:r w:rsidRPr="000D146C">
              <w:rPr>
                <w:b/>
              </w:rPr>
              <w:t>Шифр</w:t>
            </w:r>
            <w:r>
              <w:rPr>
                <w:b/>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F704F7" w:rsidRPr="000D146C" w:rsidTr="00253D1E">
              <w:tc>
                <w:tcPr>
                  <w:tcW w:w="468" w:type="dxa"/>
                  <w:tcBorders>
                    <w:top w:val="single" w:sz="4" w:space="0" w:color="auto"/>
                    <w:left w:val="single" w:sz="4" w:space="0" w:color="auto"/>
                    <w:bottom w:val="single" w:sz="4" w:space="0" w:color="auto"/>
                    <w:right w:val="single" w:sz="4" w:space="0" w:color="auto"/>
                  </w:tcBorders>
                </w:tcPr>
                <w:p w:rsidR="00F704F7" w:rsidRPr="00B60772" w:rsidRDefault="00F704F7" w:rsidP="00253D1E">
                  <w:pPr>
                    <w:rPr>
                      <w:b/>
                    </w:rPr>
                  </w:pPr>
                </w:p>
              </w:tc>
              <w:tc>
                <w:tcPr>
                  <w:tcW w:w="540" w:type="dxa"/>
                  <w:tcBorders>
                    <w:top w:val="single" w:sz="4" w:space="0" w:color="auto"/>
                    <w:left w:val="single" w:sz="4" w:space="0" w:color="auto"/>
                    <w:bottom w:val="single" w:sz="4" w:space="0" w:color="auto"/>
                    <w:right w:val="single" w:sz="4" w:space="0" w:color="auto"/>
                  </w:tcBorders>
                </w:tcPr>
                <w:p w:rsidR="00F704F7" w:rsidRPr="00B60772" w:rsidRDefault="00F704F7" w:rsidP="00253D1E">
                  <w:pPr>
                    <w:rPr>
                      <w:b/>
                    </w:rPr>
                  </w:pPr>
                </w:p>
              </w:tc>
              <w:tc>
                <w:tcPr>
                  <w:tcW w:w="540" w:type="dxa"/>
                  <w:tcBorders>
                    <w:top w:val="single" w:sz="4" w:space="0" w:color="auto"/>
                    <w:left w:val="single" w:sz="4" w:space="0" w:color="auto"/>
                    <w:bottom w:val="single" w:sz="4" w:space="0" w:color="auto"/>
                    <w:right w:val="single" w:sz="4" w:space="0" w:color="auto"/>
                  </w:tcBorders>
                </w:tcPr>
                <w:p w:rsidR="00F704F7" w:rsidRPr="00B60772" w:rsidRDefault="00F704F7" w:rsidP="00253D1E">
                  <w:pPr>
                    <w:rPr>
                      <w:b/>
                    </w:rPr>
                  </w:pPr>
                </w:p>
              </w:tc>
              <w:tc>
                <w:tcPr>
                  <w:tcW w:w="540" w:type="dxa"/>
                  <w:tcBorders>
                    <w:top w:val="single" w:sz="4" w:space="0" w:color="auto"/>
                    <w:left w:val="single" w:sz="4" w:space="0" w:color="auto"/>
                    <w:bottom w:val="single" w:sz="4" w:space="0" w:color="auto"/>
                    <w:right w:val="single" w:sz="4" w:space="0" w:color="auto"/>
                  </w:tcBorders>
                </w:tcPr>
                <w:p w:rsidR="00F704F7" w:rsidRPr="00B60772" w:rsidRDefault="00F704F7" w:rsidP="00253D1E">
                  <w:pPr>
                    <w:rPr>
                      <w:b/>
                    </w:rPr>
                  </w:pPr>
                </w:p>
              </w:tc>
            </w:tr>
          </w:tbl>
          <w:p w:rsidR="00F704F7" w:rsidRDefault="00F704F7" w:rsidP="00253D1E">
            <w:pPr>
              <w:jc w:val="right"/>
            </w:pPr>
          </w:p>
        </w:tc>
      </w:tr>
    </w:tbl>
    <w:p w:rsidR="00F704F7" w:rsidRPr="000D146C" w:rsidRDefault="00F704F7" w:rsidP="00F704F7">
      <w:pPr>
        <w:rPr>
          <w:b/>
        </w:rPr>
      </w:pPr>
    </w:p>
    <w:p w:rsidR="00F704F7" w:rsidRPr="000D146C" w:rsidRDefault="00F704F7" w:rsidP="00F704F7">
      <w:pPr>
        <w:jc w:val="center"/>
        <w:rPr>
          <w:b/>
        </w:rPr>
      </w:pPr>
    </w:p>
    <w:p w:rsidR="00F704F7" w:rsidRPr="000D146C" w:rsidRDefault="00931237" w:rsidP="00F704F7">
      <w:pPr>
        <w:jc w:val="center"/>
        <w:rPr>
          <w:b/>
        </w:rPr>
      </w:pPr>
      <w:r w:rsidRPr="00801B74">
        <w:rPr>
          <w:b/>
        </w:rPr>
        <w:t>17 ноября  201</w:t>
      </w:r>
      <w:r>
        <w:rPr>
          <w:b/>
        </w:rPr>
        <w:t>6</w:t>
      </w:r>
    </w:p>
    <w:p w:rsidR="00F704F7" w:rsidRPr="000D146C" w:rsidRDefault="00F704F7" w:rsidP="00F704F7">
      <w:pPr>
        <w:jc w:val="center"/>
        <w:rPr>
          <w:b/>
        </w:rPr>
      </w:pPr>
    </w:p>
    <w:p w:rsidR="00F704F7" w:rsidRPr="000D146C" w:rsidRDefault="00F704F7" w:rsidP="00F704F7">
      <w:pPr>
        <w:jc w:val="center"/>
        <w:rPr>
          <w:b/>
        </w:rPr>
      </w:pPr>
    </w:p>
    <w:p w:rsidR="00F704F7" w:rsidRPr="000D146C" w:rsidRDefault="00F704F7" w:rsidP="00F704F7">
      <w:pPr>
        <w:jc w:val="center"/>
        <w:rPr>
          <w:b/>
        </w:rPr>
      </w:pPr>
    </w:p>
    <w:p w:rsidR="00F704F7" w:rsidRPr="000D146C" w:rsidRDefault="00F704F7" w:rsidP="00F704F7">
      <w:pPr>
        <w:jc w:val="center"/>
        <w:rPr>
          <w:b/>
          <w:smallCaps/>
        </w:rPr>
      </w:pPr>
      <w:r>
        <w:rPr>
          <w:b/>
          <w:smallCaps/>
        </w:rPr>
        <w:t>Муниципальный</w:t>
      </w:r>
      <w:r w:rsidRPr="000D146C">
        <w:rPr>
          <w:b/>
          <w:smallCaps/>
        </w:rPr>
        <w:t xml:space="preserve"> этап</w:t>
      </w:r>
    </w:p>
    <w:p w:rsidR="00F704F7" w:rsidRPr="000D146C" w:rsidRDefault="00F704F7" w:rsidP="00F704F7">
      <w:pPr>
        <w:jc w:val="center"/>
        <w:rPr>
          <w:b/>
          <w:smallCaps/>
        </w:rPr>
      </w:pPr>
      <w:r w:rsidRPr="000D146C">
        <w:rPr>
          <w:b/>
          <w:smallCaps/>
        </w:rPr>
        <w:t>Всероссийской олимпиады школьников</w:t>
      </w:r>
    </w:p>
    <w:p w:rsidR="00F704F7" w:rsidRPr="000D146C" w:rsidRDefault="00F704F7" w:rsidP="00F704F7">
      <w:pPr>
        <w:jc w:val="center"/>
        <w:rPr>
          <w:b/>
          <w:smallCaps/>
        </w:rPr>
      </w:pPr>
      <w:r w:rsidRPr="000D146C">
        <w:rPr>
          <w:b/>
          <w:smallCaps/>
        </w:rPr>
        <w:t xml:space="preserve">по </w:t>
      </w:r>
      <w:r>
        <w:rPr>
          <w:b/>
          <w:smallCaps/>
        </w:rPr>
        <w:t>Французскому языку</w:t>
      </w:r>
    </w:p>
    <w:p w:rsidR="00F704F7" w:rsidRPr="000D146C" w:rsidRDefault="00F704F7" w:rsidP="00F704F7">
      <w:pPr>
        <w:jc w:val="center"/>
        <w:rPr>
          <w:b/>
          <w:smallCaps/>
        </w:rPr>
      </w:pPr>
      <w:r w:rsidRPr="000D146C">
        <w:rPr>
          <w:b/>
          <w:smallCaps/>
        </w:rPr>
        <w:t>201</w:t>
      </w:r>
      <w:r>
        <w:rPr>
          <w:b/>
          <w:smallCaps/>
        </w:rPr>
        <w:t>6</w:t>
      </w:r>
      <w:r w:rsidRPr="000D146C">
        <w:rPr>
          <w:b/>
          <w:smallCaps/>
        </w:rPr>
        <w:t>/201</w:t>
      </w:r>
      <w:r>
        <w:rPr>
          <w:b/>
          <w:smallCaps/>
        </w:rPr>
        <w:t>7</w:t>
      </w:r>
      <w:r w:rsidRPr="000D146C">
        <w:rPr>
          <w:b/>
          <w:smallCaps/>
        </w:rPr>
        <w:t xml:space="preserve"> учебного года</w:t>
      </w:r>
    </w:p>
    <w:p w:rsidR="00F704F7" w:rsidRPr="000D146C" w:rsidRDefault="00F704F7" w:rsidP="00F704F7">
      <w:pPr>
        <w:rPr>
          <w:b/>
          <w:smallCaps/>
        </w:rPr>
      </w:pPr>
    </w:p>
    <w:p w:rsidR="00F704F7" w:rsidRDefault="00F704F7" w:rsidP="00F704F7"/>
    <w:p w:rsidR="00931237" w:rsidRPr="000D146C" w:rsidRDefault="00931237" w:rsidP="00F704F7"/>
    <w:p w:rsidR="00F704F7" w:rsidRPr="000D146C" w:rsidRDefault="00F704F7" w:rsidP="00F704F7">
      <w:pPr>
        <w:jc w:val="center"/>
        <w:rPr>
          <w:b/>
        </w:rPr>
      </w:pPr>
      <w:r w:rsidRPr="000D146C">
        <w:rPr>
          <w:b/>
        </w:rPr>
        <w:t xml:space="preserve">Комплект заданий для учеников </w:t>
      </w:r>
      <w:r>
        <w:rPr>
          <w:b/>
        </w:rPr>
        <w:t>9-11</w:t>
      </w:r>
      <w:r w:rsidRPr="000D146C">
        <w:rPr>
          <w:b/>
        </w:rPr>
        <w:t xml:space="preserve"> классов</w:t>
      </w:r>
    </w:p>
    <w:p w:rsidR="00F704F7" w:rsidRPr="000D146C" w:rsidRDefault="00F704F7" w:rsidP="00F704F7">
      <w:pPr>
        <w:rPr>
          <w:b/>
        </w:rPr>
      </w:pPr>
    </w:p>
    <w:p w:rsidR="00F704F7" w:rsidRDefault="00F704F7" w:rsidP="00F704F7">
      <w:pPr>
        <w:jc w:val="center"/>
      </w:pPr>
    </w:p>
    <w:p w:rsidR="00F704F7" w:rsidRPr="000D146C" w:rsidRDefault="00F704F7" w:rsidP="00F704F7">
      <w:pPr>
        <w:jc w:val="cente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1"/>
        <w:gridCol w:w="1343"/>
        <w:gridCol w:w="1716"/>
      </w:tblGrid>
      <w:tr w:rsidR="00931237" w:rsidRPr="000D146C" w:rsidTr="00931237">
        <w:tc>
          <w:tcPr>
            <w:tcW w:w="2451" w:type="dxa"/>
            <w:tcBorders>
              <w:top w:val="single" w:sz="4" w:space="0" w:color="auto"/>
              <w:left w:val="single" w:sz="4" w:space="0" w:color="auto"/>
              <w:bottom w:val="single" w:sz="4" w:space="0" w:color="auto"/>
              <w:right w:val="single" w:sz="4" w:space="0" w:color="auto"/>
            </w:tcBorders>
          </w:tcPr>
          <w:p w:rsidR="00931237" w:rsidRPr="00B60772" w:rsidRDefault="00931237" w:rsidP="00253D1E">
            <w:pPr>
              <w:jc w:val="center"/>
            </w:pPr>
            <w:r>
              <w:t xml:space="preserve">Разделы </w:t>
            </w:r>
          </w:p>
        </w:tc>
        <w:tc>
          <w:tcPr>
            <w:tcW w:w="1343" w:type="dxa"/>
            <w:tcBorders>
              <w:top w:val="single" w:sz="4" w:space="0" w:color="auto"/>
              <w:left w:val="single" w:sz="4" w:space="0" w:color="auto"/>
              <w:bottom w:val="single" w:sz="4" w:space="0" w:color="auto"/>
              <w:right w:val="single" w:sz="4" w:space="0" w:color="auto"/>
            </w:tcBorders>
          </w:tcPr>
          <w:p w:rsidR="00931237" w:rsidRPr="00B60772" w:rsidRDefault="00931237" w:rsidP="00253D1E">
            <w:pPr>
              <w:jc w:val="center"/>
            </w:pPr>
            <w:r w:rsidRPr="00B60772">
              <w:t>Баллы</w:t>
            </w:r>
          </w:p>
        </w:tc>
        <w:tc>
          <w:tcPr>
            <w:tcW w:w="1716" w:type="dxa"/>
            <w:tcBorders>
              <w:top w:val="single" w:sz="4" w:space="0" w:color="auto"/>
              <w:left w:val="single" w:sz="4" w:space="0" w:color="auto"/>
              <w:bottom w:val="single" w:sz="4" w:space="0" w:color="auto"/>
              <w:right w:val="single" w:sz="4" w:space="0" w:color="auto"/>
            </w:tcBorders>
          </w:tcPr>
          <w:p w:rsidR="00931237" w:rsidRPr="00B60772" w:rsidRDefault="00931237" w:rsidP="00253D1E">
            <w:pPr>
              <w:jc w:val="center"/>
            </w:pPr>
            <w:r>
              <w:t>Полученные баллы</w:t>
            </w:r>
          </w:p>
        </w:tc>
      </w:tr>
      <w:tr w:rsidR="00931237" w:rsidRPr="000D146C" w:rsidTr="00931237">
        <w:tc>
          <w:tcPr>
            <w:tcW w:w="2451" w:type="dxa"/>
            <w:tcBorders>
              <w:top w:val="single" w:sz="4" w:space="0" w:color="auto"/>
              <w:left w:val="single" w:sz="4" w:space="0" w:color="auto"/>
              <w:bottom w:val="single" w:sz="4" w:space="0" w:color="auto"/>
              <w:right w:val="single" w:sz="4" w:space="0" w:color="auto"/>
            </w:tcBorders>
          </w:tcPr>
          <w:p w:rsidR="00931237" w:rsidRPr="00DD330E" w:rsidRDefault="00931237" w:rsidP="00931237">
            <w:r w:rsidRPr="00DD330E">
              <w:t>Лексико-грамматический тест</w:t>
            </w:r>
          </w:p>
        </w:tc>
        <w:tc>
          <w:tcPr>
            <w:tcW w:w="1343" w:type="dxa"/>
            <w:tcBorders>
              <w:top w:val="single" w:sz="4" w:space="0" w:color="auto"/>
              <w:left w:val="single" w:sz="4" w:space="0" w:color="auto"/>
              <w:bottom w:val="single" w:sz="4" w:space="0" w:color="auto"/>
              <w:right w:val="single" w:sz="4" w:space="0" w:color="auto"/>
            </w:tcBorders>
          </w:tcPr>
          <w:p w:rsidR="00931237" w:rsidRPr="009364E1" w:rsidRDefault="00931237" w:rsidP="00931237">
            <w:pPr>
              <w:jc w:val="center"/>
            </w:pPr>
            <w:r>
              <w:t>25</w:t>
            </w:r>
          </w:p>
        </w:tc>
        <w:tc>
          <w:tcPr>
            <w:tcW w:w="1716" w:type="dxa"/>
            <w:tcBorders>
              <w:top w:val="single" w:sz="4" w:space="0" w:color="auto"/>
              <w:left w:val="single" w:sz="4" w:space="0" w:color="auto"/>
              <w:bottom w:val="single" w:sz="4" w:space="0" w:color="auto"/>
              <w:right w:val="single" w:sz="4" w:space="0" w:color="auto"/>
            </w:tcBorders>
          </w:tcPr>
          <w:p w:rsidR="00931237" w:rsidRPr="00B60772" w:rsidRDefault="00931237" w:rsidP="00931237">
            <w:pPr>
              <w:jc w:val="both"/>
            </w:pPr>
          </w:p>
        </w:tc>
      </w:tr>
      <w:tr w:rsidR="00931237" w:rsidRPr="000D146C" w:rsidTr="00931237">
        <w:tc>
          <w:tcPr>
            <w:tcW w:w="2451" w:type="dxa"/>
            <w:tcBorders>
              <w:top w:val="single" w:sz="4" w:space="0" w:color="auto"/>
              <w:left w:val="single" w:sz="4" w:space="0" w:color="auto"/>
              <w:bottom w:val="single" w:sz="4" w:space="0" w:color="auto"/>
              <w:right w:val="single" w:sz="4" w:space="0" w:color="auto"/>
            </w:tcBorders>
          </w:tcPr>
          <w:p w:rsidR="00931237" w:rsidRPr="00DD330E" w:rsidRDefault="00931237" w:rsidP="00931237">
            <w:r w:rsidRPr="00DD330E">
              <w:t>Понимание письменной речи</w:t>
            </w:r>
          </w:p>
        </w:tc>
        <w:tc>
          <w:tcPr>
            <w:tcW w:w="1343" w:type="dxa"/>
            <w:tcBorders>
              <w:top w:val="single" w:sz="4" w:space="0" w:color="auto"/>
              <w:left w:val="single" w:sz="4" w:space="0" w:color="auto"/>
              <w:bottom w:val="single" w:sz="4" w:space="0" w:color="auto"/>
              <w:right w:val="single" w:sz="4" w:space="0" w:color="auto"/>
            </w:tcBorders>
          </w:tcPr>
          <w:p w:rsidR="00931237" w:rsidRPr="009364E1" w:rsidRDefault="00931237" w:rsidP="00931237">
            <w:pPr>
              <w:jc w:val="center"/>
            </w:pPr>
            <w:r>
              <w:t>25</w:t>
            </w:r>
          </w:p>
        </w:tc>
        <w:tc>
          <w:tcPr>
            <w:tcW w:w="1716" w:type="dxa"/>
            <w:tcBorders>
              <w:top w:val="single" w:sz="4" w:space="0" w:color="auto"/>
              <w:left w:val="single" w:sz="4" w:space="0" w:color="auto"/>
              <w:bottom w:val="single" w:sz="4" w:space="0" w:color="auto"/>
              <w:right w:val="single" w:sz="4" w:space="0" w:color="auto"/>
            </w:tcBorders>
          </w:tcPr>
          <w:p w:rsidR="00931237" w:rsidRPr="00B60772" w:rsidRDefault="00931237" w:rsidP="00931237">
            <w:pPr>
              <w:jc w:val="both"/>
            </w:pPr>
          </w:p>
        </w:tc>
      </w:tr>
      <w:tr w:rsidR="00931237" w:rsidRPr="000D146C" w:rsidTr="00931237">
        <w:tc>
          <w:tcPr>
            <w:tcW w:w="2451" w:type="dxa"/>
            <w:tcBorders>
              <w:top w:val="single" w:sz="4" w:space="0" w:color="auto"/>
              <w:left w:val="single" w:sz="4" w:space="0" w:color="auto"/>
              <w:bottom w:val="single" w:sz="4" w:space="0" w:color="auto"/>
              <w:right w:val="single" w:sz="4" w:space="0" w:color="auto"/>
            </w:tcBorders>
          </w:tcPr>
          <w:p w:rsidR="00931237" w:rsidRPr="00DD330E" w:rsidRDefault="00931237" w:rsidP="00931237">
            <w:r w:rsidRPr="00DD330E">
              <w:t>Конкурс письменной речи</w:t>
            </w:r>
          </w:p>
        </w:tc>
        <w:tc>
          <w:tcPr>
            <w:tcW w:w="1343" w:type="dxa"/>
            <w:tcBorders>
              <w:top w:val="single" w:sz="4" w:space="0" w:color="auto"/>
              <w:left w:val="single" w:sz="4" w:space="0" w:color="auto"/>
              <w:bottom w:val="single" w:sz="4" w:space="0" w:color="auto"/>
              <w:right w:val="single" w:sz="4" w:space="0" w:color="auto"/>
            </w:tcBorders>
          </w:tcPr>
          <w:p w:rsidR="00931237" w:rsidRPr="009364E1" w:rsidRDefault="00931237" w:rsidP="00931237">
            <w:pPr>
              <w:jc w:val="center"/>
            </w:pPr>
            <w:r>
              <w:t>25</w:t>
            </w:r>
          </w:p>
        </w:tc>
        <w:tc>
          <w:tcPr>
            <w:tcW w:w="1716" w:type="dxa"/>
            <w:tcBorders>
              <w:top w:val="single" w:sz="4" w:space="0" w:color="auto"/>
              <w:left w:val="single" w:sz="4" w:space="0" w:color="auto"/>
              <w:bottom w:val="single" w:sz="4" w:space="0" w:color="auto"/>
              <w:right w:val="single" w:sz="4" w:space="0" w:color="auto"/>
            </w:tcBorders>
          </w:tcPr>
          <w:p w:rsidR="00931237" w:rsidRPr="00B60772" w:rsidRDefault="00931237" w:rsidP="00931237">
            <w:pPr>
              <w:jc w:val="both"/>
            </w:pPr>
          </w:p>
        </w:tc>
      </w:tr>
      <w:tr w:rsidR="00931237" w:rsidRPr="000D146C" w:rsidTr="00931237">
        <w:trPr>
          <w:trHeight w:val="393"/>
        </w:trPr>
        <w:tc>
          <w:tcPr>
            <w:tcW w:w="2451" w:type="dxa"/>
            <w:tcBorders>
              <w:top w:val="single" w:sz="4" w:space="0" w:color="auto"/>
              <w:left w:val="single" w:sz="4" w:space="0" w:color="auto"/>
              <w:bottom w:val="single" w:sz="4" w:space="0" w:color="auto"/>
              <w:right w:val="single" w:sz="4" w:space="0" w:color="auto"/>
            </w:tcBorders>
          </w:tcPr>
          <w:p w:rsidR="00931237" w:rsidRPr="00B60772" w:rsidRDefault="00931237" w:rsidP="00931237">
            <w:pPr>
              <w:jc w:val="both"/>
            </w:pPr>
            <w:r w:rsidRPr="00B60772">
              <w:t>Общий балл</w:t>
            </w:r>
          </w:p>
        </w:tc>
        <w:tc>
          <w:tcPr>
            <w:tcW w:w="1343" w:type="dxa"/>
            <w:tcBorders>
              <w:top w:val="single" w:sz="4" w:space="0" w:color="auto"/>
              <w:left w:val="single" w:sz="4" w:space="0" w:color="auto"/>
              <w:bottom w:val="single" w:sz="4" w:space="0" w:color="auto"/>
              <w:right w:val="single" w:sz="4" w:space="0" w:color="auto"/>
            </w:tcBorders>
          </w:tcPr>
          <w:p w:rsidR="00931237" w:rsidRPr="007D65BB" w:rsidRDefault="00931237" w:rsidP="00931237">
            <w:pPr>
              <w:jc w:val="center"/>
              <w:rPr>
                <w:b/>
              </w:rPr>
            </w:pPr>
            <w:r>
              <w:rPr>
                <w:b/>
              </w:rPr>
              <w:t>75</w:t>
            </w:r>
          </w:p>
        </w:tc>
        <w:tc>
          <w:tcPr>
            <w:tcW w:w="1716" w:type="dxa"/>
            <w:tcBorders>
              <w:top w:val="single" w:sz="4" w:space="0" w:color="auto"/>
              <w:left w:val="single" w:sz="4" w:space="0" w:color="auto"/>
              <w:bottom w:val="single" w:sz="4" w:space="0" w:color="auto"/>
              <w:right w:val="single" w:sz="4" w:space="0" w:color="auto"/>
            </w:tcBorders>
          </w:tcPr>
          <w:p w:rsidR="00931237" w:rsidRPr="00B60772" w:rsidRDefault="00931237" w:rsidP="00931237">
            <w:pPr>
              <w:jc w:val="both"/>
            </w:pPr>
          </w:p>
        </w:tc>
      </w:tr>
    </w:tbl>
    <w:p w:rsidR="00F704F7" w:rsidRPr="000D146C" w:rsidRDefault="00F704F7" w:rsidP="00F704F7">
      <w:pPr>
        <w:jc w:val="center"/>
      </w:pPr>
    </w:p>
    <w:p w:rsidR="00F704F7" w:rsidRPr="000D146C" w:rsidRDefault="00F704F7" w:rsidP="00F704F7">
      <w:pPr>
        <w:jc w:val="center"/>
      </w:pPr>
    </w:p>
    <w:p w:rsidR="00F704F7" w:rsidRPr="000D146C" w:rsidRDefault="00F704F7" w:rsidP="00F704F7">
      <w:pPr>
        <w:jc w:val="center"/>
      </w:pPr>
    </w:p>
    <w:p w:rsidR="00F704F7" w:rsidRPr="000D146C" w:rsidRDefault="00F704F7" w:rsidP="00F704F7"/>
    <w:p w:rsidR="00F704F7" w:rsidRPr="000D146C" w:rsidRDefault="00F704F7" w:rsidP="00F704F7"/>
    <w:p w:rsidR="00F704F7" w:rsidRPr="000D146C" w:rsidRDefault="00F704F7" w:rsidP="00F704F7">
      <w:pPr>
        <w:jc w:val="both"/>
      </w:pPr>
      <w:r w:rsidRPr="000D146C">
        <w:t xml:space="preserve">                                                                          </w:t>
      </w:r>
    </w:p>
    <w:p w:rsidR="00F704F7" w:rsidRPr="000D146C" w:rsidRDefault="00F704F7" w:rsidP="00F704F7">
      <w:pPr>
        <w:jc w:val="both"/>
      </w:pPr>
    </w:p>
    <w:p w:rsidR="00F704F7" w:rsidRDefault="00F704F7" w:rsidP="00F704F7"/>
    <w:p w:rsidR="00F704F7" w:rsidRDefault="00F704F7" w:rsidP="00F704F7"/>
    <w:p w:rsidR="00F704F7" w:rsidRDefault="00F704F7" w:rsidP="00F704F7"/>
    <w:p w:rsidR="00F704F7" w:rsidRDefault="00F704F7" w:rsidP="00F704F7"/>
    <w:p w:rsidR="00F704F7" w:rsidRDefault="00F704F7" w:rsidP="00F704F7"/>
    <w:p w:rsidR="00F704F7" w:rsidRPr="00931237" w:rsidRDefault="00F704F7" w:rsidP="00F704F7">
      <w:pPr>
        <w:rPr>
          <w:sz w:val="24"/>
          <w:szCs w:val="24"/>
        </w:rPr>
      </w:pPr>
    </w:p>
    <w:p w:rsidR="00931237" w:rsidRPr="00931237" w:rsidRDefault="00931237" w:rsidP="00931237">
      <w:pPr>
        <w:pStyle w:val="Default"/>
        <w:rPr>
          <w:bCs/>
          <w:iCs/>
        </w:rPr>
      </w:pPr>
      <w:r w:rsidRPr="00931237">
        <w:rPr>
          <w:bCs/>
          <w:iCs/>
        </w:rPr>
        <w:t>Председатель жюри</w:t>
      </w:r>
      <w:proofErr w:type="gramStart"/>
      <w:r w:rsidRPr="00931237">
        <w:rPr>
          <w:bCs/>
          <w:iCs/>
        </w:rPr>
        <w:t>: _________________(_______________________)</w:t>
      </w:r>
      <w:proofErr w:type="gramEnd"/>
    </w:p>
    <w:p w:rsidR="00931237" w:rsidRPr="00931237" w:rsidRDefault="00931237" w:rsidP="00931237">
      <w:pPr>
        <w:pStyle w:val="Default"/>
        <w:rPr>
          <w:b/>
          <w:bCs/>
          <w:i/>
          <w:iCs/>
        </w:rPr>
      </w:pPr>
    </w:p>
    <w:p w:rsidR="00931237" w:rsidRPr="00931237" w:rsidRDefault="00931237" w:rsidP="00931237">
      <w:pPr>
        <w:pStyle w:val="Default"/>
        <w:rPr>
          <w:bCs/>
          <w:iCs/>
        </w:rPr>
      </w:pPr>
      <w:r w:rsidRPr="00931237">
        <w:rPr>
          <w:bCs/>
          <w:iCs/>
        </w:rPr>
        <w:t>Члены жюри</w:t>
      </w:r>
      <w:proofErr w:type="gramStart"/>
      <w:r w:rsidRPr="00931237">
        <w:rPr>
          <w:bCs/>
          <w:iCs/>
        </w:rPr>
        <w:t xml:space="preserve"> :     _____________________(_______________________)</w:t>
      </w:r>
      <w:proofErr w:type="gramEnd"/>
    </w:p>
    <w:p w:rsidR="00931237" w:rsidRPr="00931237" w:rsidRDefault="00931237" w:rsidP="00931237">
      <w:pPr>
        <w:pStyle w:val="Default"/>
        <w:rPr>
          <w:bCs/>
          <w:iCs/>
        </w:rPr>
      </w:pPr>
      <w:r w:rsidRPr="00931237">
        <w:rPr>
          <w:bCs/>
          <w:iCs/>
        </w:rPr>
        <w:t xml:space="preserve">                         </w:t>
      </w:r>
    </w:p>
    <w:p w:rsidR="00931237" w:rsidRPr="00931237" w:rsidRDefault="00931237" w:rsidP="00931237">
      <w:pPr>
        <w:pStyle w:val="Default"/>
        <w:rPr>
          <w:bCs/>
          <w:iCs/>
        </w:rPr>
      </w:pPr>
      <w:r w:rsidRPr="00931237">
        <w:rPr>
          <w:bCs/>
          <w:iCs/>
        </w:rPr>
        <w:t xml:space="preserve">                             _____________________ ( ______________________)</w:t>
      </w:r>
    </w:p>
    <w:p w:rsidR="00931237" w:rsidRPr="00931237" w:rsidRDefault="00931237" w:rsidP="00931237">
      <w:pPr>
        <w:pStyle w:val="Default"/>
        <w:rPr>
          <w:bCs/>
          <w:iCs/>
        </w:rPr>
      </w:pPr>
      <w:r w:rsidRPr="00931237">
        <w:rPr>
          <w:bCs/>
          <w:iCs/>
        </w:rPr>
        <w:t xml:space="preserve">                       </w:t>
      </w:r>
    </w:p>
    <w:p w:rsidR="00931237" w:rsidRPr="00931237" w:rsidRDefault="00931237" w:rsidP="00931237">
      <w:pPr>
        <w:pStyle w:val="Default"/>
        <w:rPr>
          <w:bCs/>
          <w:iCs/>
        </w:rPr>
      </w:pPr>
      <w:r w:rsidRPr="00931237">
        <w:rPr>
          <w:bCs/>
          <w:iCs/>
        </w:rPr>
        <w:t xml:space="preserve">                             ______________________(______________________)</w:t>
      </w:r>
    </w:p>
    <w:p w:rsidR="00F704F7" w:rsidRPr="00F704F7" w:rsidRDefault="00F704F7" w:rsidP="00F704F7">
      <w:pPr>
        <w:pStyle w:val="Default"/>
        <w:jc w:val="center"/>
        <w:rPr>
          <w:b/>
          <w:bCs/>
          <w:i/>
          <w:iCs/>
          <w:sz w:val="28"/>
          <w:szCs w:val="28"/>
        </w:rPr>
      </w:pPr>
      <w:r w:rsidRPr="00F704F7">
        <w:rPr>
          <w:b/>
          <w:bCs/>
          <w:i/>
          <w:iCs/>
          <w:sz w:val="28"/>
          <w:szCs w:val="28"/>
        </w:rPr>
        <w:lastRenderedPageBreak/>
        <w:t>Уважаемый участник Олимпиады!</w:t>
      </w:r>
    </w:p>
    <w:p w:rsidR="00F704F7" w:rsidRPr="00F704F7" w:rsidRDefault="00F704F7" w:rsidP="00F704F7">
      <w:pPr>
        <w:pStyle w:val="Default"/>
        <w:jc w:val="center"/>
      </w:pPr>
    </w:p>
    <w:p w:rsidR="00F704F7" w:rsidRPr="00F704F7" w:rsidRDefault="00F704F7" w:rsidP="00F704F7">
      <w:pPr>
        <w:ind w:firstLine="567"/>
        <w:jc w:val="both"/>
        <w:rPr>
          <w:sz w:val="24"/>
          <w:szCs w:val="24"/>
        </w:rPr>
      </w:pPr>
      <w:r w:rsidRPr="00F704F7">
        <w:rPr>
          <w:sz w:val="24"/>
          <w:szCs w:val="24"/>
        </w:rPr>
        <w:t>Вам предлагаются задания, при выполнении которых Вы можете продемонстрировать:</w:t>
      </w:r>
    </w:p>
    <w:p w:rsidR="00F704F7" w:rsidRPr="00F704F7" w:rsidRDefault="00F704F7" w:rsidP="00F704F7">
      <w:pPr>
        <w:numPr>
          <w:ilvl w:val="0"/>
          <w:numId w:val="1"/>
        </w:numPr>
        <w:ind w:left="0" w:firstLine="567"/>
        <w:jc w:val="both"/>
        <w:rPr>
          <w:sz w:val="24"/>
          <w:szCs w:val="24"/>
          <w:lang w:val="fr-FR"/>
        </w:rPr>
      </w:pPr>
      <w:r w:rsidRPr="00F704F7">
        <w:rPr>
          <w:sz w:val="24"/>
          <w:szCs w:val="24"/>
        </w:rPr>
        <w:t>знание</w:t>
      </w:r>
      <w:r w:rsidRPr="00F704F7">
        <w:rPr>
          <w:sz w:val="24"/>
          <w:szCs w:val="24"/>
          <w:lang w:val="fr-FR"/>
        </w:rPr>
        <w:t xml:space="preserve"> </w:t>
      </w:r>
      <w:r w:rsidRPr="00F704F7">
        <w:rPr>
          <w:sz w:val="24"/>
          <w:szCs w:val="24"/>
        </w:rPr>
        <w:t>лексики</w:t>
      </w:r>
      <w:r w:rsidRPr="00F704F7">
        <w:rPr>
          <w:sz w:val="24"/>
          <w:szCs w:val="24"/>
          <w:lang w:val="fr-FR"/>
        </w:rPr>
        <w:t xml:space="preserve">, </w:t>
      </w:r>
      <w:r w:rsidRPr="00F704F7">
        <w:rPr>
          <w:sz w:val="24"/>
          <w:szCs w:val="24"/>
        </w:rPr>
        <w:t>грамматики;</w:t>
      </w:r>
    </w:p>
    <w:p w:rsidR="00F704F7" w:rsidRPr="00F704F7" w:rsidRDefault="00F704F7" w:rsidP="00F704F7">
      <w:pPr>
        <w:numPr>
          <w:ilvl w:val="0"/>
          <w:numId w:val="1"/>
        </w:numPr>
        <w:ind w:left="0" w:firstLine="567"/>
        <w:jc w:val="both"/>
        <w:rPr>
          <w:b/>
          <w:bCs/>
          <w:sz w:val="24"/>
          <w:szCs w:val="24"/>
        </w:rPr>
      </w:pPr>
      <w:r w:rsidRPr="00F704F7">
        <w:rPr>
          <w:sz w:val="24"/>
          <w:szCs w:val="24"/>
        </w:rPr>
        <w:t>умение читать и понимать аутентичный текст;</w:t>
      </w:r>
    </w:p>
    <w:p w:rsidR="00F704F7" w:rsidRPr="00F704F7" w:rsidRDefault="00F704F7" w:rsidP="00F704F7">
      <w:pPr>
        <w:numPr>
          <w:ilvl w:val="0"/>
          <w:numId w:val="1"/>
        </w:numPr>
        <w:ind w:left="0" w:firstLine="567"/>
        <w:jc w:val="both"/>
        <w:rPr>
          <w:sz w:val="24"/>
          <w:szCs w:val="24"/>
        </w:rPr>
      </w:pPr>
      <w:r w:rsidRPr="00F704F7">
        <w:rPr>
          <w:sz w:val="24"/>
          <w:szCs w:val="24"/>
        </w:rPr>
        <w:t>умение письменно излагать свои мысли на иностранном языке в соответствии с поставленной задачей.</w:t>
      </w:r>
    </w:p>
    <w:p w:rsidR="00F704F7" w:rsidRPr="00F704F7" w:rsidRDefault="00F704F7" w:rsidP="00F704F7">
      <w:pPr>
        <w:ind w:firstLine="567"/>
        <w:jc w:val="both"/>
        <w:rPr>
          <w:sz w:val="24"/>
          <w:szCs w:val="24"/>
        </w:rPr>
      </w:pPr>
      <w:r w:rsidRPr="00F704F7">
        <w:rPr>
          <w:sz w:val="24"/>
          <w:szCs w:val="24"/>
        </w:rPr>
        <w:t>На выполнение всех заданий Вам отводится:</w:t>
      </w:r>
    </w:p>
    <w:p w:rsidR="00F704F7" w:rsidRPr="00F704F7" w:rsidRDefault="00F704F7" w:rsidP="00F704F7">
      <w:pPr>
        <w:numPr>
          <w:ilvl w:val="0"/>
          <w:numId w:val="2"/>
        </w:numPr>
        <w:ind w:left="0" w:firstLine="567"/>
        <w:jc w:val="both"/>
        <w:rPr>
          <w:sz w:val="24"/>
          <w:szCs w:val="24"/>
        </w:rPr>
      </w:pPr>
      <w:r w:rsidRPr="00F704F7">
        <w:rPr>
          <w:sz w:val="24"/>
          <w:szCs w:val="24"/>
        </w:rPr>
        <w:t>Лексико-грамматический тест – 40 минут;</w:t>
      </w:r>
    </w:p>
    <w:p w:rsidR="00F704F7" w:rsidRPr="00F704F7" w:rsidRDefault="00F704F7" w:rsidP="00F704F7">
      <w:pPr>
        <w:numPr>
          <w:ilvl w:val="0"/>
          <w:numId w:val="2"/>
        </w:numPr>
        <w:ind w:left="0" w:firstLine="567"/>
        <w:jc w:val="both"/>
        <w:rPr>
          <w:sz w:val="24"/>
          <w:szCs w:val="24"/>
        </w:rPr>
      </w:pPr>
      <w:r w:rsidRPr="00F704F7">
        <w:rPr>
          <w:sz w:val="24"/>
          <w:szCs w:val="24"/>
        </w:rPr>
        <w:t>Понимание письменных текстов – 60 минут;</w:t>
      </w:r>
    </w:p>
    <w:p w:rsidR="00F704F7" w:rsidRPr="00F704F7" w:rsidRDefault="00F704F7" w:rsidP="00F704F7">
      <w:pPr>
        <w:numPr>
          <w:ilvl w:val="0"/>
          <w:numId w:val="2"/>
        </w:numPr>
        <w:ind w:left="0" w:firstLine="567"/>
        <w:jc w:val="both"/>
        <w:rPr>
          <w:sz w:val="24"/>
          <w:szCs w:val="24"/>
        </w:rPr>
      </w:pPr>
      <w:r w:rsidRPr="00F704F7">
        <w:rPr>
          <w:sz w:val="24"/>
          <w:szCs w:val="24"/>
        </w:rPr>
        <w:t>Конкурс письменной речи – 1 час 10 минут.</w:t>
      </w:r>
    </w:p>
    <w:p w:rsidR="00F704F7" w:rsidRPr="00F704F7" w:rsidRDefault="00F704F7" w:rsidP="00F704F7">
      <w:pPr>
        <w:ind w:firstLine="567"/>
        <w:jc w:val="both"/>
        <w:rPr>
          <w:sz w:val="24"/>
          <w:szCs w:val="24"/>
        </w:rPr>
      </w:pPr>
      <w:r w:rsidRPr="00F704F7">
        <w:rPr>
          <w:sz w:val="24"/>
          <w:szCs w:val="24"/>
        </w:rPr>
        <w:t>Обратите внимание на то, что в последнем конкурсе Ваша письменная работа не должна отличаться от требуемого объема более</w:t>
      </w:r>
      <w:proofErr w:type="gramStart"/>
      <w:r w:rsidRPr="00F704F7">
        <w:rPr>
          <w:sz w:val="24"/>
          <w:szCs w:val="24"/>
        </w:rPr>
        <w:t>,</w:t>
      </w:r>
      <w:proofErr w:type="gramEnd"/>
      <w:r w:rsidRPr="00F704F7">
        <w:rPr>
          <w:sz w:val="24"/>
          <w:szCs w:val="24"/>
        </w:rPr>
        <w:t xml:space="preserve"> чем на 10%, иначе оценка за этот вид работы будет снижена.</w:t>
      </w:r>
    </w:p>
    <w:p w:rsidR="00F704F7" w:rsidRPr="00F704F7" w:rsidRDefault="00F704F7" w:rsidP="00F704F7">
      <w:pPr>
        <w:pStyle w:val="Default"/>
        <w:ind w:firstLine="567"/>
        <w:jc w:val="both"/>
        <w:rPr>
          <w:color w:val="auto"/>
        </w:rPr>
      </w:pPr>
      <w:r w:rsidRPr="00F704F7">
        <w:rPr>
          <w:i/>
          <w:iCs/>
          <w:color w:val="auto"/>
        </w:rPr>
        <w:t xml:space="preserve">Выполнение заданий целесообразно организовать следующим образом: </w:t>
      </w:r>
    </w:p>
    <w:p w:rsidR="00F704F7" w:rsidRPr="00F704F7" w:rsidRDefault="00F704F7" w:rsidP="00F704F7">
      <w:pPr>
        <w:pStyle w:val="Default"/>
        <w:numPr>
          <w:ilvl w:val="0"/>
          <w:numId w:val="27"/>
        </w:numPr>
        <w:tabs>
          <w:tab w:val="left" w:pos="993"/>
        </w:tabs>
        <w:ind w:left="0" w:firstLine="567"/>
        <w:jc w:val="both"/>
        <w:rPr>
          <w:color w:val="auto"/>
        </w:rPr>
      </w:pPr>
      <w:r w:rsidRPr="00F704F7">
        <w:rPr>
          <w:color w:val="auto"/>
        </w:rPr>
        <w:t xml:space="preserve">не спеша, внимательно прочитайте задание; </w:t>
      </w:r>
    </w:p>
    <w:p w:rsidR="00F704F7" w:rsidRPr="00F704F7" w:rsidRDefault="00F704F7" w:rsidP="00F704F7">
      <w:pPr>
        <w:pStyle w:val="Default"/>
        <w:numPr>
          <w:ilvl w:val="0"/>
          <w:numId w:val="27"/>
        </w:numPr>
        <w:tabs>
          <w:tab w:val="left" w:pos="993"/>
        </w:tabs>
        <w:ind w:left="0" w:firstLine="567"/>
        <w:jc w:val="both"/>
        <w:rPr>
          <w:color w:val="auto"/>
        </w:rPr>
      </w:pPr>
      <w:r w:rsidRPr="00F704F7">
        <w:rPr>
          <w:color w:val="auto"/>
        </w:rPr>
        <w:t xml:space="preserve">определите, какой из предложенных вариантов ответа наиболее верный и полный; </w:t>
      </w:r>
    </w:p>
    <w:p w:rsidR="00F704F7" w:rsidRPr="00F704F7" w:rsidRDefault="00F704F7" w:rsidP="00F704F7">
      <w:pPr>
        <w:pStyle w:val="Default"/>
        <w:numPr>
          <w:ilvl w:val="0"/>
          <w:numId w:val="27"/>
        </w:numPr>
        <w:tabs>
          <w:tab w:val="left" w:pos="993"/>
        </w:tabs>
        <w:ind w:left="0" w:firstLine="567"/>
        <w:jc w:val="both"/>
        <w:rPr>
          <w:color w:val="auto"/>
        </w:rPr>
      </w:pPr>
      <w:r w:rsidRPr="00F704F7">
        <w:rPr>
          <w:color w:val="auto"/>
        </w:rPr>
        <w:t xml:space="preserve">обведите кружком букву, соответствующую выбранному Вами ответу; </w:t>
      </w:r>
    </w:p>
    <w:p w:rsidR="00F704F7" w:rsidRPr="00F704F7" w:rsidRDefault="00F704F7" w:rsidP="00F704F7">
      <w:pPr>
        <w:pStyle w:val="Default"/>
        <w:numPr>
          <w:ilvl w:val="0"/>
          <w:numId w:val="27"/>
        </w:numPr>
        <w:tabs>
          <w:tab w:val="left" w:pos="993"/>
        </w:tabs>
        <w:ind w:left="0" w:firstLine="567"/>
        <w:jc w:val="both"/>
      </w:pPr>
      <w:r w:rsidRPr="00F704F7">
        <w:t xml:space="preserve">отвечая на вопрос, требующий развернутого ответа, обдумайте и сформулируйте конкретный ответ только на поставленный вопрос; </w:t>
      </w:r>
    </w:p>
    <w:p w:rsidR="00F704F7" w:rsidRPr="00F704F7" w:rsidRDefault="00F704F7" w:rsidP="00F704F7">
      <w:pPr>
        <w:pStyle w:val="Default"/>
        <w:numPr>
          <w:ilvl w:val="0"/>
          <w:numId w:val="27"/>
        </w:numPr>
        <w:tabs>
          <w:tab w:val="left" w:pos="993"/>
        </w:tabs>
        <w:ind w:left="0" w:firstLine="567"/>
        <w:jc w:val="both"/>
        <w:rPr>
          <w:color w:val="auto"/>
        </w:rPr>
      </w:pPr>
      <w:proofErr w:type="gramStart"/>
      <w:r w:rsidRPr="00F704F7">
        <w:rPr>
          <w:color w:val="auto"/>
        </w:rPr>
        <w:t>продолжайте</w:t>
      </w:r>
      <w:proofErr w:type="gramEnd"/>
      <w:r w:rsidRPr="00F704F7">
        <w:rPr>
          <w:color w:val="auto"/>
        </w:rPr>
        <w:t xml:space="preserve"> таким образом работу до завершения выполнения заданий; </w:t>
      </w:r>
    </w:p>
    <w:p w:rsidR="00F704F7" w:rsidRPr="00F704F7" w:rsidRDefault="00F704F7" w:rsidP="00F704F7">
      <w:pPr>
        <w:pStyle w:val="Default"/>
        <w:numPr>
          <w:ilvl w:val="0"/>
          <w:numId w:val="27"/>
        </w:numPr>
        <w:tabs>
          <w:tab w:val="left" w:pos="993"/>
        </w:tabs>
        <w:ind w:left="0" w:firstLine="567"/>
        <w:jc w:val="both"/>
        <w:rPr>
          <w:color w:val="auto"/>
        </w:rPr>
      </w:pPr>
      <w:r w:rsidRPr="00F704F7">
        <w:rPr>
          <w:color w:val="auto"/>
        </w:rPr>
        <w:t xml:space="preserve">после выполнения всех предложенных заданий еще раз удостоверьтесь в правильности ответов, перенесите их в лист ответов; </w:t>
      </w:r>
    </w:p>
    <w:p w:rsidR="00F704F7" w:rsidRPr="00F704F7" w:rsidRDefault="00F704F7" w:rsidP="00F704F7">
      <w:pPr>
        <w:pStyle w:val="Default"/>
        <w:numPr>
          <w:ilvl w:val="0"/>
          <w:numId w:val="27"/>
        </w:numPr>
        <w:tabs>
          <w:tab w:val="left" w:pos="993"/>
        </w:tabs>
        <w:ind w:left="0" w:firstLine="567"/>
        <w:jc w:val="both"/>
        <w:rPr>
          <w:color w:val="auto"/>
        </w:rPr>
      </w:pPr>
      <w:r w:rsidRPr="00F704F7">
        <w:rPr>
          <w:color w:val="auto"/>
        </w:rPr>
        <w:t xml:space="preserve">если потребуется корректировка выбранного Вами варианта ответа, то неправильный вариант ответа зачеркните крестиком, а новый выбранный ответ обведите кружком. </w:t>
      </w:r>
    </w:p>
    <w:p w:rsidR="00F704F7" w:rsidRPr="00F704F7" w:rsidRDefault="00F704F7" w:rsidP="00F704F7">
      <w:pPr>
        <w:pStyle w:val="Default"/>
        <w:ind w:firstLine="567"/>
        <w:jc w:val="both"/>
        <w:rPr>
          <w:color w:val="auto"/>
        </w:rPr>
      </w:pPr>
      <w:r w:rsidRPr="00F704F7">
        <w:rPr>
          <w:i/>
          <w:iCs/>
          <w:color w:val="auto"/>
        </w:rPr>
        <w:t xml:space="preserve">Предупреждаем Вас, что: </w:t>
      </w:r>
    </w:p>
    <w:p w:rsidR="00F704F7" w:rsidRPr="00F704F7" w:rsidRDefault="00F704F7" w:rsidP="00F704F7">
      <w:pPr>
        <w:pStyle w:val="Default"/>
        <w:numPr>
          <w:ilvl w:val="0"/>
          <w:numId w:val="28"/>
        </w:numPr>
        <w:tabs>
          <w:tab w:val="left" w:pos="993"/>
        </w:tabs>
        <w:ind w:left="0" w:firstLine="567"/>
        <w:jc w:val="both"/>
        <w:rPr>
          <w:color w:val="auto"/>
        </w:rPr>
      </w:pPr>
      <w:r w:rsidRPr="00F704F7">
        <w:rPr>
          <w:color w:val="auto"/>
        </w:rPr>
        <w:t xml:space="preserve">при оценке тестовых заданий, где необходимо определить один </w:t>
      </w:r>
      <w:r w:rsidRPr="00F704F7">
        <w:rPr>
          <w:i/>
          <w:iCs/>
          <w:color w:val="auto"/>
        </w:rPr>
        <w:t>правильный ответ</w:t>
      </w:r>
      <w:r w:rsidRPr="00F704F7">
        <w:rPr>
          <w:color w:val="auto"/>
        </w:rPr>
        <w:t xml:space="preserve">, 0 баллов выставляется как за неверный ответ, а также, если участником отмечены несколько ответов (в том числе правильный), или все ответы; </w:t>
      </w:r>
    </w:p>
    <w:p w:rsidR="00F704F7" w:rsidRPr="00F704F7" w:rsidRDefault="00F704F7" w:rsidP="00F704F7">
      <w:pPr>
        <w:pStyle w:val="Default"/>
        <w:numPr>
          <w:ilvl w:val="0"/>
          <w:numId w:val="28"/>
        </w:numPr>
        <w:tabs>
          <w:tab w:val="left" w:pos="993"/>
        </w:tabs>
        <w:ind w:left="0" w:firstLine="567"/>
        <w:jc w:val="both"/>
        <w:rPr>
          <w:color w:val="auto"/>
        </w:rPr>
      </w:pPr>
      <w:r w:rsidRPr="00F704F7">
        <w:rPr>
          <w:color w:val="auto"/>
        </w:rPr>
        <w:t xml:space="preserve">при оценке тестовых заданий, где необходимо определить все </w:t>
      </w:r>
      <w:r w:rsidRPr="00F704F7">
        <w:rPr>
          <w:i/>
          <w:iCs/>
          <w:color w:val="auto"/>
        </w:rPr>
        <w:t>правильные ответы</w:t>
      </w:r>
      <w:r w:rsidRPr="00F704F7">
        <w:rPr>
          <w:color w:val="auto"/>
        </w:rPr>
        <w:t xml:space="preserve">, </w:t>
      </w:r>
      <w:r w:rsidRPr="00F704F7">
        <w:rPr>
          <w:i/>
          <w:iCs/>
          <w:color w:val="auto"/>
        </w:rPr>
        <w:t xml:space="preserve">0 баллов </w:t>
      </w:r>
      <w:r w:rsidRPr="00F704F7">
        <w:rPr>
          <w:color w:val="auto"/>
        </w:rPr>
        <w:t xml:space="preserve">выставляется, если участником отмечено большее количество ответов, чем предусмотрено в задании (в том числе правильные ответы) или все ответы. </w:t>
      </w:r>
    </w:p>
    <w:p w:rsidR="00F704F7" w:rsidRPr="00F704F7" w:rsidRDefault="00F704F7" w:rsidP="00F704F7">
      <w:pPr>
        <w:pStyle w:val="Default"/>
        <w:ind w:firstLine="567"/>
        <w:jc w:val="both"/>
        <w:rPr>
          <w:color w:val="auto"/>
        </w:rPr>
      </w:pPr>
      <w:r w:rsidRPr="00F704F7">
        <w:rPr>
          <w:color w:val="auto"/>
        </w:rPr>
        <w:t xml:space="preserve">Задание считается выполненным, если Вы вовремя сдаете его членам жюри. </w:t>
      </w:r>
    </w:p>
    <w:p w:rsidR="00F704F7" w:rsidRPr="00F704F7" w:rsidRDefault="00F704F7" w:rsidP="00F704F7">
      <w:pPr>
        <w:ind w:firstLine="567"/>
        <w:jc w:val="both"/>
        <w:rPr>
          <w:sz w:val="24"/>
          <w:szCs w:val="24"/>
        </w:rPr>
      </w:pPr>
      <w:r w:rsidRPr="00F704F7">
        <w:rPr>
          <w:sz w:val="24"/>
          <w:szCs w:val="24"/>
        </w:rPr>
        <w:t>Постарайтесь рационально использовать отведенное время.</w:t>
      </w:r>
    </w:p>
    <w:p w:rsidR="00F704F7" w:rsidRPr="00F704F7" w:rsidRDefault="00F704F7" w:rsidP="00F704F7">
      <w:pPr>
        <w:ind w:firstLine="567"/>
        <w:jc w:val="both"/>
        <w:rPr>
          <w:sz w:val="24"/>
          <w:szCs w:val="24"/>
        </w:rPr>
      </w:pPr>
      <w:r w:rsidRPr="00F704F7">
        <w:rPr>
          <w:sz w:val="24"/>
          <w:szCs w:val="24"/>
        </w:rPr>
        <w:t>Внимательно читайте формулировку каждого задания.</w:t>
      </w:r>
    </w:p>
    <w:p w:rsidR="00F704F7" w:rsidRPr="00F704F7" w:rsidRDefault="00F704F7" w:rsidP="00F704F7">
      <w:pPr>
        <w:ind w:firstLine="567"/>
        <w:jc w:val="both"/>
        <w:rPr>
          <w:sz w:val="24"/>
          <w:szCs w:val="24"/>
        </w:rPr>
      </w:pPr>
      <w:r w:rsidRPr="00F704F7">
        <w:rPr>
          <w:sz w:val="24"/>
          <w:szCs w:val="24"/>
        </w:rPr>
        <w:t>Обязательно оставьте время на проверку заданий.</w:t>
      </w:r>
    </w:p>
    <w:p w:rsidR="00F704F7" w:rsidRPr="00F704F7" w:rsidRDefault="00F704F7" w:rsidP="00F704F7">
      <w:pPr>
        <w:pStyle w:val="Default"/>
        <w:ind w:firstLine="567"/>
        <w:jc w:val="center"/>
        <w:rPr>
          <w:b/>
          <w:bCs/>
          <w:color w:val="auto"/>
        </w:rPr>
      </w:pPr>
    </w:p>
    <w:p w:rsidR="00F704F7" w:rsidRPr="00F704F7" w:rsidRDefault="00F704F7" w:rsidP="00F704F7">
      <w:pPr>
        <w:pStyle w:val="Default"/>
        <w:ind w:firstLine="567"/>
        <w:jc w:val="center"/>
        <w:rPr>
          <w:color w:val="auto"/>
        </w:rPr>
      </w:pPr>
      <w:r w:rsidRPr="00F704F7">
        <w:rPr>
          <w:b/>
          <w:bCs/>
          <w:color w:val="auto"/>
        </w:rPr>
        <w:t>Максимальная оценка - 75 баллов.</w:t>
      </w:r>
    </w:p>
    <w:p w:rsidR="00F704F7" w:rsidRPr="00F704F7" w:rsidRDefault="00F704F7" w:rsidP="00F704F7">
      <w:pPr>
        <w:numPr>
          <w:ilvl w:val="0"/>
          <w:numId w:val="2"/>
        </w:numPr>
        <w:ind w:left="0" w:firstLine="567"/>
        <w:jc w:val="both"/>
        <w:rPr>
          <w:sz w:val="24"/>
          <w:szCs w:val="24"/>
        </w:rPr>
      </w:pPr>
      <w:r w:rsidRPr="00F704F7">
        <w:rPr>
          <w:sz w:val="24"/>
          <w:szCs w:val="24"/>
        </w:rPr>
        <w:t>Лексико-грамматический тест – 25 баллов;</w:t>
      </w:r>
    </w:p>
    <w:p w:rsidR="00F704F7" w:rsidRPr="00F704F7" w:rsidRDefault="00F704F7" w:rsidP="00F704F7">
      <w:pPr>
        <w:numPr>
          <w:ilvl w:val="0"/>
          <w:numId w:val="2"/>
        </w:numPr>
        <w:ind w:left="0" w:firstLine="567"/>
        <w:jc w:val="both"/>
        <w:rPr>
          <w:sz w:val="24"/>
          <w:szCs w:val="24"/>
        </w:rPr>
      </w:pPr>
      <w:r w:rsidRPr="00F704F7">
        <w:rPr>
          <w:sz w:val="24"/>
          <w:szCs w:val="24"/>
        </w:rPr>
        <w:t>Понимание письменных текстов – 25 баллов;</w:t>
      </w:r>
    </w:p>
    <w:p w:rsidR="00F704F7" w:rsidRPr="00F704F7" w:rsidRDefault="00F704F7" w:rsidP="00F704F7">
      <w:pPr>
        <w:numPr>
          <w:ilvl w:val="0"/>
          <w:numId w:val="2"/>
        </w:numPr>
        <w:ind w:left="0" w:firstLine="567"/>
        <w:jc w:val="both"/>
        <w:rPr>
          <w:sz w:val="24"/>
          <w:szCs w:val="24"/>
        </w:rPr>
      </w:pPr>
      <w:r w:rsidRPr="00F704F7">
        <w:rPr>
          <w:sz w:val="24"/>
          <w:szCs w:val="24"/>
        </w:rPr>
        <w:t>Конкурс письменной речи – 25 баллов.</w:t>
      </w:r>
    </w:p>
    <w:p w:rsidR="00F704F7" w:rsidRDefault="00F704F7" w:rsidP="00F704F7">
      <w:pPr>
        <w:ind w:firstLine="567"/>
        <w:jc w:val="center"/>
        <w:rPr>
          <w:b/>
          <w:sz w:val="24"/>
          <w:szCs w:val="24"/>
        </w:rPr>
      </w:pPr>
    </w:p>
    <w:p w:rsidR="00F704F7" w:rsidRPr="00F704F7" w:rsidRDefault="00F704F7" w:rsidP="00F704F7">
      <w:pPr>
        <w:ind w:firstLine="567"/>
        <w:jc w:val="center"/>
        <w:rPr>
          <w:b/>
          <w:sz w:val="24"/>
          <w:szCs w:val="24"/>
        </w:rPr>
      </w:pPr>
      <w:r w:rsidRPr="00F704F7">
        <w:rPr>
          <w:b/>
          <w:sz w:val="24"/>
          <w:szCs w:val="24"/>
        </w:rPr>
        <w:t>Время на выполнение заданий  -  2 часа 50 мин.</w:t>
      </w:r>
    </w:p>
    <w:p w:rsidR="00F704F7" w:rsidRPr="00F704F7" w:rsidRDefault="00F704F7" w:rsidP="00F704F7">
      <w:pPr>
        <w:jc w:val="center"/>
        <w:rPr>
          <w:b/>
          <w:sz w:val="24"/>
          <w:szCs w:val="24"/>
        </w:rPr>
      </w:pPr>
    </w:p>
    <w:p w:rsidR="00F704F7" w:rsidRPr="00F704F7" w:rsidRDefault="00F704F7" w:rsidP="00F704F7">
      <w:pPr>
        <w:jc w:val="center"/>
        <w:rPr>
          <w:b/>
          <w:sz w:val="24"/>
          <w:szCs w:val="24"/>
        </w:rPr>
      </w:pPr>
      <w:r w:rsidRPr="00F704F7">
        <w:rPr>
          <w:b/>
          <w:sz w:val="24"/>
          <w:szCs w:val="24"/>
        </w:rPr>
        <w:t>Не забудьте перенести свои решения в лист ответов!</w:t>
      </w:r>
    </w:p>
    <w:p w:rsidR="00F704F7" w:rsidRDefault="00F704F7" w:rsidP="00F704F7"/>
    <w:p w:rsidR="00F704F7" w:rsidRPr="00F704F7" w:rsidRDefault="00F704F7" w:rsidP="00F704F7">
      <w:pPr>
        <w:jc w:val="center"/>
        <w:rPr>
          <w:b/>
          <w:bCs/>
          <w:sz w:val="32"/>
          <w:szCs w:val="32"/>
          <w:lang w:val="fr-FR"/>
        </w:rPr>
      </w:pPr>
      <w:r>
        <w:rPr>
          <w:b/>
          <w:bCs/>
          <w:sz w:val="32"/>
          <w:szCs w:val="32"/>
        </w:rPr>
        <w:t>Желаем</w:t>
      </w:r>
      <w:r w:rsidRPr="00F704F7">
        <w:rPr>
          <w:b/>
          <w:bCs/>
          <w:sz w:val="32"/>
          <w:szCs w:val="32"/>
          <w:lang w:val="fr-FR"/>
        </w:rPr>
        <w:t xml:space="preserve"> </w:t>
      </w:r>
      <w:r>
        <w:rPr>
          <w:b/>
          <w:bCs/>
          <w:sz w:val="32"/>
          <w:szCs w:val="32"/>
        </w:rPr>
        <w:t>вам</w:t>
      </w:r>
      <w:r w:rsidRPr="00F704F7">
        <w:rPr>
          <w:b/>
          <w:bCs/>
          <w:sz w:val="32"/>
          <w:szCs w:val="32"/>
          <w:lang w:val="fr-FR"/>
        </w:rPr>
        <w:t xml:space="preserve"> </w:t>
      </w:r>
      <w:r>
        <w:rPr>
          <w:b/>
          <w:bCs/>
          <w:sz w:val="32"/>
          <w:szCs w:val="32"/>
        </w:rPr>
        <w:t>успеха</w:t>
      </w:r>
      <w:r w:rsidRPr="00F704F7">
        <w:rPr>
          <w:b/>
          <w:bCs/>
          <w:sz w:val="32"/>
          <w:szCs w:val="32"/>
          <w:lang w:val="fr-FR"/>
        </w:rPr>
        <w:t>!</w:t>
      </w:r>
    </w:p>
    <w:p w:rsidR="00F704F7" w:rsidRDefault="00F704F7" w:rsidP="00F704F7">
      <w:pPr>
        <w:spacing w:after="200" w:line="276" w:lineRule="auto"/>
        <w:jc w:val="center"/>
        <w:rPr>
          <w:sz w:val="23"/>
          <w:szCs w:val="23"/>
        </w:rPr>
      </w:pPr>
      <w:r>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Pr>
          <w:sz w:val="23"/>
          <w:szCs w:val="23"/>
        </w:rPr>
        <w:t>1</w:t>
      </w:r>
      <w:proofErr w:type="gramEnd"/>
      <w:r>
        <w:rPr>
          <w:sz w:val="23"/>
          <w:szCs w:val="23"/>
        </w:rPr>
        <w:t>+</w:t>
      </w:r>
    </w:p>
    <w:p w:rsidR="00B22D2B" w:rsidRPr="00843F2B" w:rsidRDefault="00B22D2B" w:rsidP="00B22D2B">
      <w:pPr>
        <w:jc w:val="center"/>
        <w:rPr>
          <w:b/>
        </w:rPr>
      </w:pPr>
      <w:r>
        <w:rPr>
          <w:b/>
        </w:rPr>
        <w:t>Лексико</w:t>
      </w:r>
      <w:r w:rsidRPr="00843F2B">
        <w:rPr>
          <w:b/>
        </w:rPr>
        <w:t>-</w:t>
      </w:r>
      <w:r>
        <w:rPr>
          <w:b/>
        </w:rPr>
        <w:t>грамматический</w:t>
      </w:r>
      <w:r w:rsidRPr="00843F2B">
        <w:rPr>
          <w:b/>
        </w:rPr>
        <w:t xml:space="preserve"> </w:t>
      </w:r>
      <w:r>
        <w:rPr>
          <w:b/>
        </w:rPr>
        <w:t>тест</w:t>
      </w:r>
      <w:r w:rsidRPr="00843F2B">
        <w:rPr>
          <w:b/>
        </w:rPr>
        <w:t xml:space="preserve"> </w:t>
      </w:r>
    </w:p>
    <w:p w:rsidR="00B22D2B" w:rsidRPr="00843F2B" w:rsidRDefault="00B22D2B" w:rsidP="00B22D2B">
      <w:pPr>
        <w:jc w:val="center"/>
        <w:rPr>
          <w:b/>
        </w:rPr>
      </w:pPr>
    </w:p>
    <w:p w:rsidR="00B22D2B" w:rsidRPr="00843F2B" w:rsidRDefault="00B22D2B" w:rsidP="00B22D2B">
      <w:pPr>
        <w:jc w:val="center"/>
        <w:rPr>
          <w:b/>
        </w:rPr>
      </w:pPr>
      <w:r>
        <w:rPr>
          <w:b/>
        </w:rPr>
        <w:t>ЛИСТ</w:t>
      </w:r>
      <w:r w:rsidRPr="00843F2B">
        <w:rPr>
          <w:b/>
        </w:rPr>
        <w:t xml:space="preserve"> </w:t>
      </w:r>
      <w:r>
        <w:rPr>
          <w:b/>
        </w:rPr>
        <w:t>ЗАДАНИЙ</w:t>
      </w:r>
    </w:p>
    <w:p w:rsidR="00B22D2B" w:rsidRPr="00843F2B" w:rsidRDefault="00B22D2B" w:rsidP="00B22D2B">
      <w:pPr>
        <w:rPr>
          <w:b/>
        </w:rPr>
      </w:pPr>
    </w:p>
    <w:p w:rsidR="00B22D2B" w:rsidRPr="00843F2B" w:rsidRDefault="00B22D2B" w:rsidP="00B22D2B">
      <w:pPr>
        <w:rPr>
          <w:b/>
        </w:rPr>
      </w:pPr>
      <w:r>
        <w:rPr>
          <w:b/>
          <w:lang w:val="fr-FR"/>
        </w:rPr>
        <w:t>Dur</w:t>
      </w:r>
      <w:proofErr w:type="spellStart"/>
      <w:r w:rsidRPr="00843F2B">
        <w:rPr>
          <w:b/>
        </w:rPr>
        <w:t>é</w:t>
      </w:r>
      <w:proofErr w:type="spellEnd"/>
      <w:r>
        <w:rPr>
          <w:b/>
          <w:lang w:val="fr-FR"/>
        </w:rPr>
        <w:t>e</w:t>
      </w:r>
      <w:r w:rsidRPr="00843F2B">
        <w:rPr>
          <w:b/>
        </w:rPr>
        <w:t xml:space="preserve"> </w:t>
      </w:r>
      <w:r>
        <w:rPr>
          <w:b/>
          <w:lang w:val="fr-FR"/>
        </w:rPr>
        <w:t>de</w:t>
      </w:r>
      <w:r w:rsidRPr="00843F2B">
        <w:rPr>
          <w:b/>
        </w:rPr>
        <w:t xml:space="preserve"> </w:t>
      </w:r>
      <w:r>
        <w:rPr>
          <w:b/>
          <w:lang w:val="fr-FR"/>
        </w:rPr>
        <w:t>l</w:t>
      </w:r>
      <w:r w:rsidRPr="00843F2B">
        <w:rPr>
          <w:b/>
        </w:rPr>
        <w:t>’</w:t>
      </w:r>
      <w:proofErr w:type="spellStart"/>
      <w:r w:rsidRPr="00843F2B">
        <w:rPr>
          <w:b/>
        </w:rPr>
        <w:t>é</w:t>
      </w:r>
      <w:proofErr w:type="spellEnd"/>
      <w:r>
        <w:rPr>
          <w:b/>
          <w:lang w:val="fr-FR"/>
        </w:rPr>
        <w:t>preuve </w:t>
      </w:r>
      <w:r w:rsidRPr="00843F2B">
        <w:rPr>
          <w:b/>
        </w:rPr>
        <w:t xml:space="preserve">: 40 </w:t>
      </w:r>
      <w:r>
        <w:rPr>
          <w:b/>
          <w:lang w:val="fr-FR"/>
        </w:rPr>
        <w:t>minutes</w:t>
      </w:r>
      <w:r w:rsidRPr="00843F2B">
        <w:rPr>
          <w:b/>
        </w:rPr>
        <w:t xml:space="preserve">                                                        </w:t>
      </w:r>
      <w:r>
        <w:rPr>
          <w:b/>
          <w:lang w:val="fr-FR"/>
        </w:rPr>
        <w:t>Note</w:t>
      </w:r>
      <w:r w:rsidRPr="00843F2B">
        <w:rPr>
          <w:b/>
        </w:rPr>
        <w:t xml:space="preserve"> </w:t>
      </w:r>
      <w:r>
        <w:rPr>
          <w:b/>
          <w:lang w:val="fr-FR"/>
        </w:rPr>
        <w:t>sur</w:t>
      </w:r>
      <w:r w:rsidRPr="00843F2B">
        <w:rPr>
          <w:b/>
        </w:rPr>
        <w:t xml:space="preserve"> 25</w:t>
      </w:r>
    </w:p>
    <w:p w:rsidR="00FF0A1F" w:rsidRPr="00843F2B" w:rsidRDefault="00FF0A1F" w:rsidP="00B22D2B">
      <w:pPr>
        <w:rPr>
          <w:b/>
        </w:rPr>
      </w:pPr>
    </w:p>
    <w:p w:rsidR="00B22D2B" w:rsidRDefault="00FF0A1F" w:rsidP="00B22D2B">
      <w:pPr>
        <w:rPr>
          <w:b/>
          <w:lang w:val="fr-FR"/>
        </w:rPr>
      </w:pPr>
      <w:r>
        <w:rPr>
          <w:b/>
          <w:lang w:val="fr-FR"/>
        </w:rPr>
        <w:t>Document 1.</w:t>
      </w:r>
    </w:p>
    <w:p w:rsidR="00FF0A1F" w:rsidRDefault="00FF0A1F" w:rsidP="00B22D2B">
      <w:pPr>
        <w:autoSpaceDE w:val="0"/>
        <w:autoSpaceDN w:val="0"/>
        <w:rPr>
          <w:b/>
          <w:lang w:val="fr-FR"/>
        </w:rPr>
      </w:pPr>
    </w:p>
    <w:p w:rsidR="00B22D2B" w:rsidRPr="002C4BAF" w:rsidRDefault="00B22D2B" w:rsidP="00B22D2B">
      <w:pPr>
        <w:autoSpaceDE w:val="0"/>
        <w:autoSpaceDN w:val="0"/>
        <w:rPr>
          <w:i/>
          <w:lang w:val="fr-FR"/>
        </w:rPr>
      </w:pPr>
      <w:r>
        <w:rPr>
          <w:b/>
          <w:lang w:val="fr-FR"/>
        </w:rPr>
        <w:t xml:space="preserve">Consigne : </w:t>
      </w:r>
      <w:r>
        <w:rPr>
          <w:rFonts w:eastAsia="Times New Roman,Italic"/>
          <w:i/>
          <w:iCs/>
          <w:lang w:val="fr-FR" w:eastAsia="en-US"/>
        </w:rPr>
        <w:t>pour chaque vide numéroté indiquez la bonne réponse en entourant la lettre correspondante.</w:t>
      </w:r>
      <w:r>
        <w:rPr>
          <w:lang w:val="fr-FR"/>
        </w:rPr>
        <w:t xml:space="preserve">                                             </w:t>
      </w:r>
      <w:r w:rsidR="00FF0A1F">
        <w:rPr>
          <w:lang w:val="fr-FR"/>
        </w:rPr>
        <w:t xml:space="preserve">                             </w:t>
      </w:r>
      <w:r w:rsidR="00E6781B" w:rsidRPr="00E6781B">
        <w:rPr>
          <w:lang w:val="fr-FR"/>
        </w:rPr>
        <w:t xml:space="preserve">    </w:t>
      </w:r>
      <w:r w:rsidR="00FF0A1F">
        <w:rPr>
          <w:lang w:val="fr-FR"/>
        </w:rPr>
        <w:t xml:space="preserve"> </w:t>
      </w:r>
      <w:r w:rsidR="00FF0A1F" w:rsidRPr="00E6781B">
        <w:rPr>
          <w:b/>
          <w:lang w:val="fr-FR"/>
        </w:rPr>
        <w:t>20</w:t>
      </w:r>
      <w:r w:rsidRPr="00E6781B">
        <w:rPr>
          <w:b/>
          <w:lang w:val="fr-FR"/>
        </w:rPr>
        <w:t xml:space="preserve"> points</w:t>
      </w:r>
    </w:p>
    <w:p w:rsidR="000A747E" w:rsidRPr="002C4BAF" w:rsidRDefault="000A747E" w:rsidP="000A747E">
      <w:pPr>
        <w:pStyle w:val="a3"/>
        <w:spacing w:before="0" w:beforeAutospacing="0" w:after="0" w:afterAutospacing="0"/>
        <w:ind w:firstLine="709"/>
        <w:jc w:val="both"/>
        <w:rPr>
          <w:sz w:val="28"/>
          <w:szCs w:val="28"/>
          <w:lang w:val="fr-FR"/>
        </w:rPr>
      </w:pP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 xml:space="preserve">Paulette Lestafier n'était pas si folle qu'on le disait. Bien sûr qu'elle </w:t>
      </w:r>
      <w:r w:rsidR="00672118" w:rsidRPr="00672118">
        <w:rPr>
          <w:sz w:val="28"/>
          <w:szCs w:val="28"/>
          <w:lang w:val="fr-FR"/>
        </w:rPr>
        <w:t>(1)</w:t>
      </w:r>
      <w:r w:rsidR="00672118" w:rsidRPr="004D33B9">
        <w:rPr>
          <w:sz w:val="28"/>
          <w:szCs w:val="28"/>
          <w:lang w:val="fr-FR"/>
        </w:rPr>
        <w:t>____________</w:t>
      </w:r>
      <w:r w:rsidRPr="000A747E">
        <w:rPr>
          <w:sz w:val="28"/>
          <w:szCs w:val="28"/>
          <w:lang w:val="fr-FR"/>
        </w:rPr>
        <w:t xml:space="preserve"> les jours puisqu'elle n'avait plus que </w:t>
      </w:r>
      <w:r w:rsidR="00672118" w:rsidRPr="00672118">
        <w:rPr>
          <w:sz w:val="28"/>
          <w:szCs w:val="28"/>
          <w:lang w:val="fr-FR"/>
        </w:rPr>
        <w:t>(2)</w:t>
      </w:r>
      <w:r w:rsidR="00672118" w:rsidRPr="004D33B9">
        <w:rPr>
          <w:sz w:val="28"/>
          <w:szCs w:val="28"/>
          <w:lang w:val="fr-FR"/>
        </w:rPr>
        <w:t>____________</w:t>
      </w:r>
      <w:r w:rsidRPr="000A747E">
        <w:rPr>
          <w:sz w:val="28"/>
          <w:szCs w:val="28"/>
          <w:lang w:val="fr-FR"/>
        </w:rPr>
        <w:t xml:space="preserve"> à faire désormais. Les compter, les attendre et les oublier. Elle savait très bien que c'était mercredi aujourd'hui. D'ailleurs elle était prête! Elle </w:t>
      </w:r>
      <w:r w:rsidR="009B5454" w:rsidRPr="009B5454">
        <w:rPr>
          <w:sz w:val="28"/>
          <w:szCs w:val="28"/>
          <w:lang w:val="fr-FR"/>
        </w:rPr>
        <w:t>(3)</w:t>
      </w:r>
      <w:r w:rsidR="004D33B9" w:rsidRPr="004D33B9">
        <w:rPr>
          <w:sz w:val="28"/>
          <w:szCs w:val="28"/>
          <w:lang w:val="fr-FR"/>
        </w:rPr>
        <w:t>____________</w:t>
      </w:r>
      <w:r w:rsidRPr="000A747E">
        <w:rPr>
          <w:sz w:val="28"/>
          <w:szCs w:val="28"/>
          <w:lang w:val="fr-FR"/>
        </w:rPr>
        <w:t xml:space="preserve"> mis son manteau, pris son panier et réuni ses coupons de réductions. Elle avait même</w:t>
      </w:r>
      <w:r>
        <w:rPr>
          <w:sz w:val="28"/>
          <w:szCs w:val="28"/>
          <w:lang w:val="fr-FR"/>
        </w:rPr>
        <w:t xml:space="preserve"> entendu la voiture de la Yvonne</w:t>
      </w:r>
      <w:r w:rsidRPr="000A747E">
        <w:rPr>
          <w:sz w:val="28"/>
          <w:szCs w:val="28"/>
          <w:lang w:val="fr-FR"/>
        </w:rPr>
        <w:t xml:space="preserve"> au loin… Mais voilà, son chat était devant la porte, il avait faim et c'est en se penchant pour reposer </w:t>
      </w:r>
      <w:r w:rsidR="009B5454" w:rsidRPr="009B5454">
        <w:rPr>
          <w:sz w:val="28"/>
          <w:szCs w:val="28"/>
          <w:lang w:val="fr-FR"/>
        </w:rPr>
        <w:t>(4)</w:t>
      </w:r>
      <w:r w:rsidR="00672118" w:rsidRPr="004D33B9">
        <w:rPr>
          <w:sz w:val="28"/>
          <w:szCs w:val="28"/>
          <w:lang w:val="fr-FR"/>
        </w:rPr>
        <w:t>____________</w:t>
      </w:r>
      <w:r w:rsidRPr="000A747E">
        <w:rPr>
          <w:sz w:val="28"/>
          <w:szCs w:val="28"/>
          <w:lang w:val="fr-FR"/>
        </w:rPr>
        <w:t xml:space="preserve"> bol qu'elle était tombée en se cognant la tête contre la première marche de l'escalier.</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Paulette Lestafier tombait souvent, mais c'était son secret. Il ne fallait pas en parler, à personne.</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«À personne, tu m'</w:t>
      </w:r>
      <w:r w:rsidR="009B5454" w:rsidRPr="009B5454">
        <w:rPr>
          <w:sz w:val="28"/>
          <w:szCs w:val="28"/>
          <w:lang w:val="fr-FR"/>
        </w:rPr>
        <w:t xml:space="preserve"> (5) </w:t>
      </w:r>
      <w:r w:rsidR="004D33B9" w:rsidRPr="004D33B9">
        <w:rPr>
          <w:sz w:val="28"/>
          <w:szCs w:val="28"/>
          <w:lang w:val="fr-FR"/>
        </w:rPr>
        <w:t>____________</w:t>
      </w:r>
      <w:r w:rsidR="009B5454" w:rsidRPr="009B5454">
        <w:rPr>
          <w:sz w:val="28"/>
          <w:szCs w:val="28"/>
          <w:lang w:val="fr-FR"/>
        </w:rPr>
        <w:t xml:space="preserve"> </w:t>
      </w:r>
      <w:r w:rsidRPr="000A747E">
        <w:rPr>
          <w:sz w:val="28"/>
          <w:szCs w:val="28"/>
          <w:lang w:val="fr-FR"/>
        </w:rPr>
        <w:t xml:space="preserve">?» se menaçait-elle en silence. «Ni à Yvonne, ni </w:t>
      </w:r>
      <w:r w:rsidR="009B5454" w:rsidRPr="009B5454">
        <w:rPr>
          <w:sz w:val="28"/>
          <w:szCs w:val="28"/>
          <w:lang w:val="fr-FR"/>
        </w:rPr>
        <w:t xml:space="preserve">(6) </w:t>
      </w:r>
      <w:r w:rsidR="00672118" w:rsidRPr="004D33B9">
        <w:rPr>
          <w:sz w:val="28"/>
          <w:szCs w:val="28"/>
          <w:lang w:val="fr-FR"/>
        </w:rPr>
        <w:t>____________</w:t>
      </w:r>
      <w:r w:rsidRPr="000A747E">
        <w:rPr>
          <w:sz w:val="28"/>
          <w:szCs w:val="28"/>
          <w:lang w:val="fr-FR"/>
        </w:rPr>
        <w:t xml:space="preserve"> médecin et encore moins à ton garçon…»</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 xml:space="preserve">Il fallait se relever lentement, attendre que les objets redeviennent </w:t>
      </w:r>
      <w:r w:rsidR="009B5454" w:rsidRPr="009B5454">
        <w:rPr>
          <w:sz w:val="28"/>
          <w:szCs w:val="28"/>
          <w:lang w:val="fr-FR"/>
        </w:rPr>
        <w:t>(7)</w:t>
      </w:r>
      <w:r w:rsidR="00672118" w:rsidRPr="004D33B9">
        <w:rPr>
          <w:sz w:val="28"/>
          <w:szCs w:val="28"/>
          <w:lang w:val="fr-FR"/>
        </w:rPr>
        <w:t>____________</w:t>
      </w:r>
      <w:r w:rsidRPr="000A747E">
        <w:rPr>
          <w:sz w:val="28"/>
          <w:szCs w:val="28"/>
          <w:lang w:val="fr-FR"/>
        </w:rPr>
        <w:t>, se frictionner avec du Synthol et cacher ces maudits bleus.</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 xml:space="preserve">Les bleus de Paulette n'étaient jamais bleus. </w:t>
      </w:r>
      <w:r w:rsidR="009B5454" w:rsidRPr="009B5454">
        <w:rPr>
          <w:sz w:val="28"/>
          <w:szCs w:val="28"/>
          <w:lang w:val="fr-FR"/>
        </w:rPr>
        <w:t xml:space="preserve">(8) </w:t>
      </w:r>
      <w:r w:rsidR="00672118" w:rsidRPr="004D33B9">
        <w:rPr>
          <w:sz w:val="28"/>
          <w:szCs w:val="28"/>
          <w:lang w:val="fr-FR"/>
        </w:rPr>
        <w:t>____________</w:t>
      </w:r>
      <w:r w:rsidRPr="000A747E">
        <w:rPr>
          <w:sz w:val="28"/>
          <w:szCs w:val="28"/>
          <w:lang w:val="fr-FR"/>
        </w:rPr>
        <w:t xml:space="preserve"> étaient jaunes, verts ou violacés et restaient </w:t>
      </w:r>
      <w:r w:rsidR="009B5454" w:rsidRPr="009B5454">
        <w:rPr>
          <w:sz w:val="28"/>
          <w:szCs w:val="28"/>
          <w:lang w:val="fr-FR"/>
        </w:rPr>
        <w:t>(9</w:t>
      </w:r>
      <w:r w:rsidR="009B5454" w:rsidRPr="00843F2B">
        <w:rPr>
          <w:sz w:val="28"/>
          <w:szCs w:val="28"/>
          <w:lang w:val="fr-FR"/>
        </w:rPr>
        <w:t>)</w:t>
      </w:r>
      <w:r w:rsidR="00672118" w:rsidRPr="00843F2B">
        <w:rPr>
          <w:sz w:val="28"/>
          <w:szCs w:val="28"/>
          <w:lang w:val="fr-FR"/>
        </w:rPr>
        <w:t>____________</w:t>
      </w:r>
      <w:r w:rsidRPr="00843F2B">
        <w:rPr>
          <w:sz w:val="28"/>
          <w:szCs w:val="28"/>
          <w:lang w:val="fr-FR"/>
        </w:rPr>
        <w:t xml:space="preserve"> sur</w:t>
      </w:r>
      <w:r w:rsidRPr="000A747E">
        <w:rPr>
          <w:sz w:val="28"/>
          <w:szCs w:val="28"/>
          <w:lang w:val="fr-FR"/>
        </w:rPr>
        <w:t xml:space="preserve"> son corps. Plusieurs mois quelquefois… C'était difficile de les cacher. Les bonnes gens lui demandaient pourquoi elle s'habillait toujours comme en plein hiver, pourquoi elle portait des bas et ne quittait jamais son gilet.</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 xml:space="preserve">Paulette Lestafier n'était pas folle du tout. Elle savait que ses bleus énormes </w:t>
      </w:r>
      <w:r w:rsidR="009B5454" w:rsidRPr="009B5454">
        <w:rPr>
          <w:sz w:val="28"/>
          <w:szCs w:val="28"/>
          <w:lang w:val="fr-FR"/>
        </w:rPr>
        <w:t xml:space="preserve">(10) </w:t>
      </w:r>
      <w:r w:rsidR="00672118" w:rsidRPr="004D33B9">
        <w:rPr>
          <w:sz w:val="28"/>
          <w:szCs w:val="28"/>
          <w:lang w:val="fr-FR"/>
        </w:rPr>
        <w:t>____________</w:t>
      </w:r>
      <w:r w:rsidRPr="000A747E">
        <w:rPr>
          <w:sz w:val="28"/>
          <w:szCs w:val="28"/>
          <w:lang w:val="fr-FR"/>
        </w:rPr>
        <w:t xml:space="preserve"> ne partaient jamais</w:t>
      </w:r>
      <w:r w:rsidR="00613BB3" w:rsidRPr="00613BB3">
        <w:rPr>
          <w:sz w:val="28"/>
          <w:szCs w:val="28"/>
          <w:lang w:val="fr-FR"/>
        </w:rPr>
        <w:t>,</w:t>
      </w:r>
      <w:r w:rsidRPr="000A747E">
        <w:rPr>
          <w:sz w:val="28"/>
          <w:szCs w:val="28"/>
          <w:lang w:val="fr-FR"/>
        </w:rPr>
        <w:t xml:space="preserve"> allaient lui causer bien des ennuis un jour…</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 xml:space="preserve">Elle savait comment </w:t>
      </w:r>
      <w:r w:rsidR="009B5454" w:rsidRPr="009B5454">
        <w:rPr>
          <w:sz w:val="28"/>
          <w:szCs w:val="28"/>
          <w:lang w:val="fr-FR"/>
        </w:rPr>
        <w:t>(11</w:t>
      </w:r>
      <w:r w:rsidR="009B5454" w:rsidRPr="00843F2B">
        <w:rPr>
          <w:sz w:val="28"/>
          <w:szCs w:val="28"/>
          <w:lang w:val="fr-FR"/>
        </w:rPr>
        <w:t xml:space="preserve">) </w:t>
      </w:r>
      <w:r w:rsidR="004D33B9" w:rsidRPr="00843F2B">
        <w:rPr>
          <w:sz w:val="28"/>
          <w:szCs w:val="28"/>
          <w:lang w:val="fr-FR"/>
        </w:rPr>
        <w:t>____________</w:t>
      </w:r>
      <w:r w:rsidR="004D33B9" w:rsidRPr="004D33B9">
        <w:rPr>
          <w:sz w:val="28"/>
          <w:szCs w:val="28"/>
          <w:lang w:val="fr-FR"/>
        </w:rPr>
        <w:t xml:space="preserve"> </w:t>
      </w:r>
      <w:r w:rsidRPr="000A747E">
        <w:rPr>
          <w:sz w:val="28"/>
          <w:szCs w:val="28"/>
          <w:lang w:val="fr-FR"/>
        </w:rPr>
        <w:t xml:space="preserve">les vieilles femmes inutiles comme elle. Les vieilles qui n'arrivent pas à passer un fil dans le chas d'une aiguille et ne se souviennent même plus de comment on monte le son du poste. </w:t>
      </w:r>
      <w:r w:rsidR="009B5454" w:rsidRPr="009B5454">
        <w:rPr>
          <w:sz w:val="28"/>
          <w:szCs w:val="28"/>
          <w:lang w:val="fr-FR"/>
        </w:rPr>
        <w:t>(12)</w:t>
      </w:r>
      <w:r w:rsidR="00672118" w:rsidRPr="004D33B9">
        <w:rPr>
          <w:sz w:val="28"/>
          <w:szCs w:val="28"/>
          <w:lang w:val="fr-FR"/>
        </w:rPr>
        <w:t>____________</w:t>
      </w:r>
      <w:r w:rsidRPr="000A747E">
        <w:rPr>
          <w:sz w:val="28"/>
          <w:szCs w:val="28"/>
          <w:lang w:val="fr-FR"/>
        </w:rPr>
        <w:t xml:space="preserve"> qui essayent tous les boutons de la télécommande et finissent par </w:t>
      </w:r>
      <w:r w:rsidR="009B5454" w:rsidRPr="009B5454">
        <w:rPr>
          <w:sz w:val="28"/>
          <w:szCs w:val="28"/>
          <w:lang w:val="fr-FR"/>
        </w:rPr>
        <w:t xml:space="preserve">(13) </w:t>
      </w:r>
      <w:r w:rsidR="004D33B9" w:rsidRPr="004D33B9">
        <w:rPr>
          <w:sz w:val="28"/>
          <w:szCs w:val="28"/>
          <w:lang w:val="fr-FR"/>
        </w:rPr>
        <w:t>____________</w:t>
      </w:r>
      <w:r w:rsidRPr="000A747E">
        <w:rPr>
          <w:sz w:val="28"/>
          <w:szCs w:val="28"/>
          <w:lang w:val="fr-FR"/>
        </w:rPr>
        <w:t xml:space="preserve"> l'appareil en pleurant de </w:t>
      </w:r>
      <w:r w:rsidR="009B5454" w:rsidRPr="009B5454">
        <w:rPr>
          <w:sz w:val="28"/>
          <w:szCs w:val="28"/>
          <w:lang w:val="fr-FR"/>
        </w:rPr>
        <w:t>(14)</w:t>
      </w:r>
      <w:r w:rsidR="00672118" w:rsidRPr="004D33B9">
        <w:rPr>
          <w:sz w:val="28"/>
          <w:szCs w:val="28"/>
          <w:lang w:val="fr-FR"/>
        </w:rPr>
        <w:t>____________</w:t>
      </w:r>
      <w:r w:rsidRPr="000A747E">
        <w:rPr>
          <w:sz w:val="28"/>
          <w:szCs w:val="28"/>
          <w:lang w:val="fr-FR"/>
        </w:rPr>
        <w:t>.</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 xml:space="preserve">Alors quoi? Plus rien? Plus jamais de bruit dans cette maison? Plus de voix? Jamais? Sous prétexte qu'on a oublié la couleur du bouton? Allons, Paulette! Cesse de </w:t>
      </w:r>
      <w:r w:rsidR="009B5454" w:rsidRPr="00843F2B">
        <w:rPr>
          <w:sz w:val="28"/>
          <w:szCs w:val="28"/>
          <w:lang w:val="fr-FR"/>
        </w:rPr>
        <w:t xml:space="preserve">(15) </w:t>
      </w:r>
      <w:r w:rsidR="00672118" w:rsidRPr="004D33B9">
        <w:rPr>
          <w:sz w:val="28"/>
          <w:szCs w:val="28"/>
          <w:lang w:val="fr-FR"/>
        </w:rPr>
        <w:t>____________</w:t>
      </w:r>
      <w:r w:rsidRPr="000A747E">
        <w:rPr>
          <w:sz w:val="28"/>
          <w:szCs w:val="28"/>
          <w:lang w:val="fr-FR"/>
        </w:rPr>
        <w:t xml:space="preserve"> comme ça!</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 Paulette? Paulette, vous êtes là?</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lastRenderedPageBreak/>
        <w:t>Yvonne pestait. Elle avait froid, resserrait son châle contre sa poitrine et pestait de nouveau. Elle n'aimait pas l'idée d'arriver en retard au supermarché.</w:t>
      </w:r>
    </w:p>
    <w:p w:rsidR="000A747E" w:rsidRPr="000A747E" w:rsidRDefault="000A747E" w:rsidP="000A747E">
      <w:pPr>
        <w:pStyle w:val="a3"/>
        <w:spacing w:before="0" w:beforeAutospacing="0" w:after="0" w:afterAutospacing="0"/>
        <w:ind w:firstLine="709"/>
        <w:jc w:val="both"/>
        <w:rPr>
          <w:sz w:val="28"/>
          <w:szCs w:val="28"/>
          <w:lang w:val="fr-FR"/>
        </w:rPr>
      </w:pPr>
      <w:r w:rsidRPr="000A747E">
        <w:rPr>
          <w:sz w:val="28"/>
          <w:szCs w:val="28"/>
          <w:lang w:val="fr-FR"/>
        </w:rPr>
        <w:t xml:space="preserve">Elle retourna vers sa voiture en soupirant, coupa </w:t>
      </w:r>
      <w:r w:rsidR="009B5454" w:rsidRPr="009B5454">
        <w:rPr>
          <w:sz w:val="28"/>
          <w:szCs w:val="28"/>
          <w:lang w:val="fr-FR"/>
        </w:rPr>
        <w:t xml:space="preserve">(16) </w:t>
      </w:r>
      <w:r w:rsidR="009B5454" w:rsidRPr="004D33B9">
        <w:rPr>
          <w:sz w:val="28"/>
          <w:szCs w:val="28"/>
          <w:lang w:val="fr-FR"/>
        </w:rPr>
        <w:t>____________</w:t>
      </w:r>
      <w:r w:rsidRPr="000A747E">
        <w:rPr>
          <w:sz w:val="28"/>
          <w:szCs w:val="28"/>
          <w:lang w:val="fr-FR"/>
        </w:rPr>
        <w:t xml:space="preserve"> contact et prit son bonnet.</w:t>
      </w:r>
    </w:p>
    <w:p w:rsidR="000A747E" w:rsidRPr="000A747E" w:rsidRDefault="000A747E" w:rsidP="000A747E">
      <w:pPr>
        <w:pStyle w:val="a3"/>
        <w:spacing w:before="0" w:beforeAutospacing="0" w:after="0" w:afterAutospacing="0"/>
        <w:ind w:firstLine="709"/>
        <w:jc w:val="both"/>
        <w:rPr>
          <w:sz w:val="28"/>
          <w:szCs w:val="28"/>
          <w:lang w:val="fr-FR"/>
        </w:rPr>
      </w:pPr>
      <w:r>
        <w:rPr>
          <w:sz w:val="28"/>
          <w:szCs w:val="28"/>
          <w:lang w:val="fr-FR"/>
        </w:rPr>
        <w:t>La Paulette</w:t>
      </w:r>
      <w:r w:rsidRPr="000A747E">
        <w:rPr>
          <w:sz w:val="28"/>
          <w:szCs w:val="28"/>
          <w:lang w:val="fr-FR"/>
        </w:rPr>
        <w:t xml:space="preserve"> devait êtr</w:t>
      </w:r>
      <w:r>
        <w:rPr>
          <w:sz w:val="28"/>
          <w:szCs w:val="28"/>
          <w:lang w:val="fr-FR"/>
        </w:rPr>
        <w:t>e au fond du jardin. La Paulette</w:t>
      </w:r>
      <w:r w:rsidRPr="000A747E">
        <w:rPr>
          <w:sz w:val="28"/>
          <w:szCs w:val="28"/>
          <w:lang w:val="fr-FR"/>
        </w:rPr>
        <w:t xml:space="preserve"> était toujours au fond de son jardin. Assise sur un banc près de ses clapiers </w:t>
      </w:r>
      <w:r w:rsidR="009B5454" w:rsidRPr="000A747E">
        <w:rPr>
          <w:sz w:val="28"/>
          <w:szCs w:val="28"/>
          <w:lang w:val="fr-FR"/>
        </w:rPr>
        <w:t>vides</w:t>
      </w:r>
      <w:r w:rsidRPr="000A747E">
        <w:rPr>
          <w:sz w:val="28"/>
          <w:szCs w:val="28"/>
          <w:lang w:val="fr-FR"/>
        </w:rPr>
        <w:t xml:space="preserve">. Elle se tenait là, des heures entières, du matin jusqu'au soir peut-être, droite, immobile, patiente, les mains </w:t>
      </w:r>
      <w:r w:rsidR="009B5454" w:rsidRPr="009B5454">
        <w:rPr>
          <w:sz w:val="28"/>
          <w:szCs w:val="28"/>
          <w:lang w:val="fr-FR"/>
        </w:rPr>
        <w:t xml:space="preserve">(17) </w:t>
      </w:r>
      <w:r w:rsidR="009B5454" w:rsidRPr="004D33B9">
        <w:rPr>
          <w:sz w:val="28"/>
          <w:szCs w:val="28"/>
          <w:lang w:val="fr-FR"/>
        </w:rPr>
        <w:t>____________</w:t>
      </w:r>
      <w:r w:rsidR="009B5454" w:rsidRPr="009B5454">
        <w:rPr>
          <w:sz w:val="28"/>
          <w:szCs w:val="28"/>
          <w:lang w:val="fr-FR"/>
        </w:rPr>
        <w:t xml:space="preserve"> </w:t>
      </w:r>
      <w:r w:rsidRPr="000A747E">
        <w:rPr>
          <w:sz w:val="28"/>
          <w:szCs w:val="28"/>
          <w:lang w:val="fr-FR"/>
        </w:rPr>
        <w:t>sur les genoux et le regard absent.</w:t>
      </w:r>
    </w:p>
    <w:p w:rsidR="000A747E" w:rsidRPr="000A747E" w:rsidRDefault="000A747E" w:rsidP="000A747E">
      <w:pPr>
        <w:pStyle w:val="a3"/>
        <w:spacing w:before="0" w:beforeAutospacing="0" w:after="0" w:afterAutospacing="0"/>
        <w:ind w:firstLine="709"/>
        <w:jc w:val="both"/>
        <w:rPr>
          <w:sz w:val="28"/>
          <w:szCs w:val="28"/>
          <w:lang w:val="fr-FR"/>
        </w:rPr>
      </w:pPr>
      <w:r>
        <w:rPr>
          <w:sz w:val="28"/>
          <w:szCs w:val="28"/>
          <w:lang w:val="fr-FR"/>
        </w:rPr>
        <w:t>La Paulette</w:t>
      </w:r>
      <w:r w:rsidRPr="000A747E">
        <w:rPr>
          <w:sz w:val="28"/>
          <w:szCs w:val="28"/>
          <w:lang w:val="fr-FR"/>
        </w:rPr>
        <w:t xml:space="preserve"> causait toute </w:t>
      </w:r>
      <w:r w:rsidR="00A54FAC" w:rsidRPr="009B5454">
        <w:rPr>
          <w:sz w:val="28"/>
          <w:szCs w:val="28"/>
          <w:lang w:val="fr-FR"/>
        </w:rPr>
        <w:t>(18)</w:t>
      </w:r>
      <w:r w:rsidR="00A54FAC" w:rsidRPr="004D33B9">
        <w:rPr>
          <w:sz w:val="28"/>
          <w:szCs w:val="28"/>
          <w:lang w:val="fr-FR"/>
        </w:rPr>
        <w:t>____________</w:t>
      </w:r>
      <w:r w:rsidRPr="000A747E">
        <w:rPr>
          <w:sz w:val="28"/>
          <w:szCs w:val="28"/>
          <w:lang w:val="fr-FR"/>
        </w:rPr>
        <w:t xml:space="preserve">, interpellait les morts et priait </w:t>
      </w:r>
      <w:r w:rsidR="009B5454" w:rsidRPr="009B5454">
        <w:rPr>
          <w:sz w:val="28"/>
          <w:szCs w:val="28"/>
          <w:lang w:val="fr-FR"/>
        </w:rPr>
        <w:t>(19)</w:t>
      </w:r>
      <w:r w:rsidR="00672118" w:rsidRPr="004D33B9">
        <w:rPr>
          <w:sz w:val="28"/>
          <w:szCs w:val="28"/>
          <w:lang w:val="fr-FR"/>
        </w:rPr>
        <w:t>____________</w:t>
      </w:r>
      <w:r w:rsidRPr="000A747E">
        <w:rPr>
          <w:sz w:val="28"/>
          <w:szCs w:val="28"/>
          <w:lang w:val="fr-FR"/>
        </w:rPr>
        <w:t xml:space="preserve"> vivants.</w:t>
      </w:r>
    </w:p>
    <w:p w:rsidR="00296C60" w:rsidRPr="00296C60" w:rsidRDefault="000A747E" w:rsidP="006F42C5">
      <w:pPr>
        <w:pStyle w:val="a3"/>
        <w:spacing w:before="0" w:beforeAutospacing="0" w:after="0" w:afterAutospacing="0"/>
        <w:ind w:firstLine="709"/>
        <w:jc w:val="both"/>
        <w:rPr>
          <w:lang w:val="fr-FR"/>
        </w:rPr>
      </w:pPr>
      <w:r w:rsidRPr="000A747E">
        <w:rPr>
          <w:sz w:val="28"/>
          <w:szCs w:val="28"/>
          <w:lang w:val="fr-FR"/>
        </w:rPr>
        <w:t>Parlait aux fleurs, à ses pieds de salades, aux mésa</w:t>
      </w:r>
      <w:r>
        <w:rPr>
          <w:sz w:val="28"/>
          <w:szCs w:val="28"/>
          <w:lang w:val="fr-FR"/>
        </w:rPr>
        <w:t>nges et à son ombre. La Paulette</w:t>
      </w:r>
      <w:r w:rsidRPr="000A747E">
        <w:rPr>
          <w:sz w:val="28"/>
          <w:szCs w:val="28"/>
          <w:lang w:val="fr-FR"/>
        </w:rPr>
        <w:t xml:space="preserve"> perdait la tête et ne reconnaissait plus les jours. Aujourd'hui, c'était mercredi et le mercredi c'était les courses. Yvonne, qui passait la prendre </w:t>
      </w:r>
      <w:r w:rsidR="009B5454" w:rsidRPr="009B5454">
        <w:rPr>
          <w:sz w:val="28"/>
          <w:szCs w:val="28"/>
          <w:lang w:val="fr-FR"/>
        </w:rPr>
        <w:t>(20)</w:t>
      </w:r>
      <w:r w:rsidR="00672118" w:rsidRPr="004D33B9">
        <w:rPr>
          <w:sz w:val="28"/>
          <w:szCs w:val="28"/>
          <w:lang w:val="fr-FR"/>
        </w:rPr>
        <w:t>____________</w:t>
      </w:r>
      <w:r w:rsidRPr="000A747E">
        <w:rPr>
          <w:sz w:val="28"/>
          <w:szCs w:val="28"/>
          <w:lang w:val="fr-FR"/>
        </w:rPr>
        <w:t xml:space="preserve"> les semaines depuis plus de dix ans, soulevait le loquet du portillon en gémissant: «Si c'est pas malheureux ça…». </w:t>
      </w:r>
      <w:r w:rsidR="006F42C5" w:rsidRPr="006F42C5">
        <w:rPr>
          <w:sz w:val="28"/>
          <w:szCs w:val="28"/>
          <w:lang w:val="fr-FR"/>
        </w:rPr>
        <w:t xml:space="preserve"> </w:t>
      </w:r>
      <w:r w:rsidRPr="006F42C5">
        <w:rPr>
          <w:sz w:val="28"/>
          <w:szCs w:val="28"/>
          <w:lang w:val="fr-FR"/>
        </w:rPr>
        <w:t>(</w:t>
      </w:r>
      <w:r w:rsidR="009B5454" w:rsidRPr="006F42C5">
        <w:rPr>
          <w:sz w:val="28"/>
          <w:szCs w:val="28"/>
        </w:rPr>
        <w:t>477</w:t>
      </w:r>
      <w:r w:rsidR="00F60846" w:rsidRPr="006F42C5">
        <w:rPr>
          <w:sz w:val="28"/>
          <w:szCs w:val="28"/>
          <w:lang w:val="fr-FR"/>
        </w:rPr>
        <w:t xml:space="preserve"> mots)</w:t>
      </w:r>
    </w:p>
    <w:p w:rsidR="00B22D2B" w:rsidRPr="000A747E" w:rsidRDefault="00325B38" w:rsidP="006E5B00">
      <w:pPr>
        <w:jc w:val="right"/>
        <w:rPr>
          <w:lang w:val="fr-FR"/>
        </w:rPr>
      </w:pPr>
      <w:r>
        <w:rPr>
          <w:lang w:val="fr-FR"/>
        </w:rPr>
        <w:t xml:space="preserve">D’après </w:t>
      </w:r>
      <w:r w:rsidR="000A747E">
        <w:rPr>
          <w:lang w:val="fr-FR"/>
        </w:rPr>
        <w:t xml:space="preserve">Anna Gavalda  </w:t>
      </w:r>
      <w:r w:rsidR="000A747E" w:rsidRPr="000A747E">
        <w:rPr>
          <w:i/>
          <w:lang w:val="fr-FR"/>
        </w:rPr>
        <w:t>Ensemble, c’est tout</w:t>
      </w:r>
    </w:p>
    <w:p w:rsidR="00B22D2B" w:rsidRDefault="00B22D2B" w:rsidP="00B22D2B">
      <w:pPr>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2224"/>
        <w:gridCol w:w="2224"/>
        <w:gridCol w:w="2224"/>
        <w:gridCol w:w="2224"/>
      </w:tblGrid>
      <w:tr w:rsidR="00B22D2B" w:rsidTr="00B22D2B">
        <w:tc>
          <w:tcPr>
            <w:tcW w:w="675" w:type="dxa"/>
            <w:tcBorders>
              <w:top w:val="single" w:sz="4" w:space="0" w:color="000000"/>
              <w:left w:val="single" w:sz="4" w:space="0" w:color="000000"/>
              <w:bottom w:val="single" w:sz="4" w:space="0" w:color="000000"/>
              <w:right w:val="single" w:sz="4" w:space="0" w:color="000000"/>
            </w:tcBorders>
          </w:tcPr>
          <w:p w:rsidR="00B22D2B" w:rsidRDefault="00B22D2B">
            <w:pPr>
              <w:pStyle w:val="a6"/>
              <w:ind w:left="426"/>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B22D2B" w:rsidRDefault="00B22D2B">
            <w:pPr>
              <w:jc w:val="center"/>
              <w:rPr>
                <w:b/>
              </w:rPr>
            </w:pPr>
            <w:r>
              <w:rPr>
                <w:b/>
              </w:rPr>
              <w:t>А</w:t>
            </w:r>
          </w:p>
        </w:tc>
        <w:tc>
          <w:tcPr>
            <w:tcW w:w="2224" w:type="dxa"/>
            <w:tcBorders>
              <w:top w:val="single" w:sz="4" w:space="0" w:color="000000"/>
              <w:left w:val="single" w:sz="4" w:space="0" w:color="000000"/>
              <w:bottom w:val="single" w:sz="4" w:space="0" w:color="000000"/>
              <w:right w:val="single" w:sz="4" w:space="0" w:color="000000"/>
            </w:tcBorders>
            <w:hideMark/>
          </w:tcPr>
          <w:p w:rsidR="00B22D2B" w:rsidRDefault="00B22D2B">
            <w:pPr>
              <w:jc w:val="center"/>
              <w:rPr>
                <w:b/>
              </w:rPr>
            </w:pPr>
            <w:r>
              <w:rPr>
                <w:b/>
              </w:rPr>
              <w:t>В</w:t>
            </w:r>
          </w:p>
        </w:tc>
        <w:tc>
          <w:tcPr>
            <w:tcW w:w="2224" w:type="dxa"/>
            <w:tcBorders>
              <w:top w:val="single" w:sz="4" w:space="0" w:color="000000"/>
              <w:left w:val="single" w:sz="4" w:space="0" w:color="000000"/>
              <w:bottom w:val="single" w:sz="4" w:space="0" w:color="000000"/>
              <w:right w:val="single" w:sz="4" w:space="0" w:color="000000"/>
            </w:tcBorders>
            <w:hideMark/>
          </w:tcPr>
          <w:p w:rsidR="00B22D2B" w:rsidRDefault="00B22D2B">
            <w:pPr>
              <w:jc w:val="center"/>
              <w:rPr>
                <w:b/>
              </w:rPr>
            </w:pPr>
            <w:r>
              <w:rPr>
                <w:b/>
              </w:rPr>
              <w:t>С</w:t>
            </w:r>
          </w:p>
        </w:tc>
        <w:tc>
          <w:tcPr>
            <w:tcW w:w="2224" w:type="dxa"/>
            <w:tcBorders>
              <w:top w:val="single" w:sz="4" w:space="0" w:color="000000"/>
              <w:left w:val="single" w:sz="4" w:space="0" w:color="000000"/>
              <w:bottom w:val="single" w:sz="4" w:space="0" w:color="000000"/>
              <w:right w:val="single" w:sz="4" w:space="0" w:color="000000"/>
            </w:tcBorders>
            <w:hideMark/>
          </w:tcPr>
          <w:p w:rsidR="00B22D2B" w:rsidRDefault="00B22D2B">
            <w:pPr>
              <w:jc w:val="center"/>
              <w:rPr>
                <w:b/>
                <w:lang w:val="fr-FR"/>
              </w:rPr>
            </w:pPr>
            <w:r>
              <w:rPr>
                <w:b/>
                <w:lang w:val="en-US"/>
              </w:rPr>
              <w:t>D</w:t>
            </w:r>
          </w:p>
        </w:tc>
      </w:tr>
      <w:tr w:rsidR="00B22D2B" w:rsidTr="00B22D2B">
        <w:tc>
          <w:tcPr>
            <w:tcW w:w="675" w:type="dxa"/>
            <w:tcBorders>
              <w:top w:val="single" w:sz="4" w:space="0" w:color="000000"/>
              <w:left w:val="single" w:sz="4" w:space="0" w:color="000000"/>
              <w:bottom w:val="single" w:sz="4" w:space="0" w:color="000000"/>
              <w:right w:val="single" w:sz="4" w:space="0" w:color="000000"/>
            </w:tcBorders>
          </w:tcPr>
          <w:p w:rsidR="00B22D2B" w:rsidRDefault="00B22D2B"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B22D2B" w:rsidRPr="00A54FAC" w:rsidRDefault="00A54FAC">
            <w:pPr>
              <w:rPr>
                <w:lang w:val="fr-FR"/>
              </w:rPr>
            </w:pPr>
            <w:r>
              <w:rPr>
                <w:lang w:val="fr-FR"/>
              </w:rPr>
              <w:t>reconnait</w:t>
            </w:r>
          </w:p>
        </w:tc>
        <w:tc>
          <w:tcPr>
            <w:tcW w:w="2224" w:type="dxa"/>
            <w:tcBorders>
              <w:top w:val="single" w:sz="4" w:space="0" w:color="000000"/>
              <w:left w:val="single" w:sz="4" w:space="0" w:color="000000"/>
              <w:bottom w:val="single" w:sz="4" w:space="0" w:color="000000"/>
              <w:right w:val="single" w:sz="4" w:space="0" w:color="000000"/>
            </w:tcBorders>
            <w:hideMark/>
          </w:tcPr>
          <w:p w:rsidR="00B22D2B" w:rsidRDefault="009B5454">
            <w:pPr>
              <w:rPr>
                <w:lang w:val="fr-FR"/>
              </w:rPr>
            </w:pPr>
            <w:r w:rsidRPr="000A747E">
              <w:rPr>
                <w:lang w:val="fr-FR"/>
              </w:rPr>
              <w:t>reconnaissait</w:t>
            </w:r>
          </w:p>
        </w:tc>
        <w:tc>
          <w:tcPr>
            <w:tcW w:w="2224" w:type="dxa"/>
            <w:tcBorders>
              <w:top w:val="single" w:sz="4" w:space="0" w:color="000000"/>
              <w:left w:val="single" w:sz="4" w:space="0" w:color="000000"/>
              <w:bottom w:val="single" w:sz="4" w:space="0" w:color="000000"/>
              <w:right w:val="single" w:sz="4" w:space="0" w:color="000000"/>
            </w:tcBorders>
            <w:hideMark/>
          </w:tcPr>
          <w:p w:rsidR="00B22D2B" w:rsidRDefault="00A54FAC">
            <w:pPr>
              <w:rPr>
                <w:lang w:val="fr-FR"/>
              </w:rPr>
            </w:pPr>
            <w:r>
              <w:rPr>
                <w:lang w:val="fr-FR"/>
              </w:rPr>
              <w:t>a reconnu</w:t>
            </w:r>
          </w:p>
        </w:tc>
        <w:tc>
          <w:tcPr>
            <w:tcW w:w="2224" w:type="dxa"/>
            <w:tcBorders>
              <w:top w:val="single" w:sz="4" w:space="0" w:color="000000"/>
              <w:left w:val="single" w:sz="4" w:space="0" w:color="000000"/>
              <w:bottom w:val="single" w:sz="4" w:space="0" w:color="000000"/>
              <w:right w:val="single" w:sz="4" w:space="0" w:color="000000"/>
            </w:tcBorders>
            <w:hideMark/>
          </w:tcPr>
          <w:p w:rsidR="00B22D2B" w:rsidRDefault="00A54FAC">
            <w:pPr>
              <w:rPr>
                <w:lang w:val="fr-FR"/>
              </w:rPr>
            </w:pPr>
            <w:r>
              <w:rPr>
                <w:lang w:val="fr-FR"/>
              </w:rPr>
              <w:t>reconnaîtra</w:t>
            </w:r>
          </w:p>
        </w:tc>
      </w:tr>
      <w:tr w:rsidR="00400206" w:rsidTr="00B22D2B">
        <w:tc>
          <w:tcPr>
            <w:tcW w:w="675" w:type="dxa"/>
            <w:tcBorders>
              <w:top w:val="single" w:sz="4" w:space="0" w:color="000000"/>
              <w:left w:val="single" w:sz="4" w:space="0" w:color="000000"/>
              <w:bottom w:val="single" w:sz="4" w:space="0" w:color="000000"/>
              <w:right w:val="single" w:sz="4" w:space="0" w:color="000000"/>
            </w:tcBorders>
          </w:tcPr>
          <w:p w:rsidR="00400206" w:rsidRDefault="00400206"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400206" w:rsidRPr="009163BB" w:rsidRDefault="00A54FAC" w:rsidP="00F57BFB">
            <w:pPr>
              <w:rPr>
                <w:lang w:val="fr-FR"/>
              </w:rPr>
            </w:pPr>
            <w:r>
              <w:rPr>
                <w:lang w:val="fr-FR"/>
              </w:rPr>
              <w:t>en</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le</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y</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9B5454" w:rsidP="00F57BFB">
            <w:pPr>
              <w:rPr>
                <w:lang w:val="fr-FR"/>
              </w:rPr>
            </w:pPr>
            <w:r w:rsidRPr="000A747E">
              <w:rPr>
                <w:lang w:val="fr-FR"/>
              </w:rPr>
              <w:t>ça</w:t>
            </w:r>
          </w:p>
        </w:tc>
      </w:tr>
      <w:tr w:rsidR="00400206" w:rsidTr="00B22D2B">
        <w:tc>
          <w:tcPr>
            <w:tcW w:w="675" w:type="dxa"/>
            <w:tcBorders>
              <w:top w:val="single" w:sz="4" w:space="0" w:color="000000"/>
              <w:left w:val="single" w:sz="4" w:space="0" w:color="000000"/>
              <w:bottom w:val="single" w:sz="4" w:space="0" w:color="000000"/>
              <w:right w:val="single" w:sz="4" w:space="0" w:color="000000"/>
            </w:tcBorders>
          </w:tcPr>
          <w:p w:rsidR="00400206" w:rsidRDefault="00400206"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a</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9B5454" w:rsidP="00F57BFB">
            <w:pPr>
              <w:rPr>
                <w:lang w:val="fr-FR"/>
              </w:rPr>
            </w:pPr>
            <w:r w:rsidRPr="000A747E">
              <w:rPr>
                <w:lang w:val="fr-FR"/>
              </w:rPr>
              <w:t>avait</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aura</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aurait</w:t>
            </w:r>
          </w:p>
        </w:tc>
      </w:tr>
      <w:tr w:rsidR="00400206" w:rsidTr="00B22D2B">
        <w:tc>
          <w:tcPr>
            <w:tcW w:w="675" w:type="dxa"/>
            <w:tcBorders>
              <w:top w:val="single" w:sz="4" w:space="0" w:color="000000"/>
              <w:left w:val="single" w:sz="4" w:space="0" w:color="000000"/>
              <w:bottom w:val="single" w:sz="4" w:space="0" w:color="000000"/>
              <w:right w:val="single" w:sz="4" w:space="0" w:color="000000"/>
            </w:tcBorders>
          </w:tcPr>
          <w:p w:rsidR="00400206" w:rsidRDefault="00400206"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9B5454" w:rsidP="00F57BFB">
            <w:pPr>
              <w:rPr>
                <w:lang w:val="fr-FR"/>
              </w:rPr>
            </w:pPr>
            <w:r w:rsidRPr="000A747E">
              <w:rPr>
                <w:lang w:val="fr-FR"/>
              </w:rPr>
              <w:t>son</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sa</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ses</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w:t>
            </w:r>
          </w:p>
        </w:tc>
      </w:tr>
      <w:tr w:rsidR="00400206" w:rsidTr="00B22D2B">
        <w:tc>
          <w:tcPr>
            <w:tcW w:w="675" w:type="dxa"/>
            <w:tcBorders>
              <w:top w:val="single" w:sz="4" w:space="0" w:color="000000"/>
              <w:left w:val="single" w:sz="4" w:space="0" w:color="000000"/>
              <w:bottom w:val="single" w:sz="4" w:space="0" w:color="000000"/>
              <w:right w:val="single" w:sz="4" w:space="0" w:color="000000"/>
            </w:tcBorders>
          </w:tcPr>
          <w:p w:rsidR="00400206" w:rsidRDefault="00400206"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9B5454" w:rsidP="00F57BFB">
            <w:pPr>
              <w:rPr>
                <w:lang w:val="fr-FR"/>
              </w:rPr>
            </w:pPr>
            <w:r w:rsidRPr="000A747E">
              <w:rPr>
                <w:lang w:val="fr-FR"/>
              </w:rPr>
              <w:t>entends</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Pr="00613BB3" w:rsidRDefault="00A54FAC" w:rsidP="00F57BFB">
            <w:pPr>
              <w:rPr>
                <w:lang w:val="en-US"/>
              </w:rPr>
            </w:pPr>
            <w:r>
              <w:rPr>
                <w:lang w:val="fr-FR"/>
              </w:rPr>
              <w:t>entendai</w:t>
            </w:r>
            <w:r w:rsidR="00613BB3">
              <w:rPr>
                <w:lang w:val="en-US"/>
              </w:rPr>
              <w:t>t</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en-US"/>
              </w:rPr>
            </w:pPr>
            <w:proofErr w:type="spellStart"/>
            <w:r>
              <w:rPr>
                <w:lang w:val="en-US"/>
              </w:rPr>
              <w:t>entendras</w:t>
            </w:r>
            <w:proofErr w:type="spellEnd"/>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entendrais</w:t>
            </w:r>
          </w:p>
        </w:tc>
      </w:tr>
      <w:tr w:rsidR="00400206" w:rsidTr="00B22D2B">
        <w:tc>
          <w:tcPr>
            <w:tcW w:w="675" w:type="dxa"/>
            <w:tcBorders>
              <w:top w:val="single" w:sz="4" w:space="0" w:color="000000"/>
              <w:left w:val="single" w:sz="4" w:space="0" w:color="000000"/>
              <w:bottom w:val="single" w:sz="4" w:space="0" w:color="000000"/>
              <w:right w:val="single" w:sz="4" w:space="0" w:color="000000"/>
            </w:tcBorders>
          </w:tcPr>
          <w:p w:rsidR="00400206" w:rsidRDefault="00400206"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à</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à la</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9B5454" w:rsidP="00F57BFB">
            <w:pPr>
              <w:rPr>
                <w:lang w:val="fr-FR"/>
              </w:rPr>
            </w:pPr>
            <w:r w:rsidRPr="000A747E">
              <w:rPr>
                <w:lang w:val="fr-FR"/>
              </w:rPr>
              <w:t>au</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aux</w:t>
            </w:r>
          </w:p>
        </w:tc>
      </w:tr>
      <w:tr w:rsidR="00400206" w:rsidTr="00B22D2B">
        <w:tc>
          <w:tcPr>
            <w:tcW w:w="675" w:type="dxa"/>
            <w:tcBorders>
              <w:top w:val="single" w:sz="4" w:space="0" w:color="000000"/>
              <w:left w:val="single" w:sz="4" w:space="0" w:color="000000"/>
              <w:bottom w:val="single" w:sz="4" w:space="0" w:color="000000"/>
              <w:right w:val="single" w:sz="4" w:space="0" w:color="000000"/>
            </w:tcBorders>
          </w:tcPr>
          <w:p w:rsidR="00400206" w:rsidRDefault="00400206"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normal</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normale</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9B5454" w:rsidP="00F57BFB">
            <w:pPr>
              <w:rPr>
                <w:lang w:val="fr-FR"/>
              </w:rPr>
            </w:pPr>
            <w:r w:rsidRPr="000A747E">
              <w:rPr>
                <w:lang w:val="fr-FR"/>
              </w:rPr>
              <w:t>normaux</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normales</w:t>
            </w:r>
          </w:p>
        </w:tc>
      </w:tr>
      <w:tr w:rsidR="00400206" w:rsidTr="00B22D2B">
        <w:tc>
          <w:tcPr>
            <w:tcW w:w="675" w:type="dxa"/>
            <w:tcBorders>
              <w:top w:val="single" w:sz="4" w:space="0" w:color="000000"/>
              <w:left w:val="single" w:sz="4" w:space="0" w:color="000000"/>
              <w:bottom w:val="single" w:sz="4" w:space="0" w:color="000000"/>
              <w:right w:val="single" w:sz="4" w:space="0" w:color="000000"/>
            </w:tcBorders>
          </w:tcPr>
          <w:p w:rsidR="00400206" w:rsidRDefault="00400206"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i</w:t>
            </w:r>
            <w:r w:rsidR="009B5454" w:rsidRPr="000A747E">
              <w:rPr>
                <w:lang w:val="fr-FR"/>
              </w:rPr>
              <w:t>ls</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elles</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ceux</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celles</w:t>
            </w:r>
          </w:p>
        </w:tc>
      </w:tr>
      <w:tr w:rsidR="00400206" w:rsidTr="00B22D2B">
        <w:tc>
          <w:tcPr>
            <w:tcW w:w="675" w:type="dxa"/>
            <w:tcBorders>
              <w:top w:val="single" w:sz="4" w:space="0" w:color="000000"/>
              <w:left w:val="single" w:sz="4" w:space="0" w:color="000000"/>
              <w:bottom w:val="single" w:sz="4" w:space="0" w:color="000000"/>
              <w:right w:val="single" w:sz="4" w:space="0" w:color="000000"/>
            </w:tcBorders>
          </w:tcPr>
          <w:p w:rsidR="00400206" w:rsidRDefault="00400206"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long</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longue</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sidRPr="00843F2B">
              <w:rPr>
                <w:lang w:val="fr-FR"/>
              </w:rPr>
              <w:t>longtemps</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w:t>
            </w:r>
          </w:p>
        </w:tc>
      </w:tr>
      <w:tr w:rsidR="00400206" w:rsidTr="00B22D2B">
        <w:tc>
          <w:tcPr>
            <w:tcW w:w="675" w:type="dxa"/>
            <w:tcBorders>
              <w:top w:val="single" w:sz="4" w:space="0" w:color="000000"/>
              <w:left w:val="single" w:sz="4" w:space="0" w:color="000000"/>
              <w:bottom w:val="single" w:sz="4" w:space="0" w:color="000000"/>
              <w:right w:val="single" w:sz="4" w:space="0" w:color="000000"/>
            </w:tcBorders>
          </w:tcPr>
          <w:p w:rsidR="00400206" w:rsidRDefault="00400206"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que</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9B5454" w:rsidP="00F57BFB">
            <w:pPr>
              <w:rPr>
                <w:lang w:val="fr-FR"/>
              </w:rPr>
            </w:pPr>
            <w:r w:rsidRPr="000A747E">
              <w:rPr>
                <w:lang w:val="fr-FR"/>
              </w:rPr>
              <w:t>qui</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dont</w:t>
            </w:r>
          </w:p>
        </w:tc>
        <w:tc>
          <w:tcPr>
            <w:tcW w:w="2224" w:type="dxa"/>
            <w:tcBorders>
              <w:top w:val="single" w:sz="4" w:space="0" w:color="000000"/>
              <w:left w:val="single" w:sz="4" w:space="0" w:color="000000"/>
              <w:bottom w:val="single" w:sz="4" w:space="0" w:color="000000"/>
              <w:right w:val="single" w:sz="4" w:space="0" w:color="000000"/>
            </w:tcBorders>
            <w:hideMark/>
          </w:tcPr>
          <w:p w:rsidR="00400206" w:rsidRDefault="00A54FAC" w:rsidP="00F57BFB">
            <w:pPr>
              <w:rPr>
                <w:lang w:val="fr-FR"/>
              </w:rPr>
            </w:pPr>
            <w:r>
              <w:rPr>
                <w:lang w:val="fr-FR"/>
              </w:rPr>
              <w:t>où</w:t>
            </w:r>
          </w:p>
        </w:tc>
      </w:tr>
      <w:tr w:rsidR="000D3DE3" w:rsidTr="00B22D2B">
        <w:tc>
          <w:tcPr>
            <w:tcW w:w="675" w:type="dxa"/>
            <w:tcBorders>
              <w:top w:val="single" w:sz="4" w:space="0" w:color="000000"/>
              <w:left w:val="single" w:sz="4" w:space="0" w:color="000000"/>
              <w:bottom w:val="single" w:sz="4" w:space="0" w:color="000000"/>
              <w:right w:val="single" w:sz="4" w:space="0" w:color="000000"/>
            </w:tcBorders>
          </w:tcPr>
          <w:p w:rsidR="000D3DE3" w:rsidRDefault="000D3DE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9B5454" w:rsidP="00F57BFB">
            <w:pPr>
              <w:rPr>
                <w:lang w:val="fr-FR"/>
              </w:rPr>
            </w:pPr>
            <w:r w:rsidRPr="000A747E">
              <w:rPr>
                <w:lang w:val="fr-FR"/>
              </w:rPr>
              <w:t>finissent</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finissaient</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ont fini</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finiraient</w:t>
            </w:r>
          </w:p>
        </w:tc>
      </w:tr>
      <w:tr w:rsidR="000D3DE3" w:rsidTr="00B22D2B">
        <w:tc>
          <w:tcPr>
            <w:tcW w:w="675" w:type="dxa"/>
            <w:tcBorders>
              <w:top w:val="single" w:sz="4" w:space="0" w:color="000000"/>
              <w:left w:val="single" w:sz="4" w:space="0" w:color="000000"/>
              <w:bottom w:val="single" w:sz="4" w:space="0" w:color="000000"/>
              <w:right w:val="single" w:sz="4" w:space="0" w:color="000000"/>
            </w:tcBorders>
          </w:tcPr>
          <w:p w:rsidR="000D3DE3" w:rsidRDefault="000D3DE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celuic</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celle</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ceux</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c</w:t>
            </w:r>
            <w:r w:rsidR="009B5454" w:rsidRPr="000A747E">
              <w:rPr>
                <w:lang w:val="fr-FR"/>
              </w:rPr>
              <w:t>elles</w:t>
            </w:r>
          </w:p>
        </w:tc>
      </w:tr>
      <w:tr w:rsidR="000D3DE3" w:rsidTr="00B22D2B">
        <w:tc>
          <w:tcPr>
            <w:tcW w:w="675" w:type="dxa"/>
            <w:tcBorders>
              <w:top w:val="single" w:sz="4" w:space="0" w:color="000000"/>
              <w:left w:val="single" w:sz="4" w:space="0" w:color="000000"/>
              <w:bottom w:val="single" w:sz="4" w:space="0" w:color="000000"/>
              <w:right w:val="single" w:sz="4" w:space="0" w:color="000000"/>
            </w:tcBorders>
          </w:tcPr>
          <w:p w:rsidR="000D3DE3" w:rsidRDefault="000D3DE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débranchent</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débranchaient</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débrancheront</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9B5454" w:rsidP="00F57BFB">
            <w:pPr>
              <w:rPr>
                <w:lang w:val="fr-FR"/>
              </w:rPr>
            </w:pPr>
            <w:r w:rsidRPr="000A747E">
              <w:rPr>
                <w:lang w:val="fr-FR"/>
              </w:rPr>
              <w:t>débrancher</w:t>
            </w:r>
          </w:p>
        </w:tc>
      </w:tr>
      <w:tr w:rsidR="000D3DE3" w:rsidTr="00B22D2B">
        <w:tc>
          <w:tcPr>
            <w:tcW w:w="675" w:type="dxa"/>
            <w:tcBorders>
              <w:top w:val="single" w:sz="4" w:space="0" w:color="000000"/>
              <w:left w:val="single" w:sz="4" w:space="0" w:color="000000"/>
              <w:bottom w:val="single" w:sz="4" w:space="0" w:color="000000"/>
              <w:right w:val="single" w:sz="4" w:space="0" w:color="000000"/>
            </w:tcBorders>
          </w:tcPr>
          <w:p w:rsidR="000D3DE3" w:rsidRDefault="000D3DE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rsidP="00F57BFB">
            <w:pPr>
              <w:rPr>
                <w:lang w:val="fr-FR"/>
              </w:rPr>
            </w:pPr>
            <w:r>
              <w:rPr>
                <w:lang w:val="fr-FR"/>
              </w:rPr>
              <w:t>bonheur</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9B5454" w:rsidP="00F57BFB">
            <w:pPr>
              <w:rPr>
                <w:lang w:val="fr-FR"/>
              </w:rPr>
            </w:pPr>
            <w:r w:rsidRPr="000A747E">
              <w:rPr>
                <w:lang w:val="fr-FR"/>
              </w:rPr>
              <w:t>rage</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rsidP="00F57BFB">
            <w:pPr>
              <w:rPr>
                <w:lang w:val="fr-FR"/>
              </w:rPr>
            </w:pPr>
            <w:r>
              <w:rPr>
                <w:lang w:val="fr-FR"/>
              </w:rPr>
              <w:t>étonnement</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rsidP="00F57BFB">
            <w:pPr>
              <w:rPr>
                <w:lang w:val="fr-FR"/>
              </w:rPr>
            </w:pPr>
            <w:r>
              <w:rPr>
                <w:lang w:val="fr-FR"/>
              </w:rPr>
              <w:t>joie</w:t>
            </w:r>
          </w:p>
        </w:tc>
      </w:tr>
      <w:tr w:rsidR="000D3DE3" w:rsidTr="00B22D2B">
        <w:tc>
          <w:tcPr>
            <w:tcW w:w="675" w:type="dxa"/>
            <w:tcBorders>
              <w:top w:val="single" w:sz="4" w:space="0" w:color="000000"/>
              <w:left w:val="single" w:sz="4" w:space="0" w:color="000000"/>
              <w:bottom w:val="single" w:sz="4" w:space="0" w:color="000000"/>
              <w:right w:val="single" w:sz="4" w:space="0" w:color="000000"/>
            </w:tcBorders>
          </w:tcPr>
          <w:p w:rsidR="000D3DE3" w:rsidRDefault="000D3DE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rsidP="00F57BFB">
            <w:pPr>
              <w:rPr>
                <w:lang w:val="fr-FR"/>
              </w:rPr>
            </w:pPr>
            <w:r>
              <w:rPr>
                <w:lang w:val="fr-FR"/>
              </w:rPr>
              <w:t>douter</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rsidP="00F57BFB">
            <w:pPr>
              <w:rPr>
                <w:lang w:val="fr-FR"/>
              </w:rPr>
            </w:pPr>
            <w:r>
              <w:rPr>
                <w:lang w:val="fr-FR"/>
              </w:rPr>
              <w:t>discuter</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9B5454" w:rsidP="00F57BFB">
            <w:pPr>
              <w:rPr>
                <w:lang w:val="fr-FR"/>
              </w:rPr>
            </w:pPr>
            <w:r w:rsidRPr="000A747E">
              <w:rPr>
                <w:lang w:val="fr-FR"/>
              </w:rPr>
              <w:t>pleurer</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rsidP="00F57BFB">
            <w:pPr>
              <w:rPr>
                <w:lang w:val="fr-FR"/>
              </w:rPr>
            </w:pPr>
            <w:r>
              <w:rPr>
                <w:lang w:val="fr-FR"/>
              </w:rPr>
              <w:t>crier</w:t>
            </w:r>
          </w:p>
        </w:tc>
      </w:tr>
      <w:tr w:rsidR="000D3DE3" w:rsidTr="00B22D2B">
        <w:tc>
          <w:tcPr>
            <w:tcW w:w="675" w:type="dxa"/>
            <w:tcBorders>
              <w:top w:val="single" w:sz="4" w:space="0" w:color="000000"/>
              <w:left w:val="single" w:sz="4" w:space="0" w:color="000000"/>
              <w:bottom w:val="single" w:sz="4" w:space="0" w:color="000000"/>
              <w:right w:val="single" w:sz="4" w:space="0" w:color="000000"/>
            </w:tcBorders>
          </w:tcPr>
          <w:p w:rsidR="000D3DE3" w:rsidRDefault="000D3DE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9B5454">
            <w:pPr>
              <w:rPr>
                <w:lang w:val="fr-FR"/>
              </w:rPr>
            </w:pPr>
            <w:r w:rsidRPr="000A747E">
              <w:rPr>
                <w:lang w:val="fr-FR"/>
              </w:rPr>
              <w:t>le</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pPr>
              <w:rPr>
                <w:lang w:val="fr-FR"/>
              </w:rPr>
            </w:pPr>
            <w:r>
              <w:rPr>
                <w:lang w:val="fr-FR"/>
              </w:rPr>
              <w:t>la</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pPr>
              <w:rPr>
                <w:lang w:val="fr-FR"/>
              </w:rPr>
            </w:pPr>
            <w:r>
              <w:rPr>
                <w:lang w:val="fr-FR"/>
              </w:rPr>
              <w:t>un</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pPr>
              <w:rPr>
                <w:lang w:val="fr-FR"/>
              </w:rPr>
            </w:pPr>
            <w:r>
              <w:rPr>
                <w:lang w:val="fr-FR"/>
              </w:rPr>
              <w:t>une</w:t>
            </w:r>
          </w:p>
        </w:tc>
      </w:tr>
      <w:tr w:rsidR="000D3DE3" w:rsidTr="00B22D2B">
        <w:tc>
          <w:tcPr>
            <w:tcW w:w="675" w:type="dxa"/>
            <w:tcBorders>
              <w:top w:val="single" w:sz="4" w:space="0" w:color="000000"/>
              <w:left w:val="single" w:sz="4" w:space="0" w:color="000000"/>
              <w:bottom w:val="single" w:sz="4" w:space="0" w:color="000000"/>
              <w:right w:val="single" w:sz="4" w:space="0" w:color="000000"/>
            </w:tcBorders>
          </w:tcPr>
          <w:p w:rsidR="000D3DE3" w:rsidRDefault="000D3DE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pPr>
              <w:rPr>
                <w:lang w:val="fr-FR"/>
              </w:rPr>
            </w:pPr>
            <w:r>
              <w:rPr>
                <w:lang w:val="fr-FR"/>
              </w:rPr>
              <w:t>posé</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pPr>
              <w:rPr>
                <w:lang w:val="fr-FR"/>
              </w:rPr>
            </w:pPr>
            <w:r>
              <w:rPr>
                <w:lang w:val="fr-FR"/>
              </w:rPr>
              <w:t>posée</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pPr>
              <w:rPr>
                <w:lang w:val="fr-FR"/>
              </w:rPr>
            </w:pPr>
            <w:r>
              <w:rPr>
                <w:lang w:val="fr-FR"/>
              </w:rPr>
              <w:t>posés</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9B5454">
            <w:pPr>
              <w:rPr>
                <w:lang w:val="fr-FR"/>
              </w:rPr>
            </w:pPr>
            <w:r w:rsidRPr="000A747E">
              <w:rPr>
                <w:lang w:val="fr-FR"/>
              </w:rPr>
              <w:t>posées</w:t>
            </w:r>
          </w:p>
        </w:tc>
      </w:tr>
      <w:tr w:rsidR="000D3DE3" w:rsidTr="00B22D2B">
        <w:tc>
          <w:tcPr>
            <w:tcW w:w="675" w:type="dxa"/>
            <w:tcBorders>
              <w:top w:val="single" w:sz="4" w:space="0" w:color="000000"/>
              <w:left w:val="single" w:sz="4" w:space="0" w:color="000000"/>
              <w:bottom w:val="single" w:sz="4" w:space="0" w:color="000000"/>
              <w:right w:val="single" w:sz="4" w:space="0" w:color="000000"/>
            </w:tcBorders>
          </w:tcPr>
          <w:p w:rsidR="000D3DE3" w:rsidRDefault="000D3DE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pPr>
              <w:rPr>
                <w:lang w:val="fr-FR"/>
              </w:rPr>
            </w:pPr>
            <w:r>
              <w:rPr>
                <w:lang w:val="fr-FR"/>
              </w:rPr>
              <w:t>seul</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54FAC">
            <w:pPr>
              <w:rPr>
                <w:lang w:val="fr-FR"/>
              </w:rPr>
            </w:pPr>
            <w:r w:rsidRPr="000A747E">
              <w:rPr>
                <w:lang w:val="fr-FR"/>
              </w:rPr>
              <w:t>seule</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pPr>
              <w:rPr>
                <w:lang w:val="fr-FR"/>
              </w:rPr>
            </w:pPr>
            <w:r>
              <w:rPr>
                <w:lang w:val="fr-FR"/>
              </w:rPr>
              <w:t>seuls</w:t>
            </w:r>
          </w:p>
        </w:tc>
        <w:tc>
          <w:tcPr>
            <w:tcW w:w="2224" w:type="dxa"/>
            <w:tcBorders>
              <w:top w:val="single" w:sz="4" w:space="0" w:color="000000"/>
              <w:left w:val="single" w:sz="4" w:space="0" w:color="000000"/>
              <w:bottom w:val="single" w:sz="4" w:space="0" w:color="000000"/>
              <w:right w:val="single" w:sz="4" w:space="0" w:color="000000"/>
            </w:tcBorders>
            <w:hideMark/>
          </w:tcPr>
          <w:p w:rsidR="000D3DE3" w:rsidRDefault="00A46A74">
            <w:pPr>
              <w:rPr>
                <w:lang w:val="fr-FR"/>
              </w:rPr>
            </w:pPr>
            <w:r>
              <w:rPr>
                <w:lang w:val="fr-FR"/>
              </w:rPr>
              <w:t>seules</w:t>
            </w:r>
          </w:p>
        </w:tc>
      </w:tr>
      <w:tr w:rsidR="00D11413" w:rsidTr="00B22D2B">
        <w:tc>
          <w:tcPr>
            <w:tcW w:w="675" w:type="dxa"/>
            <w:tcBorders>
              <w:top w:val="single" w:sz="4" w:space="0" w:color="000000"/>
              <w:left w:val="single" w:sz="4" w:space="0" w:color="000000"/>
              <w:bottom w:val="single" w:sz="4" w:space="0" w:color="000000"/>
              <w:right w:val="single" w:sz="4" w:space="0" w:color="000000"/>
            </w:tcBorders>
          </w:tcPr>
          <w:p w:rsidR="00D11413" w:rsidRDefault="00D1141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D11413" w:rsidRDefault="00A54FAC" w:rsidP="00F57BFB">
            <w:pPr>
              <w:rPr>
                <w:lang w:val="fr-FR"/>
              </w:rPr>
            </w:pPr>
            <w:r w:rsidRPr="000A747E">
              <w:rPr>
                <w:lang w:val="fr-FR"/>
              </w:rPr>
              <w:t>les</w:t>
            </w:r>
          </w:p>
        </w:tc>
        <w:tc>
          <w:tcPr>
            <w:tcW w:w="2224" w:type="dxa"/>
            <w:tcBorders>
              <w:top w:val="single" w:sz="4" w:space="0" w:color="000000"/>
              <w:left w:val="single" w:sz="4" w:space="0" w:color="000000"/>
              <w:bottom w:val="single" w:sz="4" w:space="0" w:color="000000"/>
              <w:right w:val="single" w:sz="4" w:space="0" w:color="000000"/>
            </w:tcBorders>
            <w:hideMark/>
          </w:tcPr>
          <w:p w:rsidR="00D11413" w:rsidRDefault="00A46A74" w:rsidP="00F57BFB">
            <w:pPr>
              <w:rPr>
                <w:lang w:val="fr-FR"/>
              </w:rPr>
            </w:pPr>
            <w:r>
              <w:rPr>
                <w:lang w:val="fr-FR"/>
              </w:rPr>
              <w:t>des</w:t>
            </w:r>
          </w:p>
        </w:tc>
        <w:tc>
          <w:tcPr>
            <w:tcW w:w="2224" w:type="dxa"/>
            <w:tcBorders>
              <w:top w:val="single" w:sz="4" w:space="0" w:color="000000"/>
              <w:left w:val="single" w:sz="4" w:space="0" w:color="000000"/>
              <w:bottom w:val="single" w:sz="4" w:space="0" w:color="000000"/>
              <w:right w:val="single" w:sz="4" w:space="0" w:color="000000"/>
            </w:tcBorders>
            <w:hideMark/>
          </w:tcPr>
          <w:p w:rsidR="00D11413" w:rsidRDefault="00A46A74" w:rsidP="00F57BFB">
            <w:pPr>
              <w:rPr>
                <w:lang w:val="fr-FR"/>
              </w:rPr>
            </w:pPr>
            <w:r>
              <w:rPr>
                <w:lang w:val="fr-FR"/>
              </w:rPr>
              <w:t>de</w:t>
            </w:r>
          </w:p>
        </w:tc>
        <w:tc>
          <w:tcPr>
            <w:tcW w:w="2224" w:type="dxa"/>
            <w:tcBorders>
              <w:top w:val="single" w:sz="4" w:space="0" w:color="000000"/>
              <w:left w:val="single" w:sz="4" w:space="0" w:color="000000"/>
              <w:bottom w:val="single" w:sz="4" w:space="0" w:color="000000"/>
              <w:right w:val="single" w:sz="4" w:space="0" w:color="000000"/>
            </w:tcBorders>
            <w:hideMark/>
          </w:tcPr>
          <w:p w:rsidR="00D11413" w:rsidRDefault="00A46A74" w:rsidP="00F57BFB">
            <w:pPr>
              <w:rPr>
                <w:lang w:val="fr-FR"/>
              </w:rPr>
            </w:pPr>
            <w:r>
              <w:rPr>
                <w:lang w:val="fr-FR"/>
              </w:rPr>
              <w:t>-</w:t>
            </w:r>
          </w:p>
        </w:tc>
      </w:tr>
      <w:tr w:rsidR="00D11413" w:rsidTr="00B22D2B">
        <w:tc>
          <w:tcPr>
            <w:tcW w:w="675" w:type="dxa"/>
            <w:tcBorders>
              <w:top w:val="single" w:sz="4" w:space="0" w:color="000000"/>
              <w:left w:val="single" w:sz="4" w:space="0" w:color="000000"/>
              <w:bottom w:val="single" w:sz="4" w:space="0" w:color="000000"/>
              <w:right w:val="single" w:sz="4" w:space="0" w:color="000000"/>
            </w:tcBorders>
          </w:tcPr>
          <w:p w:rsidR="00D11413" w:rsidRDefault="00D11413" w:rsidP="00B22D2B">
            <w:pPr>
              <w:pStyle w:val="a6"/>
              <w:numPr>
                <w:ilvl w:val="0"/>
                <w:numId w:val="4"/>
              </w:numPr>
              <w:ind w:left="426" w:hanging="437"/>
              <w:rPr>
                <w:b/>
                <w:sz w:val="28"/>
                <w:szCs w:val="28"/>
                <w:lang w:val="fr-FR"/>
              </w:rPr>
            </w:pPr>
          </w:p>
        </w:tc>
        <w:tc>
          <w:tcPr>
            <w:tcW w:w="2224" w:type="dxa"/>
            <w:tcBorders>
              <w:top w:val="single" w:sz="4" w:space="0" w:color="000000"/>
              <w:left w:val="single" w:sz="4" w:space="0" w:color="000000"/>
              <w:bottom w:val="single" w:sz="4" w:space="0" w:color="000000"/>
              <w:right w:val="single" w:sz="4" w:space="0" w:color="000000"/>
            </w:tcBorders>
            <w:hideMark/>
          </w:tcPr>
          <w:p w:rsidR="00D11413" w:rsidRDefault="00A46A74" w:rsidP="00F57BFB">
            <w:pPr>
              <w:rPr>
                <w:lang w:val="fr-FR"/>
              </w:rPr>
            </w:pPr>
            <w:r>
              <w:rPr>
                <w:lang w:val="fr-FR"/>
              </w:rPr>
              <w:t>tout</w:t>
            </w:r>
          </w:p>
        </w:tc>
        <w:tc>
          <w:tcPr>
            <w:tcW w:w="2224" w:type="dxa"/>
            <w:tcBorders>
              <w:top w:val="single" w:sz="4" w:space="0" w:color="000000"/>
              <w:left w:val="single" w:sz="4" w:space="0" w:color="000000"/>
              <w:bottom w:val="single" w:sz="4" w:space="0" w:color="000000"/>
              <w:right w:val="single" w:sz="4" w:space="0" w:color="000000"/>
            </w:tcBorders>
            <w:hideMark/>
          </w:tcPr>
          <w:p w:rsidR="00D11413" w:rsidRDefault="00A46A74" w:rsidP="00F57BFB">
            <w:pPr>
              <w:rPr>
                <w:lang w:val="fr-FR"/>
              </w:rPr>
            </w:pPr>
            <w:r>
              <w:rPr>
                <w:lang w:val="fr-FR"/>
              </w:rPr>
              <w:t>toute</w:t>
            </w:r>
          </w:p>
        </w:tc>
        <w:tc>
          <w:tcPr>
            <w:tcW w:w="2224" w:type="dxa"/>
            <w:tcBorders>
              <w:top w:val="single" w:sz="4" w:space="0" w:color="000000"/>
              <w:left w:val="single" w:sz="4" w:space="0" w:color="000000"/>
              <w:bottom w:val="single" w:sz="4" w:space="0" w:color="000000"/>
              <w:right w:val="single" w:sz="4" w:space="0" w:color="000000"/>
            </w:tcBorders>
            <w:hideMark/>
          </w:tcPr>
          <w:p w:rsidR="00D11413" w:rsidRDefault="00A46A74" w:rsidP="00F57BFB">
            <w:pPr>
              <w:rPr>
                <w:lang w:val="fr-FR"/>
              </w:rPr>
            </w:pPr>
            <w:r>
              <w:rPr>
                <w:lang w:val="fr-FR"/>
              </w:rPr>
              <w:t>tous</w:t>
            </w:r>
          </w:p>
        </w:tc>
        <w:tc>
          <w:tcPr>
            <w:tcW w:w="2224" w:type="dxa"/>
            <w:tcBorders>
              <w:top w:val="single" w:sz="4" w:space="0" w:color="000000"/>
              <w:left w:val="single" w:sz="4" w:space="0" w:color="000000"/>
              <w:bottom w:val="single" w:sz="4" w:space="0" w:color="000000"/>
              <w:right w:val="single" w:sz="4" w:space="0" w:color="000000"/>
            </w:tcBorders>
            <w:hideMark/>
          </w:tcPr>
          <w:p w:rsidR="00D11413" w:rsidRDefault="00A54FAC" w:rsidP="00F57BFB">
            <w:pPr>
              <w:rPr>
                <w:lang w:val="fr-FR"/>
              </w:rPr>
            </w:pPr>
            <w:r w:rsidRPr="000A747E">
              <w:rPr>
                <w:lang w:val="fr-FR"/>
              </w:rPr>
              <w:t>toutes</w:t>
            </w:r>
          </w:p>
        </w:tc>
      </w:tr>
    </w:tbl>
    <w:p w:rsidR="00B22D2B" w:rsidRDefault="00B22D2B" w:rsidP="00B22D2B">
      <w:pPr>
        <w:rPr>
          <w:lang w:val="fr-FR"/>
        </w:rPr>
      </w:pPr>
    </w:p>
    <w:p w:rsidR="00613BB3" w:rsidRDefault="00613BB3" w:rsidP="00FF0A1F">
      <w:pPr>
        <w:autoSpaceDE w:val="0"/>
        <w:autoSpaceDN w:val="0"/>
        <w:adjustRightInd w:val="0"/>
        <w:rPr>
          <w:rFonts w:eastAsia="Times New Roman,Italic"/>
          <w:b/>
          <w:iCs/>
          <w:lang w:val="fr-FR" w:eastAsia="en-US"/>
        </w:rPr>
      </w:pPr>
    </w:p>
    <w:p w:rsidR="00613BB3" w:rsidRDefault="00613BB3" w:rsidP="00FF0A1F">
      <w:pPr>
        <w:autoSpaceDE w:val="0"/>
        <w:autoSpaceDN w:val="0"/>
        <w:adjustRightInd w:val="0"/>
        <w:rPr>
          <w:rFonts w:eastAsia="Times New Roman,Italic"/>
          <w:b/>
          <w:iCs/>
          <w:lang w:val="fr-FR" w:eastAsia="en-US"/>
        </w:rPr>
      </w:pPr>
    </w:p>
    <w:p w:rsidR="00613BB3" w:rsidRDefault="00613BB3" w:rsidP="00FF0A1F">
      <w:pPr>
        <w:autoSpaceDE w:val="0"/>
        <w:autoSpaceDN w:val="0"/>
        <w:adjustRightInd w:val="0"/>
        <w:rPr>
          <w:rFonts w:eastAsia="Times New Roman,Italic"/>
          <w:b/>
          <w:iCs/>
          <w:lang w:val="fr-FR" w:eastAsia="en-US"/>
        </w:rPr>
      </w:pPr>
    </w:p>
    <w:p w:rsidR="00FF0A1F" w:rsidRDefault="00FF0A1F" w:rsidP="00FF0A1F">
      <w:pPr>
        <w:autoSpaceDE w:val="0"/>
        <w:autoSpaceDN w:val="0"/>
        <w:adjustRightInd w:val="0"/>
        <w:rPr>
          <w:rFonts w:eastAsia="Times New Roman,Italic"/>
          <w:b/>
          <w:iCs/>
          <w:lang w:val="fr-FR" w:eastAsia="en-US"/>
        </w:rPr>
      </w:pPr>
      <w:r w:rsidRPr="00FF0A1F">
        <w:rPr>
          <w:rFonts w:eastAsia="Times New Roman,Italic"/>
          <w:b/>
          <w:iCs/>
          <w:lang w:val="fr-FR" w:eastAsia="en-US"/>
        </w:rPr>
        <w:lastRenderedPageBreak/>
        <w:t xml:space="preserve">Document 2. </w:t>
      </w:r>
    </w:p>
    <w:p w:rsidR="00FF0A1F" w:rsidRPr="00FF0A1F" w:rsidRDefault="00FF0A1F" w:rsidP="00FF0A1F">
      <w:pPr>
        <w:autoSpaceDE w:val="0"/>
        <w:autoSpaceDN w:val="0"/>
        <w:adjustRightInd w:val="0"/>
        <w:rPr>
          <w:rFonts w:eastAsia="Times New Roman,Italic"/>
          <w:b/>
          <w:iCs/>
          <w:lang w:val="fr-FR" w:eastAsia="en-US"/>
        </w:rPr>
      </w:pPr>
    </w:p>
    <w:p w:rsidR="00FF0A1F" w:rsidRPr="00843F2B" w:rsidRDefault="00FF0A1F" w:rsidP="00F60846">
      <w:pPr>
        <w:autoSpaceDE w:val="0"/>
        <w:autoSpaceDN w:val="0"/>
        <w:adjustRightInd w:val="0"/>
        <w:jc w:val="both"/>
        <w:rPr>
          <w:rFonts w:eastAsia="Times New Roman,Italic"/>
          <w:i/>
          <w:iCs/>
          <w:lang w:val="fr-FR" w:eastAsia="en-US"/>
        </w:rPr>
      </w:pPr>
      <w:r w:rsidRPr="00FF0A1F">
        <w:rPr>
          <w:rFonts w:eastAsia="Times New Roman,Italic"/>
          <w:b/>
          <w:iCs/>
          <w:lang w:val="fr-FR" w:eastAsia="en-US"/>
        </w:rPr>
        <w:t>Consigne</w:t>
      </w:r>
      <w:r>
        <w:rPr>
          <w:rFonts w:eastAsia="Times New Roman,Italic"/>
          <w:b/>
          <w:iCs/>
          <w:lang w:val="fr-FR" w:eastAsia="en-US"/>
        </w:rPr>
        <w:t xml:space="preserve"> : </w:t>
      </w:r>
      <w:r w:rsidRPr="00FF0A1F">
        <w:rPr>
          <w:rFonts w:eastAsia="Times New Roman,Italic"/>
          <w:i/>
          <w:iCs/>
          <w:lang w:val="fr-FR" w:eastAsia="en-US"/>
        </w:rPr>
        <w:t>complétez le texte par les énoncés de la liste c</w:t>
      </w:r>
      <w:r>
        <w:rPr>
          <w:rFonts w:eastAsia="Times New Roman,Italic"/>
          <w:i/>
          <w:iCs/>
          <w:lang w:val="fr-FR" w:eastAsia="en-US"/>
        </w:rPr>
        <w:t>i-dessous.</w:t>
      </w:r>
      <w:r w:rsidRPr="00FF0A1F">
        <w:rPr>
          <w:rFonts w:eastAsia="Times New Roman,Italic"/>
          <w:i/>
          <w:iCs/>
          <w:lang w:val="fr-FR" w:eastAsia="en-US"/>
        </w:rPr>
        <w:t xml:space="preserve"> </w:t>
      </w:r>
      <w:r>
        <w:rPr>
          <w:rFonts w:eastAsia="Times New Roman,Italic"/>
          <w:i/>
          <w:iCs/>
          <w:lang w:val="fr-FR" w:eastAsia="en-US"/>
        </w:rPr>
        <w:t>A</w:t>
      </w:r>
      <w:r w:rsidRPr="00FF0A1F">
        <w:rPr>
          <w:rFonts w:eastAsia="Times New Roman,Italic"/>
          <w:i/>
          <w:iCs/>
          <w:lang w:val="fr-FR" w:eastAsia="en-US"/>
        </w:rPr>
        <w:t>ttention! Dans</w:t>
      </w:r>
      <w:r>
        <w:rPr>
          <w:rFonts w:eastAsia="Times New Roman,Italic"/>
          <w:i/>
          <w:iCs/>
          <w:lang w:val="fr-FR" w:eastAsia="en-US"/>
        </w:rPr>
        <w:t xml:space="preserve"> </w:t>
      </w:r>
      <w:r w:rsidRPr="00FF0A1F">
        <w:rPr>
          <w:rFonts w:eastAsia="Times New Roman,Italic"/>
          <w:i/>
          <w:iCs/>
          <w:lang w:val="fr-FR" w:eastAsia="en-US"/>
        </w:rPr>
        <w:t xml:space="preserve">la liste il y a </w:t>
      </w:r>
      <w:r>
        <w:rPr>
          <w:rFonts w:eastAsia="Times New Roman,Italic"/>
          <w:i/>
          <w:iCs/>
          <w:lang w:val="fr-FR" w:eastAsia="en-US"/>
        </w:rPr>
        <w:t>un</w:t>
      </w:r>
      <w:r w:rsidRPr="00FF0A1F">
        <w:rPr>
          <w:rFonts w:eastAsia="Times New Roman,Italic"/>
          <w:i/>
          <w:iCs/>
          <w:lang w:val="fr-FR" w:eastAsia="en-US"/>
        </w:rPr>
        <w:t xml:space="preserve"> intrus qu’il s’agit d’éliminer</w:t>
      </w:r>
      <w:r>
        <w:rPr>
          <w:rFonts w:eastAsia="Times New Roman,Italic"/>
          <w:i/>
          <w:iCs/>
          <w:lang w:val="fr-FR" w:eastAsia="en-US"/>
        </w:rPr>
        <w:t xml:space="preserve">.                          </w:t>
      </w:r>
      <w:r w:rsidRPr="00FF0A1F">
        <w:rPr>
          <w:rFonts w:eastAsia="Times New Roman,Italic"/>
          <w:i/>
          <w:iCs/>
          <w:lang w:val="fr-FR" w:eastAsia="en-US"/>
        </w:rPr>
        <w:t xml:space="preserve"> </w:t>
      </w:r>
      <w:r w:rsidR="00E6781B" w:rsidRPr="00843F2B">
        <w:rPr>
          <w:rFonts w:eastAsia="Times New Roman,Italic"/>
          <w:i/>
          <w:iCs/>
          <w:lang w:val="fr-FR" w:eastAsia="en-US"/>
        </w:rPr>
        <w:t>(</w:t>
      </w:r>
      <w:r w:rsidRPr="00FF0A1F">
        <w:rPr>
          <w:rFonts w:eastAsia="Times New Roman,Italic"/>
          <w:i/>
          <w:iCs/>
          <w:lang w:val="fr-FR" w:eastAsia="en-US"/>
        </w:rPr>
        <w:t>5 points</w:t>
      </w:r>
      <w:r w:rsidR="00E6781B" w:rsidRPr="00843F2B">
        <w:rPr>
          <w:rFonts w:eastAsia="Times New Roman,Italic"/>
          <w:i/>
          <w:iCs/>
          <w:lang w:val="fr-FR" w:eastAsia="en-US"/>
        </w:rPr>
        <w:t>)</w:t>
      </w:r>
    </w:p>
    <w:p w:rsidR="00FF0A1F" w:rsidRPr="00FF0A1F" w:rsidRDefault="00FF0A1F" w:rsidP="00FF0A1F">
      <w:pPr>
        <w:rPr>
          <w:rFonts w:eastAsia="Times New Roman,Italic"/>
          <w:iCs/>
          <w:lang w:val="fr-FR" w:eastAsia="en-US"/>
        </w:rPr>
      </w:pPr>
    </w:p>
    <w:p w:rsidR="006F42C5" w:rsidRPr="006F42C5" w:rsidRDefault="006F42C5" w:rsidP="006F42C5">
      <w:pPr>
        <w:pStyle w:val="a3"/>
        <w:spacing w:before="0" w:beforeAutospacing="0" w:after="0" w:afterAutospacing="0"/>
        <w:ind w:firstLine="709"/>
        <w:jc w:val="both"/>
        <w:rPr>
          <w:sz w:val="28"/>
          <w:szCs w:val="28"/>
          <w:lang w:val="fr-FR"/>
        </w:rPr>
      </w:pPr>
      <w:r w:rsidRPr="006F42C5">
        <w:rPr>
          <w:sz w:val="28"/>
          <w:szCs w:val="28"/>
          <w:lang w:val="fr-FR"/>
        </w:rPr>
        <w:t>Enfant, elle parlait peu, encore moins qu'aujourd'hui. Sa mère l'avait obligée à suivre des leçons de piano et elle détestait ça. Une fois, (21) _____________, elle avait pris un gros marqueur et avait dessiné, consciencieusement, un doigt sur chacune des touches. Sa mère lui avait dévissé le cou et son père, pour calmer tout le monde, était revenu le week-end suivant avec l'adresse d'un peintre (22)_____________.</w:t>
      </w:r>
    </w:p>
    <w:p w:rsidR="006F42C5" w:rsidRPr="006F42C5" w:rsidRDefault="006F42C5" w:rsidP="006F42C5">
      <w:pPr>
        <w:pStyle w:val="a3"/>
        <w:spacing w:before="0" w:beforeAutospacing="0" w:after="0" w:afterAutospacing="0"/>
        <w:ind w:firstLine="709"/>
        <w:jc w:val="both"/>
        <w:rPr>
          <w:sz w:val="28"/>
          <w:szCs w:val="28"/>
          <w:lang w:val="fr-FR"/>
        </w:rPr>
      </w:pPr>
      <w:r w:rsidRPr="006F42C5">
        <w:rPr>
          <w:sz w:val="28"/>
          <w:szCs w:val="28"/>
          <w:lang w:val="fr-FR"/>
        </w:rPr>
        <w:t>Son père mourut peu de temps après et Camille n'ouvrit plus jamais la bouche. Même pendant ses cours de dessin avec ce monsieur Doughton (elle disait Dougue-ton) (23) _____________, elle ne parlait plus.</w:t>
      </w:r>
    </w:p>
    <w:p w:rsidR="006F42C5" w:rsidRPr="00296C60" w:rsidRDefault="006F42C5" w:rsidP="006F42C5">
      <w:pPr>
        <w:ind w:firstLine="567"/>
        <w:jc w:val="both"/>
        <w:rPr>
          <w:lang w:val="fr-FR"/>
        </w:rPr>
      </w:pPr>
      <w:r w:rsidRPr="006F42C5">
        <w:rPr>
          <w:lang w:val="fr-FR"/>
        </w:rPr>
        <w:t xml:space="preserve">Le vieil Anglais ne s'en formalisa pas et continua de lui indiquer des sujets ou (24) _____________. Il montrait l'exemple et elle l'imitait, </w:t>
      </w:r>
      <w:r w:rsidRPr="00843F2B">
        <w:rPr>
          <w:lang w:val="fr-FR"/>
        </w:rPr>
        <w:t>(25)</w:t>
      </w:r>
      <w:r w:rsidRPr="006F42C5">
        <w:rPr>
          <w:lang w:val="fr-FR"/>
        </w:rPr>
        <w:t xml:space="preserve">_____________. Entre eux, et dans cet endroit seulement, tout allait bien. Son mutisme même semblait les arranger. Il n'avait pas à chercher ses mots en français et elle se concentrait plus facilement que ses condisciples. </w:t>
      </w:r>
      <w:r>
        <w:rPr>
          <w:lang w:val="fr-FR"/>
        </w:rPr>
        <w:t>(</w:t>
      </w:r>
      <w:r w:rsidRPr="00843F2B">
        <w:rPr>
          <w:lang w:val="fr-FR"/>
        </w:rPr>
        <w:t>157</w:t>
      </w:r>
      <w:r>
        <w:rPr>
          <w:lang w:val="fr-FR"/>
        </w:rPr>
        <w:t xml:space="preserve"> mots)</w:t>
      </w:r>
    </w:p>
    <w:p w:rsidR="00FF0A1F" w:rsidRPr="000D0A1F" w:rsidRDefault="00FF0A1F" w:rsidP="000D0A1F">
      <w:pPr>
        <w:autoSpaceDE w:val="0"/>
        <w:autoSpaceDN w:val="0"/>
        <w:adjustRightInd w:val="0"/>
        <w:rPr>
          <w:lang w:val="fr-FR"/>
        </w:rPr>
      </w:pPr>
    </w:p>
    <w:p w:rsidR="006E5B00" w:rsidRDefault="006E5B00" w:rsidP="006E5B00">
      <w:pPr>
        <w:autoSpaceDE w:val="0"/>
        <w:autoSpaceDN w:val="0"/>
        <w:adjustRightInd w:val="0"/>
        <w:rPr>
          <w:rFonts w:eastAsia="Times New Roman,Italic"/>
          <w:i/>
          <w:iCs/>
          <w:lang w:val="fr-FR" w:eastAsia="en-US"/>
        </w:rPr>
      </w:pPr>
      <w:r w:rsidRPr="006E5B00">
        <w:rPr>
          <w:rFonts w:eastAsia="Times New Roman,Italic"/>
          <w:i/>
          <w:iCs/>
          <w:lang w:val="fr-FR" w:eastAsia="en-US"/>
        </w:rPr>
        <w:t>Enoncés à remettre dans le texte dans un ordre qui</w:t>
      </w:r>
      <w:r>
        <w:rPr>
          <w:rFonts w:eastAsia="Times New Roman,Italic"/>
          <w:i/>
          <w:iCs/>
          <w:lang w:val="fr-FR" w:eastAsia="en-US"/>
        </w:rPr>
        <w:t xml:space="preserve"> </w:t>
      </w:r>
      <w:r w:rsidRPr="006E5B00">
        <w:rPr>
          <w:rFonts w:eastAsia="Times New Roman,Italic"/>
          <w:i/>
          <w:iCs/>
          <w:lang w:val="fr-FR" w:eastAsia="en-US"/>
        </w:rPr>
        <w:t>respecte la cohérence textuelle. Il y a un intrus à éliminer.</w:t>
      </w:r>
    </w:p>
    <w:p w:rsidR="006E5B00" w:rsidRPr="006E5B00" w:rsidRDefault="006E5B00" w:rsidP="006E5B00">
      <w:pPr>
        <w:autoSpaceDE w:val="0"/>
        <w:autoSpaceDN w:val="0"/>
        <w:adjustRightInd w:val="0"/>
        <w:rPr>
          <w:i/>
          <w:lang w:val="fr-FR"/>
        </w:rPr>
      </w:pPr>
    </w:p>
    <w:p w:rsidR="000D0A1F" w:rsidRPr="006F42C5" w:rsidRDefault="006F42C5" w:rsidP="006F42C5">
      <w:pPr>
        <w:pStyle w:val="a6"/>
        <w:numPr>
          <w:ilvl w:val="0"/>
          <w:numId w:val="15"/>
        </w:numPr>
        <w:spacing w:line="240" w:lineRule="auto"/>
        <w:ind w:left="0" w:firstLine="0"/>
        <w:rPr>
          <w:rFonts w:eastAsia="Times New Roman,Bold"/>
          <w:bCs/>
          <w:sz w:val="28"/>
          <w:szCs w:val="28"/>
          <w:lang w:val="fr-FR" w:eastAsia="en-US"/>
        </w:rPr>
      </w:pPr>
      <w:r w:rsidRPr="006F42C5">
        <w:rPr>
          <w:sz w:val="28"/>
          <w:szCs w:val="28"/>
          <w:lang w:val="fr-FR"/>
        </w:rPr>
        <w:t>qui donnait des cours une fois par semaine</w:t>
      </w:r>
    </w:p>
    <w:p w:rsidR="006F42C5" w:rsidRPr="006F42C5" w:rsidRDefault="006F42C5" w:rsidP="006F42C5">
      <w:pPr>
        <w:pStyle w:val="a6"/>
        <w:numPr>
          <w:ilvl w:val="0"/>
          <w:numId w:val="15"/>
        </w:numPr>
        <w:spacing w:line="240" w:lineRule="auto"/>
        <w:ind w:left="0" w:firstLine="0"/>
        <w:rPr>
          <w:rFonts w:eastAsia="Times New Roman,Bold"/>
          <w:bCs/>
          <w:sz w:val="28"/>
          <w:szCs w:val="28"/>
          <w:lang w:val="fr-FR" w:eastAsia="en-US"/>
        </w:rPr>
      </w:pPr>
      <w:r w:rsidRPr="006F42C5">
        <w:rPr>
          <w:sz w:val="28"/>
          <w:szCs w:val="28"/>
          <w:lang w:val="fr-FR"/>
        </w:rPr>
        <w:t>de lui enseigner des techniques en silence</w:t>
      </w:r>
    </w:p>
    <w:p w:rsidR="006F42C5" w:rsidRPr="006F42C5" w:rsidRDefault="006F42C5" w:rsidP="006F42C5">
      <w:pPr>
        <w:pStyle w:val="a6"/>
        <w:numPr>
          <w:ilvl w:val="0"/>
          <w:numId w:val="15"/>
        </w:numPr>
        <w:spacing w:line="240" w:lineRule="auto"/>
        <w:ind w:left="0" w:firstLine="0"/>
        <w:rPr>
          <w:rFonts w:eastAsia="Times New Roman,Bold"/>
          <w:bCs/>
          <w:sz w:val="28"/>
          <w:szCs w:val="28"/>
          <w:lang w:val="fr-FR" w:eastAsia="en-US"/>
        </w:rPr>
      </w:pPr>
      <w:r w:rsidRPr="006F42C5">
        <w:rPr>
          <w:sz w:val="28"/>
          <w:szCs w:val="28"/>
          <w:lang w:val="fr-FR"/>
        </w:rPr>
        <w:t>qui s'était posé sur le rebord de la fenêtre</w:t>
      </w:r>
    </w:p>
    <w:p w:rsidR="006F42C5" w:rsidRPr="006F42C5" w:rsidRDefault="006F42C5" w:rsidP="006F42C5">
      <w:pPr>
        <w:pStyle w:val="a6"/>
        <w:numPr>
          <w:ilvl w:val="0"/>
          <w:numId w:val="15"/>
        </w:numPr>
        <w:spacing w:line="240" w:lineRule="auto"/>
        <w:ind w:left="0" w:firstLine="0"/>
        <w:rPr>
          <w:rFonts w:eastAsia="Times New Roman,Bold"/>
          <w:bCs/>
          <w:sz w:val="28"/>
          <w:szCs w:val="28"/>
          <w:lang w:val="fr-FR" w:eastAsia="en-US"/>
        </w:rPr>
      </w:pPr>
      <w:r w:rsidRPr="006F42C5">
        <w:rPr>
          <w:sz w:val="28"/>
          <w:szCs w:val="28"/>
          <w:lang w:val="fr-FR"/>
        </w:rPr>
        <w:t>alors que son professeur était en retard</w:t>
      </w:r>
    </w:p>
    <w:p w:rsidR="006F42C5" w:rsidRPr="006F42C5" w:rsidRDefault="006F42C5" w:rsidP="006F42C5">
      <w:pPr>
        <w:pStyle w:val="a6"/>
        <w:numPr>
          <w:ilvl w:val="0"/>
          <w:numId w:val="15"/>
        </w:numPr>
        <w:spacing w:line="240" w:lineRule="auto"/>
        <w:ind w:left="0" w:firstLine="0"/>
        <w:rPr>
          <w:rFonts w:eastAsia="Times New Roman,Bold"/>
          <w:bCs/>
          <w:sz w:val="28"/>
          <w:szCs w:val="28"/>
          <w:lang w:val="fr-FR" w:eastAsia="en-US"/>
        </w:rPr>
      </w:pPr>
      <w:r w:rsidRPr="006F42C5">
        <w:rPr>
          <w:sz w:val="28"/>
          <w:szCs w:val="28"/>
          <w:lang w:val="fr-FR"/>
        </w:rPr>
        <w:t>qu'elle aimait tant</w:t>
      </w:r>
    </w:p>
    <w:p w:rsidR="006F42C5" w:rsidRPr="006F42C5" w:rsidRDefault="006F42C5" w:rsidP="006F42C5">
      <w:pPr>
        <w:pStyle w:val="a6"/>
        <w:numPr>
          <w:ilvl w:val="0"/>
          <w:numId w:val="15"/>
        </w:numPr>
        <w:spacing w:line="240" w:lineRule="auto"/>
        <w:ind w:left="0" w:firstLine="0"/>
        <w:rPr>
          <w:rFonts w:eastAsia="Times New Roman,Bold"/>
          <w:bCs/>
          <w:sz w:val="28"/>
          <w:szCs w:val="28"/>
          <w:lang w:val="fr-FR" w:eastAsia="en-US"/>
        </w:rPr>
      </w:pPr>
      <w:r w:rsidRPr="006F42C5">
        <w:rPr>
          <w:sz w:val="28"/>
          <w:szCs w:val="28"/>
          <w:lang w:val="fr-FR"/>
        </w:rPr>
        <w:t>se bornant à hocher la tête pour dire oui ou non</w:t>
      </w:r>
    </w:p>
    <w:p w:rsidR="006F42C5" w:rsidRDefault="006F42C5" w:rsidP="006F42C5">
      <w:pPr>
        <w:pStyle w:val="a6"/>
        <w:spacing w:line="240" w:lineRule="auto"/>
        <w:ind w:left="0"/>
        <w:rPr>
          <w:rFonts w:eastAsia="Times New Roman,Bold"/>
          <w:bCs/>
          <w:sz w:val="28"/>
          <w:szCs w:val="28"/>
          <w:lang w:val="fr-FR" w:eastAsia="en-US"/>
        </w:rPr>
      </w:pPr>
    </w:p>
    <w:tbl>
      <w:tblPr>
        <w:tblStyle w:val="aa"/>
        <w:tblW w:w="0" w:type="auto"/>
        <w:tblLook w:val="04A0"/>
      </w:tblPr>
      <w:tblGrid>
        <w:gridCol w:w="1914"/>
        <w:gridCol w:w="1914"/>
        <w:gridCol w:w="1914"/>
        <w:gridCol w:w="1914"/>
        <w:gridCol w:w="1915"/>
      </w:tblGrid>
      <w:tr w:rsidR="000D0A1F" w:rsidTr="000D0A1F">
        <w:tc>
          <w:tcPr>
            <w:tcW w:w="1914" w:type="dxa"/>
          </w:tcPr>
          <w:p w:rsidR="000D0A1F" w:rsidRPr="000D0A1F" w:rsidRDefault="00056A7F" w:rsidP="000D0A1F">
            <w:pPr>
              <w:pStyle w:val="a6"/>
              <w:spacing w:line="240" w:lineRule="auto"/>
              <w:ind w:left="0"/>
              <w:jc w:val="center"/>
              <w:rPr>
                <w:rFonts w:eastAsia="Times New Roman,Bold"/>
                <w:b/>
                <w:bCs/>
                <w:sz w:val="28"/>
                <w:szCs w:val="28"/>
                <w:lang w:val="fr-FR" w:eastAsia="en-US"/>
              </w:rPr>
            </w:pPr>
            <w:r>
              <w:rPr>
                <w:rFonts w:eastAsia="Times New Roman,Bold"/>
                <w:b/>
                <w:bCs/>
                <w:sz w:val="28"/>
                <w:szCs w:val="28"/>
                <w:lang w:eastAsia="en-US"/>
              </w:rPr>
              <w:t>2</w:t>
            </w:r>
            <w:r w:rsidR="000D0A1F">
              <w:rPr>
                <w:rFonts w:eastAsia="Times New Roman,Bold"/>
                <w:b/>
                <w:bCs/>
                <w:sz w:val="28"/>
                <w:szCs w:val="28"/>
                <w:lang w:val="fr-FR" w:eastAsia="en-US"/>
              </w:rPr>
              <w:t>1</w:t>
            </w:r>
          </w:p>
        </w:tc>
        <w:tc>
          <w:tcPr>
            <w:tcW w:w="1914" w:type="dxa"/>
          </w:tcPr>
          <w:p w:rsidR="000D0A1F" w:rsidRPr="000D0A1F" w:rsidRDefault="00056A7F" w:rsidP="000D0A1F">
            <w:pPr>
              <w:pStyle w:val="a6"/>
              <w:spacing w:line="240" w:lineRule="auto"/>
              <w:ind w:left="0"/>
              <w:jc w:val="center"/>
              <w:rPr>
                <w:rFonts w:eastAsia="Times New Roman,Bold"/>
                <w:b/>
                <w:bCs/>
                <w:sz w:val="28"/>
                <w:szCs w:val="28"/>
                <w:lang w:val="fr-FR" w:eastAsia="en-US"/>
              </w:rPr>
            </w:pPr>
            <w:r>
              <w:rPr>
                <w:rFonts w:eastAsia="Times New Roman,Bold"/>
                <w:b/>
                <w:bCs/>
                <w:sz w:val="28"/>
                <w:szCs w:val="28"/>
                <w:lang w:eastAsia="en-US"/>
              </w:rPr>
              <w:t>2</w:t>
            </w:r>
            <w:r w:rsidR="000D0A1F">
              <w:rPr>
                <w:rFonts w:eastAsia="Times New Roman,Bold"/>
                <w:b/>
                <w:bCs/>
                <w:sz w:val="28"/>
                <w:szCs w:val="28"/>
                <w:lang w:val="fr-FR" w:eastAsia="en-US"/>
              </w:rPr>
              <w:t>2</w:t>
            </w:r>
          </w:p>
        </w:tc>
        <w:tc>
          <w:tcPr>
            <w:tcW w:w="1914" w:type="dxa"/>
          </w:tcPr>
          <w:p w:rsidR="000D0A1F" w:rsidRPr="000D0A1F" w:rsidRDefault="00056A7F" w:rsidP="000D0A1F">
            <w:pPr>
              <w:pStyle w:val="a6"/>
              <w:spacing w:line="240" w:lineRule="auto"/>
              <w:ind w:left="0"/>
              <w:jc w:val="center"/>
              <w:rPr>
                <w:rFonts w:eastAsia="Times New Roman,Bold"/>
                <w:b/>
                <w:bCs/>
                <w:sz w:val="28"/>
                <w:szCs w:val="28"/>
                <w:lang w:val="fr-FR" w:eastAsia="en-US"/>
              </w:rPr>
            </w:pPr>
            <w:r>
              <w:rPr>
                <w:rFonts w:eastAsia="Times New Roman,Bold"/>
                <w:b/>
                <w:bCs/>
                <w:sz w:val="28"/>
                <w:szCs w:val="28"/>
                <w:lang w:eastAsia="en-US"/>
              </w:rPr>
              <w:t>2</w:t>
            </w:r>
            <w:r w:rsidR="000D0A1F">
              <w:rPr>
                <w:rFonts w:eastAsia="Times New Roman,Bold"/>
                <w:b/>
                <w:bCs/>
                <w:sz w:val="28"/>
                <w:szCs w:val="28"/>
                <w:lang w:val="fr-FR" w:eastAsia="en-US"/>
              </w:rPr>
              <w:t>3</w:t>
            </w:r>
          </w:p>
        </w:tc>
        <w:tc>
          <w:tcPr>
            <w:tcW w:w="1914" w:type="dxa"/>
          </w:tcPr>
          <w:p w:rsidR="000D0A1F" w:rsidRPr="000D0A1F" w:rsidRDefault="00056A7F" w:rsidP="000D0A1F">
            <w:pPr>
              <w:pStyle w:val="a6"/>
              <w:spacing w:line="240" w:lineRule="auto"/>
              <w:ind w:left="0"/>
              <w:jc w:val="center"/>
              <w:rPr>
                <w:rFonts w:eastAsia="Times New Roman,Bold"/>
                <w:b/>
                <w:bCs/>
                <w:sz w:val="28"/>
                <w:szCs w:val="28"/>
                <w:lang w:val="fr-FR" w:eastAsia="en-US"/>
              </w:rPr>
            </w:pPr>
            <w:r>
              <w:rPr>
                <w:rFonts w:eastAsia="Times New Roman,Bold"/>
                <w:b/>
                <w:bCs/>
                <w:sz w:val="28"/>
                <w:szCs w:val="28"/>
                <w:lang w:eastAsia="en-US"/>
              </w:rPr>
              <w:t>2</w:t>
            </w:r>
            <w:r w:rsidR="000D0A1F">
              <w:rPr>
                <w:rFonts w:eastAsia="Times New Roman,Bold"/>
                <w:b/>
                <w:bCs/>
                <w:sz w:val="28"/>
                <w:szCs w:val="28"/>
                <w:lang w:val="fr-FR" w:eastAsia="en-US"/>
              </w:rPr>
              <w:t>4</w:t>
            </w:r>
          </w:p>
        </w:tc>
        <w:tc>
          <w:tcPr>
            <w:tcW w:w="1915" w:type="dxa"/>
          </w:tcPr>
          <w:p w:rsidR="000D0A1F" w:rsidRPr="000D0A1F" w:rsidRDefault="00056A7F" w:rsidP="000D0A1F">
            <w:pPr>
              <w:pStyle w:val="a6"/>
              <w:spacing w:line="240" w:lineRule="auto"/>
              <w:ind w:left="0"/>
              <w:jc w:val="center"/>
              <w:rPr>
                <w:rFonts w:eastAsia="Times New Roman,Bold"/>
                <w:b/>
                <w:bCs/>
                <w:sz w:val="28"/>
                <w:szCs w:val="28"/>
                <w:lang w:val="fr-FR" w:eastAsia="en-US"/>
              </w:rPr>
            </w:pPr>
            <w:r>
              <w:rPr>
                <w:rFonts w:eastAsia="Times New Roman,Bold"/>
                <w:b/>
                <w:bCs/>
                <w:sz w:val="28"/>
                <w:szCs w:val="28"/>
                <w:lang w:eastAsia="en-US"/>
              </w:rPr>
              <w:t>2</w:t>
            </w:r>
            <w:r w:rsidR="000D0A1F">
              <w:rPr>
                <w:rFonts w:eastAsia="Times New Roman,Bold"/>
                <w:b/>
                <w:bCs/>
                <w:sz w:val="28"/>
                <w:szCs w:val="28"/>
                <w:lang w:val="fr-FR" w:eastAsia="en-US"/>
              </w:rPr>
              <w:t>5</w:t>
            </w:r>
          </w:p>
        </w:tc>
      </w:tr>
      <w:tr w:rsidR="000D0A1F" w:rsidTr="000D0A1F">
        <w:tc>
          <w:tcPr>
            <w:tcW w:w="1914" w:type="dxa"/>
          </w:tcPr>
          <w:p w:rsidR="000D0A1F" w:rsidRPr="000D0A1F" w:rsidRDefault="000D0A1F" w:rsidP="000D0A1F">
            <w:pPr>
              <w:pStyle w:val="a6"/>
              <w:spacing w:line="240" w:lineRule="auto"/>
              <w:ind w:left="0"/>
              <w:jc w:val="center"/>
              <w:rPr>
                <w:rFonts w:eastAsia="Times New Roman,Bold"/>
                <w:b/>
                <w:bCs/>
                <w:sz w:val="28"/>
                <w:szCs w:val="28"/>
                <w:lang w:val="fr-FR" w:eastAsia="en-US"/>
              </w:rPr>
            </w:pPr>
          </w:p>
        </w:tc>
        <w:tc>
          <w:tcPr>
            <w:tcW w:w="1914" w:type="dxa"/>
          </w:tcPr>
          <w:p w:rsidR="000D0A1F" w:rsidRPr="000D0A1F" w:rsidRDefault="000D0A1F" w:rsidP="000D0A1F">
            <w:pPr>
              <w:pStyle w:val="a6"/>
              <w:spacing w:line="240" w:lineRule="auto"/>
              <w:ind w:left="0"/>
              <w:jc w:val="center"/>
              <w:rPr>
                <w:rFonts w:eastAsia="Times New Roman,Bold"/>
                <w:b/>
                <w:bCs/>
                <w:sz w:val="28"/>
                <w:szCs w:val="28"/>
                <w:lang w:val="fr-FR" w:eastAsia="en-US"/>
              </w:rPr>
            </w:pPr>
          </w:p>
        </w:tc>
        <w:tc>
          <w:tcPr>
            <w:tcW w:w="1914" w:type="dxa"/>
          </w:tcPr>
          <w:p w:rsidR="000D0A1F" w:rsidRPr="000D0A1F" w:rsidRDefault="000D0A1F" w:rsidP="000D0A1F">
            <w:pPr>
              <w:pStyle w:val="a6"/>
              <w:spacing w:line="240" w:lineRule="auto"/>
              <w:ind w:left="0"/>
              <w:jc w:val="center"/>
              <w:rPr>
                <w:rFonts w:eastAsia="Times New Roman,Bold"/>
                <w:b/>
                <w:bCs/>
                <w:sz w:val="28"/>
                <w:szCs w:val="28"/>
                <w:lang w:val="fr-FR" w:eastAsia="en-US"/>
              </w:rPr>
            </w:pPr>
          </w:p>
        </w:tc>
        <w:tc>
          <w:tcPr>
            <w:tcW w:w="1914" w:type="dxa"/>
          </w:tcPr>
          <w:p w:rsidR="000D0A1F" w:rsidRPr="000D0A1F" w:rsidRDefault="000D0A1F" w:rsidP="000D0A1F">
            <w:pPr>
              <w:pStyle w:val="a6"/>
              <w:spacing w:line="240" w:lineRule="auto"/>
              <w:ind w:left="0"/>
              <w:jc w:val="center"/>
              <w:rPr>
                <w:rFonts w:eastAsia="Times New Roman,Bold"/>
                <w:b/>
                <w:bCs/>
                <w:sz w:val="28"/>
                <w:szCs w:val="28"/>
                <w:lang w:val="fr-FR" w:eastAsia="en-US"/>
              </w:rPr>
            </w:pPr>
          </w:p>
        </w:tc>
        <w:tc>
          <w:tcPr>
            <w:tcW w:w="1915" w:type="dxa"/>
          </w:tcPr>
          <w:p w:rsidR="000D0A1F" w:rsidRPr="000D0A1F" w:rsidRDefault="000D0A1F" w:rsidP="000D0A1F">
            <w:pPr>
              <w:pStyle w:val="a6"/>
              <w:spacing w:line="240" w:lineRule="auto"/>
              <w:ind w:left="0"/>
              <w:jc w:val="center"/>
              <w:rPr>
                <w:rFonts w:eastAsia="Times New Roman,Bold"/>
                <w:b/>
                <w:bCs/>
                <w:sz w:val="28"/>
                <w:szCs w:val="28"/>
                <w:lang w:val="fr-FR" w:eastAsia="en-US"/>
              </w:rPr>
            </w:pPr>
          </w:p>
        </w:tc>
      </w:tr>
    </w:tbl>
    <w:p w:rsidR="000D0A1F" w:rsidRDefault="000D0A1F" w:rsidP="000D0A1F">
      <w:pPr>
        <w:pStyle w:val="a6"/>
        <w:spacing w:line="240" w:lineRule="auto"/>
        <w:ind w:left="0"/>
        <w:rPr>
          <w:rFonts w:eastAsia="Times New Roman,Bold"/>
          <w:bCs/>
          <w:sz w:val="28"/>
          <w:szCs w:val="28"/>
          <w:lang w:val="fr-FR" w:eastAsia="en-US"/>
        </w:rPr>
      </w:pPr>
    </w:p>
    <w:p w:rsidR="000D0A1F" w:rsidRPr="000D0A1F" w:rsidRDefault="000D0A1F" w:rsidP="000D0A1F">
      <w:pPr>
        <w:pStyle w:val="a6"/>
        <w:spacing w:line="240" w:lineRule="auto"/>
        <w:ind w:left="0"/>
        <w:rPr>
          <w:rFonts w:eastAsia="Times New Roman,Bold"/>
          <w:bCs/>
          <w:sz w:val="28"/>
          <w:szCs w:val="28"/>
          <w:lang w:val="fr-FR"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B22D2B" w:rsidTr="00056A7F">
        <w:tc>
          <w:tcPr>
            <w:tcW w:w="9571" w:type="dxa"/>
            <w:tcBorders>
              <w:top w:val="single" w:sz="4" w:space="0" w:color="000000"/>
              <w:left w:val="single" w:sz="4" w:space="0" w:color="000000"/>
              <w:bottom w:val="single" w:sz="4" w:space="0" w:color="000000"/>
              <w:right w:val="single" w:sz="4" w:space="0" w:color="000000"/>
            </w:tcBorders>
            <w:vAlign w:val="center"/>
            <w:hideMark/>
          </w:tcPr>
          <w:p w:rsidR="00B22D2B" w:rsidRDefault="00B22D2B" w:rsidP="00056A7F">
            <w:pPr>
              <w:jc w:val="center"/>
              <w:rPr>
                <w:b/>
              </w:rPr>
            </w:pPr>
            <w:r>
              <w:rPr>
                <w:b/>
              </w:rPr>
              <w:t>ПЕРЕНЕСИТЕ</w:t>
            </w:r>
            <w:r w:rsidRPr="000D0A1F">
              <w:rPr>
                <w:b/>
              </w:rPr>
              <w:t xml:space="preserve"> </w:t>
            </w:r>
            <w:r>
              <w:rPr>
                <w:b/>
              </w:rPr>
              <w:t>СВОИ РЕШЕНИЯ В ЛИСТ ОТВЕТОВ!</w:t>
            </w:r>
          </w:p>
        </w:tc>
      </w:tr>
    </w:tbl>
    <w:p w:rsidR="00B22D2B" w:rsidRDefault="00B22D2B" w:rsidP="00B22D2B">
      <w:pPr>
        <w:spacing w:after="200" w:line="276" w:lineRule="auto"/>
        <w:rPr>
          <w:rFonts w:eastAsia="Times New Roman,Bold"/>
          <w:b/>
          <w:bCs/>
          <w:lang w:eastAsia="en-US"/>
        </w:rPr>
      </w:pPr>
    </w:p>
    <w:p w:rsidR="00B22D2B" w:rsidRDefault="00B22D2B" w:rsidP="00B22D2B">
      <w:pPr>
        <w:spacing w:after="200" w:line="276" w:lineRule="auto"/>
        <w:rPr>
          <w:rFonts w:eastAsia="Times New Roman,Bold"/>
          <w:b/>
          <w:bCs/>
          <w:lang w:eastAsia="en-US"/>
        </w:rPr>
      </w:pPr>
    </w:p>
    <w:p w:rsidR="00B22D2B" w:rsidRDefault="00B22D2B" w:rsidP="00B22D2B">
      <w:pPr>
        <w:spacing w:after="200" w:line="276" w:lineRule="auto"/>
      </w:pPr>
      <w:r>
        <w:br w:type="page"/>
      </w:r>
    </w:p>
    <w:p w:rsidR="00E6781B" w:rsidRDefault="00E6781B" w:rsidP="00E6781B">
      <w:pPr>
        <w:spacing w:after="200" w:line="276" w:lineRule="auto"/>
        <w:jc w:val="center"/>
        <w:rPr>
          <w:sz w:val="23"/>
          <w:szCs w:val="23"/>
        </w:rPr>
      </w:pPr>
      <w:r>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Pr>
          <w:sz w:val="23"/>
          <w:szCs w:val="23"/>
        </w:rPr>
        <w:t>1</w:t>
      </w:r>
      <w:proofErr w:type="gramEnd"/>
      <w:r>
        <w:rPr>
          <w:sz w:val="23"/>
          <w:szCs w:val="23"/>
        </w:rPr>
        <w:t>+</w:t>
      </w:r>
    </w:p>
    <w:p w:rsidR="00B22D2B" w:rsidRPr="00843F2B" w:rsidRDefault="00B22D2B" w:rsidP="00B22D2B">
      <w:pPr>
        <w:jc w:val="center"/>
        <w:rPr>
          <w:b/>
        </w:rPr>
      </w:pPr>
      <w:r>
        <w:rPr>
          <w:b/>
        </w:rPr>
        <w:t>Понимание</w:t>
      </w:r>
      <w:r w:rsidRPr="00843F2B">
        <w:rPr>
          <w:b/>
        </w:rPr>
        <w:t xml:space="preserve"> </w:t>
      </w:r>
      <w:r>
        <w:rPr>
          <w:b/>
        </w:rPr>
        <w:t>письменной</w:t>
      </w:r>
      <w:r w:rsidRPr="00843F2B">
        <w:rPr>
          <w:b/>
        </w:rPr>
        <w:t xml:space="preserve"> </w:t>
      </w:r>
      <w:r>
        <w:rPr>
          <w:b/>
        </w:rPr>
        <w:t>речи</w:t>
      </w:r>
      <w:r w:rsidRPr="00843F2B">
        <w:rPr>
          <w:b/>
        </w:rPr>
        <w:t xml:space="preserve"> </w:t>
      </w:r>
    </w:p>
    <w:p w:rsidR="00B22D2B" w:rsidRPr="00843F2B" w:rsidRDefault="00B22D2B" w:rsidP="00B22D2B">
      <w:pPr>
        <w:jc w:val="center"/>
        <w:rPr>
          <w:b/>
        </w:rPr>
      </w:pPr>
    </w:p>
    <w:p w:rsidR="00B22D2B" w:rsidRPr="00843F2B" w:rsidRDefault="00B22D2B" w:rsidP="00B22D2B">
      <w:pPr>
        <w:jc w:val="center"/>
        <w:rPr>
          <w:b/>
        </w:rPr>
      </w:pPr>
      <w:r>
        <w:rPr>
          <w:b/>
        </w:rPr>
        <w:t>ЛИСТ</w:t>
      </w:r>
      <w:r w:rsidRPr="00843F2B">
        <w:rPr>
          <w:b/>
        </w:rPr>
        <w:t xml:space="preserve"> </w:t>
      </w:r>
      <w:r>
        <w:rPr>
          <w:b/>
        </w:rPr>
        <w:t>ЗАДАНИЙ</w:t>
      </w:r>
    </w:p>
    <w:p w:rsidR="00B22D2B" w:rsidRPr="00843F2B" w:rsidRDefault="00B22D2B" w:rsidP="00B22D2B">
      <w:pPr>
        <w:jc w:val="both"/>
        <w:rPr>
          <w:b/>
        </w:rPr>
      </w:pPr>
    </w:p>
    <w:p w:rsidR="00B22D2B" w:rsidRPr="00843F2B" w:rsidRDefault="00B22D2B" w:rsidP="00B22D2B">
      <w:pPr>
        <w:jc w:val="both"/>
        <w:rPr>
          <w:b/>
        </w:rPr>
      </w:pPr>
      <w:r>
        <w:rPr>
          <w:b/>
          <w:lang w:val="fr-FR"/>
        </w:rPr>
        <w:t>Dur</w:t>
      </w:r>
      <w:proofErr w:type="spellStart"/>
      <w:r w:rsidRPr="00843F2B">
        <w:rPr>
          <w:b/>
        </w:rPr>
        <w:t>é</w:t>
      </w:r>
      <w:proofErr w:type="spellEnd"/>
      <w:r>
        <w:rPr>
          <w:b/>
          <w:lang w:val="fr-FR"/>
        </w:rPr>
        <w:t>e</w:t>
      </w:r>
      <w:r w:rsidRPr="00843F2B">
        <w:rPr>
          <w:b/>
        </w:rPr>
        <w:t xml:space="preserve"> </w:t>
      </w:r>
      <w:r>
        <w:rPr>
          <w:b/>
          <w:lang w:val="fr-FR"/>
        </w:rPr>
        <w:t>de</w:t>
      </w:r>
      <w:r w:rsidRPr="00843F2B">
        <w:rPr>
          <w:b/>
        </w:rPr>
        <w:t xml:space="preserve"> </w:t>
      </w:r>
      <w:r>
        <w:rPr>
          <w:b/>
          <w:lang w:val="fr-FR"/>
        </w:rPr>
        <w:t>l</w:t>
      </w:r>
      <w:r w:rsidRPr="00843F2B">
        <w:rPr>
          <w:b/>
        </w:rPr>
        <w:t>’</w:t>
      </w:r>
      <w:proofErr w:type="spellStart"/>
      <w:r w:rsidRPr="00843F2B">
        <w:rPr>
          <w:b/>
        </w:rPr>
        <w:t>é</w:t>
      </w:r>
      <w:proofErr w:type="spellEnd"/>
      <w:r>
        <w:rPr>
          <w:b/>
          <w:lang w:val="fr-FR"/>
        </w:rPr>
        <w:t>preuve </w:t>
      </w:r>
      <w:r w:rsidRPr="00843F2B">
        <w:rPr>
          <w:b/>
        </w:rPr>
        <w:t xml:space="preserve">: 60 </w:t>
      </w:r>
      <w:r>
        <w:rPr>
          <w:b/>
          <w:lang w:val="fr-FR"/>
        </w:rPr>
        <w:t>minutes</w:t>
      </w:r>
      <w:r w:rsidRPr="00843F2B">
        <w:rPr>
          <w:b/>
        </w:rPr>
        <w:t xml:space="preserve">                                                     </w:t>
      </w:r>
      <w:r>
        <w:rPr>
          <w:b/>
          <w:lang w:val="fr-FR"/>
        </w:rPr>
        <w:t>Note</w:t>
      </w:r>
      <w:r w:rsidRPr="00843F2B">
        <w:rPr>
          <w:b/>
        </w:rPr>
        <w:t xml:space="preserve"> </w:t>
      </w:r>
      <w:r>
        <w:rPr>
          <w:b/>
          <w:lang w:val="fr-FR"/>
        </w:rPr>
        <w:t>sur</w:t>
      </w:r>
      <w:r w:rsidRPr="00843F2B">
        <w:rPr>
          <w:b/>
        </w:rPr>
        <w:t xml:space="preserve"> 25</w:t>
      </w:r>
    </w:p>
    <w:p w:rsidR="00B22D2B" w:rsidRPr="00843F2B" w:rsidRDefault="00B22D2B" w:rsidP="00B22D2B">
      <w:pPr>
        <w:rPr>
          <w:b/>
          <w:u w:val="single"/>
        </w:rPr>
      </w:pPr>
    </w:p>
    <w:p w:rsidR="00B22D2B" w:rsidRPr="00843F2B" w:rsidRDefault="00B22D2B" w:rsidP="00B22D2B">
      <w:pPr>
        <w:rPr>
          <w:b/>
          <w:lang w:val="fr-FR"/>
        </w:rPr>
      </w:pPr>
      <w:r>
        <w:rPr>
          <w:b/>
          <w:u w:val="single"/>
          <w:lang w:val="fr-FR"/>
        </w:rPr>
        <w:t>Document 1</w:t>
      </w:r>
      <w:r>
        <w:rPr>
          <w:b/>
          <w:lang w:val="fr-FR"/>
        </w:rPr>
        <w:t xml:space="preserve">                                                                                            </w:t>
      </w:r>
      <w:r w:rsidR="00A75CE0">
        <w:rPr>
          <w:b/>
          <w:lang w:val="fr-FR"/>
        </w:rPr>
        <w:t xml:space="preserve">   </w:t>
      </w:r>
      <w:r w:rsidR="00A75CE0" w:rsidRPr="00E6781B">
        <w:rPr>
          <w:b/>
          <w:lang w:val="fr-FR"/>
        </w:rPr>
        <w:t>13</w:t>
      </w:r>
      <w:r w:rsidRPr="00E6781B">
        <w:rPr>
          <w:b/>
          <w:lang w:val="fr-FR"/>
        </w:rPr>
        <w:t xml:space="preserve"> points</w:t>
      </w:r>
    </w:p>
    <w:p w:rsidR="00B22D2B" w:rsidRDefault="00B22D2B" w:rsidP="00B22D2B">
      <w:pPr>
        <w:jc w:val="both"/>
        <w:rPr>
          <w:b/>
          <w:i/>
          <w:lang w:val="fr-FR"/>
        </w:rPr>
      </w:pPr>
      <w:r>
        <w:rPr>
          <w:b/>
          <w:lang w:val="fr-FR"/>
        </w:rPr>
        <w:t xml:space="preserve">Consigne : </w:t>
      </w:r>
      <w:r w:rsidR="00776F14" w:rsidRPr="00E6781B">
        <w:rPr>
          <w:i/>
          <w:lang w:val="fr-FR"/>
        </w:rPr>
        <w:t>Lisez</w:t>
      </w:r>
      <w:r w:rsidRPr="00E6781B">
        <w:rPr>
          <w:i/>
          <w:lang w:val="fr-FR"/>
        </w:rPr>
        <w:t xml:space="preserve"> attentivement le texte ci-dessous, suivi d’exercices de compréhension.</w:t>
      </w:r>
    </w:p>
    <w:p w:rsidR="00CD0703" w:rsidRPr="000361C7" w:rsidRDefault="00CD0703" w:rsidP="00CD0703">
      <w:pPr>
        <w:pStyle w:val="1"/>
        <w:spacing w:before="0" w:beforeAutospacing="0" w:after="0" w:afterAutospacing="0"/>
        <w:ind w:firstLine="567"/>
        <w:jc w:val="center"/>
        <w:rPr>
          <w:sz w:val="28"/>
          <w:szCs w:val="28"/>
          <w:lang w:val="fr-FR"/>
        </w:rPr>
      </w:pPr>
      <w:r w:rsidRPr="000361C7">
        <w:rPr>
          <w:sz w:val="28"/>
          <w:szCs w:val="28"/>
          <w:lang w:val="fr-FR"/>
        </w:rPr>
        <w:t>Les Français boudent-ils le Père Noël ?</w:t>
      </w:r>
    </w:p>
    <w:p w:rsidR="00CD0703" w:rsidRPr="000361C7" w:rsidRDefault="00CD0703" w:rsidP="00CD0703">
      <w:pPr>
        <w:ind w:firstLine="567"/>
        <w:jc w:val="both"/>
        <w:rPr>
          <w:lang w:val="fr-FR"/>
        </w:rPr>
      </w:pPr>
      <w:r w:rsidRPr="000361C7">
        <w:rPr>
          <w:rStyle w:val="a8"/>
          <w:lang w:val="fr-FR"/>
        </w:rPr>
        <w:t>Noël serait le jour préféré des Scandinaves, ce qui est loin d</w:t>
      </w:r>
      <w:r>
        <w:rPr>
          <w:rStyle w:val="a8"/>
          <w:lang w:val="fr-FR"/>
        </w:rPr>
        <w:t>’</w:t>
      </w:r>
      <w:r w:rsidRPr="000361C7">
        <w:rPr>
          <w:rStyle w:val="a8"/>
          <w:lang w:val="fr-FR"/>
        </w:rPr>
        <w:t xml:space="preserve">être le cas des Français. </w:t>
      </w:r>
      <w:r>
        <w:rPr>
          <w:lang w:val="fr-FR"/>
        </w:rPr>
        <w:t xml:space="preserve"> |  </w:t>
      </w:r>
      <w:r w:rsidRPr="000361C7">
        <w:rPr>
          <w:rStyle w:val="author"/>
          <w:lang w:val="fr-FR"/>
        </w:rPr>
        <w:t>Sybille Bonfils et Célia Fried</w:t>
      </w:r>
      <w:r w:rsidRPr="000361C7">
        <w:rPr>
          <w:lang w:val="fr-FR"/>
        </w:rPr>
        <w:t>.</w:t>
      </w:r>
    </w:p>
    <w:p w:rsidR="00CD0703" w:rsidRPr="0037793E" w:rsidRDefault="00CD0703" w:rsidP="00CD0703">
      <w:pPr>
        <w:ind w:firstLine="567"/>
        <w:jc w:val="both"/>
        <w:rPr>
          <w:i/>
          <w:lang w:val="fr-FR"/>
        </w:rPr>
      </w:pPr>
      <w:r w:rsidRPr="0037793E">
        <w:rPr>
          <w:i/>
          <w:lang w:val="fr-FR"/>
        </w:rPr>
        <w:t xml:space="preserve">Les Français seraient bien moins impatients que leurs voisins européens à l’approche des fêtes de Noël, d’après un récent sondage de l’institut britannique Yougov. </w:t>
      </w:r>
    </w:p>
    <w:p w:rsidR="00CD0703" w:rsidRPr="000361C7" w:rsidRDefault="00CD0703" w:rsidP="00CD0703">
      <w:pPr>
        <w:pStyle w:val="z-"/>
        <w:ind w:firstLine="567"/>
        <w:jc w:val="both"/>
        <w:rPr>
          <w:rFonts w:ascii="Times New Roman" w:hAnsi="Times New Roman" w:cs="Times New Roman"/>
          <w:sz w:val="28"/>
          <w:szCs w:val="28"/>
        </w:rPr>
      </w:pPr>
      <w:r w:rsidRPr="000361C7">
        <w:rPr>
          <w:rFonts w:ascii="Times New Roman" w:hAnsi="Times New Roman" w:cs="Times New Roman"/>
          <w:sz w:val="28"/>
          <w:szCs w:val="28"/>
        </w:rPr>
        <w:t>Конец формы</w:t>
      </w:r>
    </w:p>
    <w:p w:rsidR="00CD0703" w:rsidRPr="000361C7" w:rsidRDefault="00CD0703" w:rsidP="00CD0703">
      <w:pPr>
        <w:pStyle w:val="a3"/>
        <w:spacing w:before="0" w:beforeAutospacing="0" w:after="0" w:afterAutospacing="0"/>
        <w:ind w:firstLine="567"/>
        <w:jc w:val="both"/>
        <w:rPr>
          <w:sz w:val="28"/>
          <w:szCs w:val="28"/>
          <w:lang w:val="fr-FR"/>
        </w:rPr>
      </w:pPr>
      <w:r w:rsidRPr="000361C7">
        <w:rPr>
          <w:sz w:val="28"/>
          <w:szCs w:val="28"/>
          <w:lang w:val="fr-FR"/>
        </w:rPr>
        <w:t>Hâte d</w:t>
      </w:r>
      <w:r>
        <w:rPr>
          <w:sz w:val="28"/>
          <w:szCs w:val="28"/>
          <w:lang w:val="fr-FR"/>
        </w:rPr>
        <w:t>’</w:t>
      </w:r>
      <w:r w:rsidRPr="000361C7">
        <w:rPr>
          <w:sz w:val="28"/>
          <w:szCs w:val="28"/>
          <w:lang w:val="fr-FR"/>
        </w:rPr>
        <w:t>ouvrir vos cadeaux au pied du sapin ? Sans doute pas si vous êtes comme la majorité des Français. C</w:t>
      </w:r>
      <w:r>
        <w:rPr>
          <w:sz w:val="28"/>
          <w:szCs w:val="28"/>
          <w:lang w:val="fr-FR"/>
        </w:rPr>
        <w:t>’</w:t>
      </w:r>
      <w:r w:rsidRPr="000361C7">
        <w:rPr>
          <w:sz w:val="28"/>
          <w:szCs w:val="28"/>
          <w:lang w:val="fr-FR"/>
        </w:rPr>
        <w:t>est en tout cas ce qui ressort d</w:t>
      </w:r>
      <w:r>
        <w:rPr>
          <w:sz w:val="28"/>
          <w:szCs w:val="28"/>
          <w:lang w:val="fr-FR"/>
        </w:rPr>
        <w:t>’</w:t>
      </w:r>
      <w:r w:rsidRPr="000361C7">
        <w:rPr>
          <w:sz w:val="28"/>
          <w:szCs w:val="28"/>
          <w:lang w:val="fr-FR"/>
        </w:rPr>
        <w:t xml:space="preserve">une </w:t>
      </w:r>
      <w:r w:rsidRPr="000361C7">
        <w:rPr>
          <w:rFonts w:eastAsiaTheme="majorEastAsia"/>
          <w:sz w:val="28"/>
          <w:szCs w:val="28"/>
          <w:lang w:val="fr-FR"/>
        </w:rPr>
        <w:t>récente étude réalisée par la société de sondage britannique Yougov</w:t>
      </w:r>
      <w:r w:rsidRPr="000361C7">
        <w:rPr>
          <w:sz w:val="28"/>
          <w:szCs w:val="28"/>
          <w:lang w:val="fr-FR"/>
        </w:rPr>
        <w:t xml:space="preserve"> dans sept pays européens. D</w:t>
      </w:r>
      <w:r>
        <w:rPr>
          <w:sz w:val="28"/>
          <w:szCs w:val="28"/>
          <w:lang w:val="fr-FR"/>
        </w:rPr>
        <w:t>’</w:t>
      </w:r>
      <w:r w:rsidRPr="000361C7">
        <w:rPr>
          <w:sz w:val="28"/>
          <w:szCs w:val="28"/>
          <w:lang w:val="fr-FR"/>
        </w:rPr>
        <w:t>après cette enquête, seuls 37% des Français seraient ainsi « impatients d</w:t>
      </w:r>
      <w:r>
        <w:rPr>
          <w:sz w:val="28"/>
          <w:szCs w:val="28"/>
          <w:lang w:val="fr-FR"/>
        </w:rPr>
        <w:t>’</w:t>
      </w:r>
      <w:r w:rsidRPr="000361C7">
        <w:rPr>
          <w:sz w:val="28"/>
          <w:szCs w:val="28"/>
          <w:lang w:val="fr-FR"/>
        </w:rPr>
        <w:t>être à Noël ».  De quoi contraster avec nos voisins européens, plutôt optimistes en la matière, à l</w:t>
      </w:r>
      <w:r>
        <w:rPr>
          <w:sz w:val="28"/>
          <w:szCs w:val="28"/>
          <w:lang w:val="fr-FR"/>
        </w:rPr>
        <w:t>’</w:t>
      </w:r>
      <w:r w:rsidRPr="000361C7">
        <w:rPr>
          <w:sz w:val="28"/>
          <w:szCs w:val="28"/>
          <w:lang w:val="fr-FR"/>
        </w:rPr>
        <w:t>instar des pays scandinaves. Ils seraient ainsi 41% en Finlande, et pas moins de 62% au Danemark et 65% en Norvège à trépigner d</w:t>
      </w:r>
      <w:r>
        <w:rPr>
          <w:sz w:val="28"/>
          <w:szCs w:val="28"/>
          <w:lang w:val="fr-FR"/>
        </w:rPr>
        <w:t>’</w:t>
      </w:r>
      <w:r w:rsidRPr="000361C7">
        <w:rPr>
          <w:sz w:val="28"/>
          <w:szCs w:val="28"/>
          <w:lang w:val="fr-FR"/>
        </w:rPr>
        <w:t>impatience à l</w:t>
      </w:r>
      <w:r>
        <w:rPr>
          <w:sz w:val="28"/>
          <w:szCs w:val="28"/>
          <w:lang w:val="fr-FR"/>
        </w:rPr>
        <w:t>’</w:t>
      </w:r>
      <w:r w:rsidRPr="000361C7">
        <w:rPr>
          <w:sz w:val="28"/>
          <w:szCs w:val="28"/>
          <w:lang w:val="fr-FR"/>
        </w:rPr>
        <w:t>approche du 25 décembre !</w:t>
      </w:r>
    </w:p>
    <w:p w:rsidR="00CD0703" w:rsidRPr="00613BB3" w:rsidRDefault="00CD0703" w:rsidP="00CD0703">
      <w:pPr>
        <w:pStyle w:val="2"/>
        <w:spacing w:before="0" w:line="240" w:lineRule="auto"/>
        <w:ind w:firstLine="567"/>
        <w:jc w:val="both"/>
        <w:rPr>
          <w:rFonts w:ascii="Times New Roman" w:hAnsi="Times New Roman"/>
          <w:b w:val="0"/>
          <w:color w:val="auto"/>
          <w:sz w:val="28"/>
          <w:szCs w:val="28"/>
          <w:lang w:val="fr-FR"/>
        </w:rPr>
      </w:pPr>
      <w:r w:rsidRPr="00613BB3">
        <w:rPr>
          <w:rStyle w:val="a8"/>
          <w:rFonts w:ascii="Times New Roman" w:hAnsi="Times New Roman"/>
          <w:b/>
          <w:color w:val="auto"/>
          <w:sz w:val="28"/>
          <w:szCs w:val="28"/>
          <w:lang w:val="fr-FR"/>
        </w:rPr>
        <w:t>Une fête dénaturée ?</w:t>
      </w:r>
    </w:p>
    <w:p w:rsidR="00CD0703" w:rsidRPr="000361C7" w:rsidRDefault="00CD0703" w:rsidP="00CD0703">
      <w:pPr>
        <w:pStyle w:val="a3"/>
        <w:spacing w:before="0" w:beforeAutospacing="0" w:after="0" w:afterAutospacing="0"/>
        <w:ind w:firstLine="567"/>
        <w:jc w:val="both"/>
        <w:rPr>
          <w:sz w:val="28"/>
          <w:szCs w:val="28"/>
          <w:lang w:val="fr-FR"/>
        </w:rPr>
      </w:pPr>
      <w:r w:rsidRPr="000361C7">
        <w:rPr>
          <w:sz w:val="28"/>
          <w:szCs w:val="28"/>
          <w:lang w:val="fr-FR"/>
        </w:rPr>
        <w:t>C</w:t>
      </w:r>
      <w:r>
        <w:rPr>
          <w:sz w:val="28"/>
          <w:szCs w:val="28"/>
          <w:lang w:val="fr-FR"/>
        </w:rPr>
        <w:t>’</w:t>
      </w:r>
      <w:r w:rsidRPr="000361C7">
        <w:rPr>
          <w:sz w:val="28"/>
          <w:szCs w:val="28"/>
          <w:lang w:val="fr-FR"/>
        </w:rPr>
        <w:t>est même peu dire que les Scandinaves apprécient Noël : c</w:t>
      </w:r>
      <w:r>
        <w:rPr>
          <w:sz w:val="28"/>
          <w:szCs w:val="28"/>
          <w:lang w:val="fr-FR"/>
        </w:rPr>
        <w:t>’</w:t>
      </w:r>
      <w:r w:rsidRPr="000361C7">
        <w:rPr>
          <w:sz w:val="28"/>
          <w:szCs w:val="28"/>
          <w:lang w:val="fr-FR"/>
        </w:rPr>
        <w:t>est leur jour préféré! Du moins, était-ce le résultat d</w:t>
      </w:r>
      <w:r>
        <w:rPr>
          <w:sz w:val="28"/>
          <w:szCs w:val="28"/>
          <w:lang w:val="fr-FR"/>
        </w:rPr>
        <w:t>’</w:t>
      </w:r>
      <w:r w:rsidRPr="000361C7">
        <w:rPr>
          <w:sz w:val="28"/>
          <w:szCs w:val="28"/>
          <w:lang w:val="fr-FR"/>
        </w:rPr>
        <w:t>un sondage réalisé par Yougov en novembre 2012. Un enthousiasme que les Français sont loin de partager. D</w:t>
      </w:r>
      <w:r>
        <w:rPr>
          <w:sz w:val="28"/>
          <w:szCs w:val="28"/>
          <w:lang w:val="fr-FR"/>
        </w:rPr>
        <w:t>’</w:t>
      </w:r>
      <w:r w:rsidRPr="000361C7">
        <w:rPr>
          <w:sz w:val="28"/>
          <w:szCs w:val="28"/>
          <w:lang w:val="fr-FR"/>
        </w:rPr>
        <w:t>après ce sondage en effet, seuls 28% des personnes interrogées à l</w:t>
      </w:r>
      <w:r>
        <w:rPr>
          <w:sz w:val="28"/>
          <w:szCs w:val="28"/>
          <w:lang w:val="fr-FR"/>
        </w:rPr>
        <w:t>’</w:t>
      </w:r>
      <w:r w:rsidRPr="000361C7">
        <w:rPr>
          <w:sz w:val="28"/>
          <w:szCs w:val="28"/>
          <w:lang w:val="fr-FR"/>
        </w:rPr>
        <w:t>époque étaient impatientes d</w:t>
      </w:r>
      <w:r>
        <w:rPr>
          <w:sz w:val="28"/>
          <w:szCs w:val="28"/>
          <w:lang w:val="fr-FR"/>
        </w:rPr>
        <w:t>’</w:t>
      </w:r>
      <w:r w:rsidRPr="000361C7">
        <w:rPr>
          <w:sz w:val="28"/>
          <w:szCs w:val="28"/>
          <w:lang w:val="fr-FR"/>
        </w:rPr>
        <w:t>être le 25 décembre.</w:t>
      </w:r>
    </w:p>
    <w:p w:rsidR="00CD0703" w:rsidRPr="000361C7" w:rsidRDefault="00CD0703" w:rsidP="00CD0703">
      <w:pPr>
        <w:pStyle w:val="a3"/>
        <w:spacing w:before="0" w:beforeAutospacing="0" w:after="0" w:afterAutospacing="0"/>
        <w:ind w:firstLine="567"/>
        <w:jc w:val="both"/>
        <w:rPr>
          <w:sz w:val="28"/>
          <w:szCs w:val="28"/>
          <w:lang w:val="fr-FR"/>
        </w:rPr>
      </w:pPr>
      <w:r w:rsidRPr="000361C7">
        <w:rPr>
          <w:sz w:val="28"/>
          <w:szCs w:val="28"/>
          <w:lang w:val="fr-FR"/>
        </w:rPr>
        <w:t xml:space="preserve">Peut-être parce que </w:t>
      </w:r>
      <w:r w:rsidRPr="000361C7">
        <w:rPr>
          <w:rFonts w:eastAsiaTheme="majorEastAsia"/>
          <w:sz w:val="28"/>
          <w:szCs w:val="28"/>
          <w:lang w:val="fr-FR"/>
        </w:rPr>
        <w:t>les Français redoutent la solitude lors de cette fête, avant tout représentée comme familiale et conviviale</w:t>
      </w:r>
      <w:r w:rsidRPr="000361C7">
        <w:rPr>
          <w:sz w:val="28"/>
          <w:szCs w:val="28"/>
          <w:lang w:val="fr-FR"/>
        </w:rPr>
        <w:t>. Ils sont ainsi environ 20% à estimer se sentir seuls ce jour-là, tandis que cette crainte ne touche que 6% des Danois, toujours d</w:t>
      </w:r>
      <w:r>
        <w:rPr>
          <w:sz w:val="28"/>
          <w:szCs w:val="28"/>
          <w:lang w:val="fr-FR"/>
        </w:rPr>
        <w:t>’</w:t>
      </w:r>
      <w:r w:rsidRPr="000361C7">
        <w:rPr>
          <w:sz w:val="28"/>
          <w:szCs w:val="28"/>
          <w:lang w:val="fr-FR"/>
        </w:rPr>
        <w:t>après cette étude de Yougov.</w:t>
      </w:r>
    </w:p>
    <w:p w:rsidR="00CD0703" w:rsidRPr="000361C7" w:rsidRDefault="00CD0703" w:rsidP="00CD0703">
      <w:pPr>
        <w:pStyle w:val="a3"/>
        <w:spacing w:before="0" w:beforeAutospacing="0" w:after="0" w:afterAutospacing="0"/>
        <w:ind w:firstLine="567"/>
        <w:jc w:val="both"/>
        <w:rPr>
          <w:sz w:val="28"/>
          <w:szCs w:val="28"/>
          <w:lang w:val="fr-FR"/>
        </w:rPr>
      </w:pPr>
      <w:r w:rsidRPr="000361C7">
        <w:rPr>
          <w:sz w:val="28"/>
          <w:szCs w:val="28"/>
          <w:lang w:val="fr-FR"/>
        </w:rPr>
        <w:t xml:space="preserve">En outre, Noël est devenu synonyme de dépenses, déjà que la crise économique porte atteinte au moral des Français... Or </w:t>
      </w:r>
      <w:r w:rsidRPr="000361C7">
        <w:rPr>
          <w:rFonts w:eastAsiaTheme="majorEastAsia"/>
          <w:sz w:val="28"/>
          <w:szCs w:val="28"/>
          <w:lang w:val="fr-FR"/>
        </w:rPr>
        <w:t>un nombre croissant de Français déclare avoir du mal à boucler leurs fins de mois.</w:t>
      </w:r>
      <w:r w:rsidRPr="000361C7">
        <w:rPr>
          <w:sz w:val="28"/>
          <w:szCs w:val="28"/>
          <w:lang w:val="fr-FR"/>
        </w:rPr>
        <w:t xml:space="preserve"> A tel point qu</w:t>
      </w:r>
      <w:r>
        <w:rPr>
          <w:sz w:val="28"/>
          <w:szCs w:val="28"/>
          <w:lang w:val="fr-FR"/>
        </w:rPr>
        <w:t>’</w:t>
      </w:r>
      <w:r w:rsidRPr="000361C7">
        <w:rPr>
          <w:sz w:val="28"/>
          <w:szCs w:val="28"/>
          <w:lang w:val="fr-FR"/>
        </w:rPr>
        <w:t xml:space="preserve">ils assurent régulièrement </w:t>
      </w:r>
      <w:r w:rsidRPr="000361C7">
        <w:rPr>
          <w:rFonts w:eastAsiaTheme="majorEastAsia"/>
          <w:sz w:val="28"/>
          <w:szCs w:val="28"/>
          <w:lang w:val="fr-FR"/>
        </w:rPr>
        <w:t>qu</w:t>
      </w:r>
      <w:r>
        <w:rPr>
          <w:rFonts w:eastAsiaTheme="majorEastAsia"/>
          <w:sz w:val="28"/>
          <w:szCs w:val="28"/>
          <w:lang w:val="fr-FR"/>
        </w:rPr>
        <w:t>’</w:t>
      </w:r>
      <w:r w:rsidRPr="000361C7">
        <w:rPr>
          <w:rFonts w:eastAsiaTheme="majorEastAsia"/>
          <w:sz w:val="28"/>
          <w:szCs w:val="28"/>
          <w:lang w:val="fr-FR"/>
        </w:rPr>
        <w:t>ils dépenseront moins d</w:t>
      </w:r>
      <w:r>
        <w:rPr>
          <w:rFonts w:eastAsiaTheme="majorEastAsia"/>
          <w:sz w:val="28"/>
          <w:szCs w:val="28"/>
          <w:lang w:val="fr-FR"/>
        </w:rPr>
        <w:t>’</w:t>
      </w:r>
      <w:r w:rsidRPr="000361C7">
        <w:rPr>
          <w:rFonts w:eastAsiaTheme="majorEastAsia"/>
          <w:sz w:val="28"/>
          <w:szCs w:val="28"/>
          <w:lang w:val="fr-FR"/>
        </w:rPr>
        <w:t>argent pour leurs cadeaux que l</w:t>
      </w:r>
      <w:r>
        <w:rPr>
          <w:rFonts w:eastAsiaTheme="majorEastAsia"/>
          <w:sz w:val="28"/>
          <w:szCs w:val="28"/>
          <w:lang w:val="fr-FR"/>
        </w:rPr>
        <w:t>’</w:t>
      </w:r>
      <w:r w:rsidRPr="000361C7">
        <w:rPr>
          <w:rFonts w:eastAsiaTheme="majorEastAsia"/>
          <w:sz w:val="28"/>
          <w:szCs w:val="28"/>
          <w:lang w:val="fr-FR"/>
        </w:rPr>
        <w:t>année précédente</w:t>
      </w:r>
      <w:r w:rsidRPr="000361C7">
        <w:rPr>
          <w:sz w:val="28"/>
          <w:szCs w:val="28"/>
          <w:lang w:val="fr-FR"/>
        </w:rPr>
        <w:t>. Par ailleurs la plupart des sondés trouvent que cette fête est dénaturée, société de consommation oblige...</w:t>
      </w:r>
    </w:p>
    <w:p w:rsidR="00CD0703" w:rsidRPr="000361C7" w:rsidRDefault="00CD0703" w:rsidP="00CD0703">
      <w:pPr>
        <w:pStyle w:val="2"/>
        <w:spacing w:before="0" w:line="240" w:lineRule="auto"/>
        <w:ind w:firstLine="567"/>
        <w:jc w:val="both"/>
        <w:rPr>
          <w:rFonts w:ascii="Times New Roman" w:hAnsi="Times New Roman"/>
          <w:color w:val="auto"/>
          <w:sz w:val="28"/>
          <w:szCs w:val="28"/>
          <w:lang w:val="fr-FR"/>
        </w:rPr>
      </w:pPr>
      <w:r w:rsidRPr="0037793E">
        <w:rPr>
          <w:rStyle w:val="a8"/>
          <w:rFonts w:ascii="Times New Roman" w:hAnsi="Times New Roman"/>
          <w:b/>
          <w:color w:val="auto"/>
          <w:sz w:val="28"/>
          <w:szCs w:val="28"/>
          <w:lang w:val="fr-FR"/>
        </w:rPr>
        <w:t>Les Français, champions du pessimisme</w:t>
      </w:r>
      <w:r w:rsidR="0037793E">
        <w:rPr>
          <w:rStyle w:val="a8"/>
          <w:rFonts w:ascii="Times New Roman" w:hAnsi="Times New Roman"/>
          <w:color w:val="auto"/>
          <w:sz w:val="28"/>
          <w:szCs w:val="28"/>
          <w:lang w:val="fr-FR"/>
        </w:rPr>
        <w:t>.</w:t>
      </w:r>
    </w:p>
    <w:p w:rsidR="00CD0703" w:rsidRPr="000361C7" w:rsidRDefault="00CD0703" w:rsidP="00CD0703">
      <w:pPr>
        <w:pStyle w:val="a3"/>
        <w:spacing w:before="0" w:beforeAutospacing="0" w:after="0" w:afterAutospacing="0"/>
        <w:ind w:firstLine="567"/>
        <w:jc w:val="both"/>
        <w:rPr>
          <w:sz w:val="28"/>
          <w:szCs w:val="28"/>
          <w:lang w:val="fr-FR"/>
        </w:rPr>
      </w:pPr>
      <w:r w:rsidRPr="000361C7">
        <w:rPr>
          <w:sz w:val="28"/>
          <w:szCs w:val="28"/>
          <w:lang w:val="fr-FR"/>
        </w:rPr>
        <w:t>Ce pessimisme saisonnier est du reste loin d</w:t>
      </w:r>
      <w:r>
        <w:rPr>
          <w:sz w:val="28"/>
          <w:szCs w:val="28"/>
          <w:lang w:val="fr-FR"/>
        </w:rPr>
        <w:t>’</w:t>
      </w:r>
      <w:r w:rsidRPr="000361C7">
        <w:rPr>
          <w:sz w:val="28"/>
          <w:szCs w:val="28"/>
          <w:lang w:val="fr-FR"/>
        </w:rPr>
        <w:t>être nouveau. Ainsi la France est considérée comme l</w:t>
      </w:r>
      <w:r>
        <w:rPr>
          <w:sz w:val="28"/>
          <w:szCs w:val="28"/>
          <w:lang w:val="fr-FR"/>
        </w:rPr>
        <w:t>’</w:t>
      </w:r>
      <w:r w:rsidRPr="000361C7">
        <w:rPr>
          <w:sz w:val="28"/>
          <w:szCs w:val="28"/>
          <w:lang w:val="fr-FR"/>
        </w:rPr>
        <w:t xml:space="preserve">un des pays les plus moroses depuis plusieurs années. En </w:t>
      </w:r>
      <w:r w:rsidRPr="000361C7">
        <w:rPr>
          <w:sz w:val="28"/>
          <w:szCs w:val="28"/>
          <w:lang w:val="fr-FR"/>
        </w:rPr>
        <w:lastRenderedPageBreak/>
        <w:t xml:space="preserve">2011, </w:t>
      </w:r>
      <w:r w:rsidRPr="000361C7">
        <w:rPr>
          <w:rFonts w:eastAsiaTheme="majorEastAsia"/>
          <w:sz w:val="28"/>
          <w:szCs w:val="28"/>
          <w:lang w:val="fr-FR"/>
        </w:rPr>
        <w:t>une étude menée par l</w:t>
      </w:r>
      <w:r>
        <w:rPr>
          <w:rFonts w:eastAsiaTheme="majorEastAsia"/>
          <w:sz w:val="28"/>
          <w:szCs w:val="28"/>
          <w:lang w:val="fr-FR"/>
        </w:rPr>
        <w:t>’</w:t>
      </w:r>
      <w:r w:rsidRPr="000361C7">
        <w:rPr>
          <w:rFonts w:eastAsiaTheme="majorEastAsia"/>
          <w:sz w:val="28"/>
          <w:szCs w:val="28"/>
          <w:lang w:val="fr-FR"/>
        </w:rPr>
        <w:t>institut BVA-Gallup International classait le pays troisième territoire le plus pessimiste du monde avant même les pays en guerre comme l</w:t>
      </w:r>
      <w:r>
        <w:rPr>
          <w:rFonts w:eastAsiaTheme="majorEastAsia"/>
          <w:sz w:val="28"/>
          <w:szCs w:val="28"/>
          <w:lang w:val="fr-FR"/>
        </w:rPr>
        <w:t>’</w:t>
      </w:r>
      <w:r w:rsidRPr="000361C7">
        <w:rPr>
          <w:rFonts w:eastAsiaTheme="majorEastAsia"/>
          <w:sz w:val="28"/>
          <w:szCs w:val="28"/>
          <w:lang w:val="fr-FR"/>
        </w:rPr>
        <w:t>Irak et l</w:t>
      </w:r>
      <w:r>
        <w:rPr>
          <w:rFonts w:eastAsiaTheme="majorEastAsia"/>
          <w:sz w:val="28"/>
          <w:szCs w:val="28"/>
          <w:lang w:val="fr-FR"/>
        </w:rPr>
        <w:t>’</w:t>
      </w:r>
      <w:r w:rsidRPr="000361C7">
        <w:rPr>
          <w:rFonts w:eastAsiaTheme="majorEastAsia"/>
          <w:sz w:val="28"/>
          <w:szCs w:val="28"/>
          <w:lang w:val="fr-FR"/>
        </w:rPr>
        <w:t>Afghanistan</w:t>
      </w:r>
      <w:r w:rsidRPr="000361C7">
        <w:rPr>
          <w:sz w:val="28"/>
          <w:szCs w:val="28"/>
          <w:lang w:val="fr-FR"/>
        </w:rPr>
        <w:t>. C</w:t>
      </w:r>
      <w:r>
        <w:rPr>
          <w:sz w:val="28"/>
          <w:szCs w:val="28"/>
          <w:lang w:val="fr-FR"/>
        </w:rPr>
        <w:t>’</w:t>
      </w:r>
      <w:r w:rsidRPr="000361C7">
        <w:rPr>
          <w:sz w:val="28"/>
          <w:szCs w:val="28"/>
          <w:lang w:val="fr-FR"/>
        </w:rPr>
        <w:t>est dire...</w:t>
      </w:r>
    </w:p>
    <w:p w:rsidR="00A92380" w:rsidRPr="00A92380" w:rsidRDefault="00CD0703" w:rsidP="00CD0703">
      <w:pPr>
        <w:pStyle w:val="a3"/>
        <w:spacing w:before="0" w:beforeAutospacing="0" w:after="0" w:afterAutospacing="0"/>
        <w:ind w:firstLine="567"/>
        <w:jc w:val="both"/>
        <w:rPr>
          <w:sz w:val="28"/>
          <w:szCs w:val="28"/>
          <w:lang w:val="fr-FR"/>
        </w:rPr>
      </w:pPr>
      <w:r w:rsidRPr="000361C7">
        <w:rPr>
          <w:sz w:val="28"/>
          <w:szCs w:val="28"/>
          <w:lang w:val="fr-FR"/>
        </w:rPr>
        <w:t>Cela dit, à y regarder de plus près, ce pessimisme pourrait bien sembler s</w:t>
      </w:r>
      <w:r>
        <w:rPr>
          <w:sz w:val="28"/>
          <w:szCs w:val="28"/>
          <w:lang w:val="fr-FR"/>
        </w:rPr>
        <w:t>’</w:t>
      </w:r>
      <w:r w:rsidRPr="000361C7">
        <w:rPr>
          <w:sz w:val="28"/>
          <w:szCs w:val="28"/>
          <w:lang w:val="fr-FR"/>
        </w:rPr>
        <w:t>estomper puisque le nombre de Français impatients d</w:t>
      </w:r>
      <w:r>
        <w:rPr>
          <w:sz w:val="28"/>
          <w:szCs w:val="28"/>
          <w:lang w:val="fr-FR"/>
        </w:rPr>
        <w:t>’</w:t>
      </w:r>
      <w:r w:rsidRPr="000361C7">
        <w:rPr>
          <w:sz w:val="28"/>
          <w:szCs w:val="28"/>
          <w:lang w:val="fr-FR"/>
        </w:rPr>
        <w:t>être à Noël a progressé de 9% en deux ans... Toutefois, ceux-ci restent encore loin derrière les Américains, qui sont 69% à se réjouir de Noël. Mais comment détrôner les créateurs du père Noël en rouge et blanc, aux couleurs de leur célèbre Coca-Cola ?</w:t>
      </w:r>
      <w:r>
        <w:rPr>
          <w:sz w:val="28"/>
          <w:szCs w:val="28"/>
          <w:lang w:val="fr-FR"/>
        </w:rPr>
        <w:t xml:space="preserve"> </w:t>
      </w:r>
      <w:r w:rsidRPr="00967794">
        <w:rPr>
          <w:sz w:val="28"/>
          <w:szCs w:val="28"/>
          <w:lang w:val="fr-FR"/>
        </w:rPr>
        <w:t>(4</w:t>
      </w:r>
      <w:r>
        <w:rPr>
          <w:sz w:val="28"/>
          <w:szCs w:val="28"/>
          <w:lang w:val="fr-FR"/>
        </w:rPr>
        <w:t>50</w:t>
      </w:r>
      <w:r w:rsidRPr="00967794">
        <w:rPr>
          <w:sz w:val="28"/>
          <w:szCs w:val="28"/>
          <w:lang w:val="fr-FR"/>
        </w:rPr>
        <w:t xml:space="preserve">  mots)</w:t>
      </w:r>
    </w:p>
    <w:p w:rsidR="00A92380" w:rsidRPr="00A92380" w:rsidRDefault="00776F14" w:rsidP="00A92380">
      <w:pPr>
        <w:ind w:firstLine="567"/>
        <w:jc w:val="right"/>
        <w:rPr>
          <w:lang w:val="fr-FR"/>
        </w:rPr>
      </w:pPr>
      <w:r w:rsidRPr="00776F14">
        <w:rPr>
          <w:i/>
          <w:lang w:val="fr-FR"/>
        </w:rPr>
        <w:t>L</w:t>
      </w:r>
      <w:r w:rsidR="00CD0703">
        <w:rPr>
          <w:i/>
          <w:lang w:val="fr-FR"/>
        </w:rPr>
        <w:t>a</w:t>
      </w:r>
      <w:r w:rsidRPr="00776F14">
        <w:rPr>
          <w:i/>
          <w:lang w:val="fr-FR"/>
        </w:rPr>
        <w:t xml:space="preserve"> </w:t>
      </w:r>
      <w:r w:rsidR="00CD0703">
        <w:rPr>
          <w:i/>
          <w:lang w:val="fr-FR"/>
        </w:rPr>
        <w:t>Tribune</w:t>
      </w:r>
      <w:r w:rsidR="00A92380" w:rsidRPr="00A92380">
        <w:rPr>
          <w:lang w:val="fr-FR"/>
        </w:rPr>
        <w:t xml:space="preserve">,  </w:t>
      </w:r>
      <w:r w:rsidR="00CD0703">
        <w:rPr>
          <w:i/>
          <w:lang w:val="fr-FR"/>
        </w:rPr>
        <w:t>le 19/12</w:t>
      </w:r>
      <w:r w:rsidR="00A92380" w:rsidRPr="002C670F">
        <w:rPr>
          <w:i/>
          <w:lang w:val="fr-FR"/>
        </w:rPr>
        <w:t>/2014</w:t>
      </w:r>
      <w:r w:rsidR="00A92380" w:rsidRPr="00A92380">
        <w:rPr>
          <w:lang w:val="fr-FR"/>
        </w:rPr>
        <w:t xml:space="preserve"> </w:t>
      </w:r>
    </w:p>
    <w:p w:rsidR="00B22D2B" w:rsidRDefault="00B22D2B" w:rsidP="00B22D2B">
      <w:pPr>
        <w:jc w:val="both"/>
        <w:rPr>
          <w:lang w:val="fr-FR"/>
        </w:rPr>
      </w:pPr>
    </w:p>
    <w:p w:rsidR="00B22D2B" w:rsidRPr="00E6781B" w:rsidRDefault="00F73CA6" w:rsidP="00B22D2B">
      <w:pPr>
        <w:jc w:val="both"/>
        <w:rPr>
          <w:i/>
          <w:lang w:val="fr-FR"/>
        </w:rPr>
      </w:pPr>
      <w:r>
        <w:rPr>
          <w:lang w:val="fr-FR"/>
        </w:rPr>
        <w:t>1-6</w:t>
      </w:r>
      <w:r w:rsidR="00B22D2B">
        <w:rPr>
          <w:lang w:val="fr-FR"/>
        </w:rPr>
        <w:t xml:space="preserve">. </w:t>
      </w:r>
      <w:r w:rsidR="00B22D2B">
        <w:rPr>
          <w:i/>
          <w:lang w:val="fr-FR"/>
        </w:rPr>
        <w:t xml:space="preserve">Cochez VRAI (A) / FAUX (B) / NON MENTIONNÉ (C)                   </w:t>
      </w:r>
      <w:r w:rsidR="00E6781B" w:rsidRPr="00E6781B">
        <w:rPr>
          <w:i/>
          <w:lang w:val="fr-FR"/>
        </w:rPr>
        <w:t>(</w:t>
      </w:r>
      <w:r w:rsidR="0071486F">
        <w:rPr>
          <w:i/>
          <w:lang w:val="fr-FR"/>
        </w:rPr>
        <w:t>6</w:t>
      </w:r>
      <w:r w:rsidR="00B22D2B">
        <w:rPr>
          <w:i/>
          <w:lang w:val="fr-FR"/>
        </w:rPr>
        <w:t xml:space="preserve"> points</w:t>
      </w:r>
      <w:r w:rsidR="00E6781B" w:rsidRPr="00E6781B">
        <w:rPr>
          <w:i/>
          <w:lang w:val="fr-FR"/>
        </w:rPr>
        <w:t>)</w:t>
      </w:r>
    </w:p>
    <w:p w:rsidR="00B22D2B" w:rsidRDefault="00B22D2B" w:rsidP="00B22D2B">
      <w:pPr>
        <w:jc w:val="both"/>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6520"/>
        <w:gridCol w:w="839"/>
        <w:gridCol w:w="839"/>
        <w:gridCol w:w="839"/>
      </w:tblGrid>
      <w:tr w:rsidR="00B22D2B" w:rsidTr="00B22D2B">
        <w:tc>
          <w:tcPr>
            <w:tcW w:w="7054" w:type="dxa"/>
            <w:gridSpan w:val="2"/>
            <w:tcBorders>
              <w:top w:val="single" w:sz="4" w:space="0" w:color="000000"/>
              <w:left w:val="single" w:sz="4" w:space="0" w:color="000000"/>
              <w:bottom w:val="single" w:sz="4" w:space="0" w:color="000000"/>
              <w:right w:val="single" w:sz="4" w:space="0" w:color="000000"/>
            </w:tcBorders>
            <w:hideMark/>
          </w:tcPr>
          <w:p w:rsidR="00B22D2B" w:rsidRDefault="00B22D2B">
            <w:pPr>
              <w:jc w:val="center"/>
              <w:rPr>
                <w:b/>
                <w:lang w:val="fr-FR"/>
              </w:rPr>
            </w:pPr>
            <w:r>
              <w:rPr>
                <w:b/>
                <w:lang w:val="fr-FR"/>
              </w:rPr>
              <w:t xml:space="preserve">Reformulation </w:t>
            </w:r>
          </w:p>
        </w:tc>
        <w:tc>
          <w:tcPr>
            <w:tcW w:w="839" w:type="dxa"/>
            <w:tcBorders>
              <w:top w:val="single" w:sz="4" w:space="0" w:color="000000"/>
              <w:left w:val="single" w:sz="4" w:space="0" w:color="000000"/>
              <w:bottom w:val="single" w:sz="4" w:space="0" w:color="000000"/>
              <w:right w:val="single" w:sz="4" w:space="0" w:color="000000"/>
            </w:tcBorders>
            <w:hideMark/>
          </w:tcPr>
          <w:p w:rsidR="00B22D2B" w:rsidRDefault="00B22D2B">
            <w:pPr>
              <w:jc w:val="center"/>
              <w:rPr>
                <w:b/>
                <w:lang w:val="fr-FR"/>
              </w:rPr>
            </w:pPr>
            <w:r>
              <w:rPr>
                <w:b/>
                <w:lang w:val="fr-FR"/>
              </w:rPr>
              <w:t>A</w:t>
            </w:r>
          </w:p>
        </w:tc>
        <w:tc>
          <w:tcPr>
            <w:tcW w:w="839" w:type="dxa"/>
            <w:tcBorders>
              <w:top w:val="single" w:sz="4" w:space="0" w:color="000000"/>
              <w:left w:val="single" w:sz="4" w:space="0" w:color="000000"/>
              <w:bottom w:val="single" w:sz="4" w:space="0" w:color="000000"/>
              <w:right w:val="single" w:sz="4" w:space="0" w:color="000000"/>
            </w:tcBorders>
            <w:hideMark/>
          </w:tcPr>
          <w:p w:rsidR="00B22D2B" w:rsidRDefault="00B22D2B">
            <w:pPr>
              <w:jc w:val="center"/>
              <w:rPr>
                <w:b/>
                <w:lang w:val="fr-FR"/>
              </w:rPr>
            </w:pPr>
            <w:r>
              <w:rPr>
                <w:b/>
                <w:lang w:val="fr-FR"/>
              </w:rPr>
              <w:t>B</w:t>
            </w:r>
          </w:p>
        </w:tc>
        <w:tc>
          <w:tcPr>
            <w:tcW w:w="839" w:type="dxa"/>
            <w:tcBorders>
              <w:top w:val="single" w:sz="4" w:space="0" w:color="000000"/>
              <w:left w:val="single" w:sz="4" w:space="0" w:color="000000"/>
              <w:bottom w:val="single" w:sz="4" w:space="0" w:color="000000"/>
              <w:right w:val="single" w:sz="4" w:space="0" w:color="000000"/>
            </w:tcBorders>
            <w:hideMark/>
          </w:tcPr>
          <w:p w:rsidR="00B22D2B" w:rsidRDefault="00B22D2B">
            <w:pPr>
              <w:jc w:val="center"/>
              <w:rPr>
                <w:b/>
                <w:lang w:val="fr-FR"/>
              </w:rPr>
            </w:pPr>
            <w:r>
              <w:rPr>
                <w:b/>
                <w:lang w:val="fr-FR"/>
              </w:rPr>
              <w:t>C</w:t>
            </w:r>
          </w:p>
        </w:tc>
      </w:tr>
      <w:tr w:rsidR="00B22D2B" w:rsidRPr="00931237" w:rsidTr="00B22D2B">
        <w:tc>
          <w:tcPr>
            <w:tcW w:w="534" w:type="dxa"/>
            <w:tcBorders>
              <w:top w:val="single" w:sz="4" w:space="0" w:color="000000"/>
              <w:left w:val="single" w:sz="4" w:space="0" w:color="000000"/>
              <w:bottom w:val="single" w:sz="4" w:space="0" w:color="000000"/>
              <w:right w:val="single" w:sz="4" w:space="0" w:color="000000"/>
            </w:tcBorders>
          </w:tcPr>
          <w:p w:rsidR="00B22D2B" w:rsidRDefault="00B22D2B" w:rsidP="00B22D2B">
            <w:pPr>
              <w:pStyle w:val="a6"/>
              <w:widowControl/>
              <w:numPr>
                <w:ilvl w:val="0"/>
                <w:numId w:val="5"/>
              </w:numPr>
              <w:adjustRightInd/>
              <w:spacing w:line="240" w:lineRule="auto"/>
              <w:ind w:left="284" w:hanging="284"/>
              <w:rPr>
                <w:sz w:val="28"/>
                <w:szCs w:val="28"/>
                <w:lang w:val="fr-FR"/>
              </w:rPr>
            </w:pPr>
          </w:p>
        </w:tc>
        <w:tc>
          <w:tcPr>
            <w:tcW w:w="6520" w:type="dxa"/>
            <w:tcBorders>
              <w:top w:val="single" w:sz="4" w:space="0" w:color="000000"/>
              <w:left w:val="single" w:sz="4" w:space="0" w:color="000000"/>
              <w:bottom w:val="single" w:sz="4" w:space="0" w:color="000000"/>
              <w:right w:val="single" w:sz="4" w:space="0" w:color="000000"/>
            </w:tcBorders>
            <w:hideMark/>
          </w:tcPr>
          <w:p w:rsidR="00B22D2B" w:rsidRDefault="0037793E" w:rsidP="0071486F">
            <w:pPr>
              <w:jc w:val="both"/>
              <w:rPr>
                <w:lang w:val="fr-FR"/>
              </w:rPr>
            </w:pPr>
            <w:r>
              <w:rPr>
                <w:lang w:val="fr-FR"/>
              </w:rPr>
              <w:t xml:space="preserve">Selon le sondage de </w:t>
            </w:r>
            <w:r w:rsidR="00A75CE0">
              <w:rPr>
                <w:lang w:val="fr-FR"/>
              </w:rPr>
              <w:t xml:space="preserve">Yougov les Français attendent </w:t>
            </w:r>
            <w:r>
              <w:rPr>
                <w:lang w:val="fr-FR"/>
              </w:rPr>
              <w:t xml:space="preserve"> Noël </w:t>
            </w:r>
            <w:r w:rsidR="0071486F">
              <w:rPr>
                <w:lang w:val="fr-FR"/>
              </w:rPr>
              <w:t>aussi</w:t>
            </w:r>
            <w:r>
              <w:rPr>
                <w:lang w:val="fr-FR"/>
              </w:rPr>
              <w:t xml:space="preserve"> impatiemment que les autres européens.</w:t>
            </w: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r>
      <w:tr w:rsidR="00B22D2B" w:rsidRPr="00931237" w:rsidTr="00B22D2B">
        <w:tc>
          <w:tcPr>
            <w:tcW w:w="534" w:type="dxa"/>
            <w:tcBorders>
              <w:top w:val="single" w:sz="4" w:space="0" w:color="000000"/>
              <w:left w:val="single" w:sz="4" w:space="0" w:color="000000"/>
              <w:bottom w:val="single" w:sz="4" w:space="0" w:color="000000"/>
              <w:right w:val="single" w:sz="4" w:space="0" w:color="000000"/>
            </w:tcBorders>
          </w:tcPr>
          <w:p w:rsidR="00B22D2B" w:rsidRDefault="00B22D2B" w:rsidP="00B22D2B">
            <w:pPr>
              <w:pStyle w:val="a6"/>
              <w:widowControl/>
              <w:numPr>
                <w:ilvl w:val="0"/>
                <w:numId w:val="5"/>
              </w:numPr>
              <w:adjustRightInd/>
              <w:spacing w:line="240" w:lineRule="auto"/>
              <w:ind w:left="284" w:hanging="284"/>
              <w:rPr>
                <w:sz w:val="28"/>
                <w:szCs w:val="28"/>
                <w:lang w:val="fr-FR"/>
              </w:rPr>
            </w:pPr>
          </w:p>
        </w:tc>
        <w:tc>
          <w:tcPr>
            <w:tcW w:w="6520" w:type="dxa"/>
            <w:tcBorders>
              <w:top w:val="single" w:sz="4" w:space="0" w:color="000000"/>
              <w:left w:val="single" w:sz="4" w:space="0" w:color="000000"/>
              <w:bottom w:val="single" w:sz="4" w:space="0" w:color="000000"/>
              <w:right w:val="single" w:sz="4" w:space="0" w:color="000000"/>
            </w:tcBorders>
            <w:hideMark/>
          </w:tcPr>
          <w:p w:rsidR="00B22D2B" w:rsidRDefault="0037793E">
            <w:pPr>
              <w:jc w:val="both"/>
              <w:rPr>
                <w:lang w:val="fr-FR"/>
              </w:rPr>
            </w:pPr>
            <w:r>
              <w:rPr>
                <w:lang w:val="fr-FR"/>
              </w:rPr>
              <w:t>Les</w:t>
            </w:r>
            <w:r w:rsidR="00A13879">
              <w:rPr>
                <w:lang w:val="fr-FR"/>
              </w:rPr>
              <w:t xml:space="preserve"> B</w:t>
            </w:r>
            <w:r>
              <w:rPr>
                <w:lang w:val="fr-FR"/>
              </w:rPr>
              <w:t>ritanniques ont aussi participé à ce sondage.</w:t>
            </w: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r>
      <w:tr w:rsidR="00B22D2B" w:rsidRPr="00931237" w:rsidTr="00B22D2B">
        <w:tc>
          <w:tcPr>
            <w:tcW w:w="534" w:type="dxa"/>
            <w:tcBorders>
              <w:top w:val="single" w:sz="4" w:space="0" w:color="000000"/>
              <w:left w:val="single" w:sz="4" w:space="0" w:color="000000"/>
              <w:bottom w:val="single" w:sz="4" w:space="0" w:color="000000"/>
              <w:right w:val="single" w:sz="4" w:space="0" w:color="000000"/>
            </w:tcBorders>
          </w:tcPr>
          <w:p w:rsidR="00B22D2B" w:rsidRDefault="00B22D2B" w:rsidP="00B22D2B">
            <w:pPr>
              <w:pStyle w:val="a6"/>
              <w:widowControl/>
              <w:numPr>
                <w:ilvl w:val="0"/>
                <w:numId w:val="5"/>
              </w:numPr>
              <w:adjustRightInd/>
              <w:spacing w:line="240" w:lineRule="auto"/>
              <w:ind w:left="284" w:hanging="284"/>
              <w:rPr>
                <w:sz w:val="28"/>
                <w:szCs w:val="28"/>
                <w:lang w:val="fr-FR"/>
              </w:rPr>
            </w:pPr>
          </w:p>
        </w:tc>
        <w:tc>
          <w:tcPr>
            <w:tcW w:w="6520" w:type="dxa"/>
            <w:tcBorders>
              <w:top w:val="single" w:sz="4" w:space="0" w:color="000000"/>
              <w:left w:val="single" w:sz="4" w:space="0" w:color="000000"/>
              <w:bottom w:val="single" w:sz="4" w:space="0" w:color="000000"/>
              <w:right w:val="single" w:sz="4" w:space="0" w:color="000000"/>
            </w:tcBorders>
            <w:hideMark/>
          </w:tcPr>
          <w:p w:rsidR="00B22D2B" w:rsidRDefault="00A13879" w:rsidP="00A13879">
            <w:pPr>
              <w:jc w:val="both"/>
              <w:rPr>
                <w:lang w:val="fr-FR"/>
              </w:rPr>
            </w:pPr>
            <w:r>
              <w:rPr>
                <w:lang w:val="fr-FR"/>
              </w:rPr>
              <w:t xml:space="preserve">Les Français </w:t>
            </w:r>
            <w:r w:rsidR="0071486F">
              <w:rPr>
                <w:lang w:val="fr-FR"/>
              </w:rPr>
              <w:t>prév</w:t>
            </w:r>
            <w:r>
              <w:rPr>
                <w:lang w:val="fr-FR"/>
              </w:rPr>
              <w:t>oient que les cadeaux de Noël leur coûteront moins cher l’année prochaine.</w:t>
            </w: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r>
      <w:tr w:rsidR="00B22D2B" w:rsidRPr="00931237" w:rsidTr="00B22D2B">
        <w:tc>
          <w:tcPr>
            <w:tcW w:w="534" w:type="dxa"/>
            <w:tcBorders>
              <w:top w:val="single" w:sz="4" w:space="0" w:color="000000"/>
              <w:left w:val="single" w:sz="4" w:space="0" w:color="000000"/>
              <w:bottom w:val="single" w:sz="4" w:space="0" w:color="000000"/>
              <w:right w:val="single" w:sz="4" w:space="0" w:color="000000"/>
            </w:tcBorders>
          </w:tcPr>
          <w:p w:rsidR="00B22D2B" w:rsidRDefault="00B22D2B" w:rsidP="00B22D2B">
            <w:pPr>
              <w:pStyle w:val="a6"/>
              <w:widowControl/>
              <w:numPr>
                <w:ilvl w:val="0"/>
                <w:numId w:val="5"/>
              </w:numPr>
              <w:adjustRightInd/>
              <w:spacing w:line="240" w:lineRule="auto"/>
              <w:ind w:left="284" w:hanging="284"/>
              <w:rPr>
                <w:sz w:val="28"/>
                <w:szCs w:val="28"/>
                <w:lang w:val="fr-FR"/>
              </w:rPr>
            </w:pPr>
          </w:p>
        </w:tc>
        <w:tc>
          <w:tcPr>
            <w:tcW w:w="6520" w:type="dxa"/>
            <w:tcBorders>
              <w:top w:val="single" w:sz="4" w:space="0" w:color="000000"/>
              <w:left w:val="single" w:sz="4" w:space="0" w:color="000000"/>
              <w:bottom w:val="single" w:sz="4" w:space="0" w:color="000000"/>
              <w:right w:val="single" w:sz="4" w:space="0" w:color="000000"/>
            </w:tcBorders>
            <w:hideMark/>
          </w:tcPr>
          <w:p w:rsidR="00B22D2B" w:rsidRPr="00023E12" w:rsidRDefault="00A13879" w:rsidP="00613BB3">
            <w:pPr>
              <w:jc w:val="both"/>
              <w:rPr>
                <w:lang w:val="fr-FR"/>
              </w:rPr>
            </w:pPr>
            <w:r>
              <w:rPr>
                <w:lang w:val="fr-FR"/>
              </w:rPr>
              <w:t>L</w:t>
            </w:r>
            <w:r w:rsidR="000B50B3">
              <w:rPr>
                <w:lang w:val="fr-FR"/>
              </w:rPr>
              <w:t>e</w:t>
            </w:r>
            <w:r>
              <w:rPr>
                <w:lang w:val="fr-FR"/>
              </w:rPr>
              <w:t xml:space="preserve">s Français impatients d’être à Noël </w:t>
            </w:r>
            <w:r w:rsidR="00613BB3">
              <w:rPr>
                <w:lang w:val="fr-FR"/>
              </w:rPr>
              <w:t>sont devenus plus nombreux</w:t>
            </w:r>
            <w:r>
              <w:rPr>
                <w:lang w:val="fr-FR"/>
              </w:rPr>
              <w:t>.</w:t>
            </w: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r>
      <w:tr w:rsidR="00B22D2B" w:rsidRPr="00931237" w:rsidTr="00B22D2B">
        <w:tc>
          <w:tcPr>
            <w:tcW w:w="534" w:type="dxa"/>
            <w:tcBorders>
              <w:top w:val="single" w:sz="4" w:space="0" w:color="000000"/>
              <w:left w:val="single" w:sz="4" w:space="0" w:color="000000"/>
              <w:bottom w:val="single" w:sz="4" w:space="0" w:color="000000"/>
              <w:right w:val="single" w:sz="4" w:space="0" w:color="000000"/>
            </w:tcBorders>
          </w:tcPr>
          <w:p w:rsidR="00B22D2B" w:rsidRDefault="00B22D2B" w:rsidP="00B22D2B">
            <w:pPr>
              <w:pStyle w:val="a6"/>
              <w:widowControl/>
              <w:numPr>
                <w:ilvl w:val="0"/>
                <w:numId w:val="5"/>
              </w:numPr>
              <w:adjustRightInd/>
              <w:spacing w:line="240" w:lineRule="auto"/>
              <w:ind w:left="284" w:hanging="284"/>
              <w:rPr>
                <w:sz w:val="28"/>
                <w:szCs w:val="28"/>
                <w:lang w:val="fr-FR"/>
              </w:rPr>
            </w:pPr>
          </w:p>
        </w:tc>
        <w:tc>
          <w:tcPr>
            <w:tcW w:w="6520" w:type="dxa"/>
            <w:tcBorders>
              <w:top w:val="single" w:sz="4" w:space="0" w:color="000000"/>
              <w:left w:val="single" w:sz="4" w:space="0" w:color="000000"/>
              <w:bottom w:val="single" w:sz="4" w:space="0" w:color="000000"/>
              <w:right w:val="single" w:sz="4" w:space="0" w:color="000000"/>
            </w:tcBorders>
            <w:hideMark/>
          </w:tcPr>
          <w:p w:rsidR="00B22D2B" w:rsidRDefault="00A13879">
            <w:pPr>
              <w:jc w:val="both"/>
              <w:rPr>
                <w:lang w:val="fr-FR"/>
              </w:rPr>
            </w:pPr>
            <w:r>
              <w:rPr>
                <w:lang w:val="fr-FR"/>
              </w:rPr>
              <w:t>Les Français sont les plus pessimistes du monde.</w:t>
            </w: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B22D2B" w:rsidRDefault="00B22D2B">
            <w:pPr>
              <w:jc w:val="both"/>
              <w:rPr>
                <w:lang w:val="fr-FR"/>
              </w:rPr>
            </w:pPr>
          </w:p>
        </w:tc>
      </w:tr>
      <w:tr w:rsidR="00A13879" w:rsidRPr="00931237" w:rsidTr="00B22D2B">
        <w:tc>
          <w:tcPr>
            <w:tcW w:w="534" w:type="dxa"/>
            <w:tcBorders>
              <w:top w:val="single" w:sz="4" w:space="0" w:color="000000"/>
              <w:left w:val="single" w:sz="4" w:space="0" w:color="000000"/>
              <w:bottom w:val="single" w:sz="4" w:space="0" w:color="000000"/>
              <w:right w:val="single" w:sz="4" w:space="0" w:color="000000"/>
            </w:tcBorders>
          </w:tcPr>
          <w:p w:rsidR="00A13879" w:rsidRDefault="00A13879" w:rsidP="00B22D2B">
            <w:pPr>
              <w:pStyle w:val="a6"/>
              <w:widowControl/>
              <w:numPr>
                <w:ilvl w:val="0"/>
                <w:numId w:val="5"/>
              </w:numPr>
              <w:adjustRightInd/>
              <w:spacing w:line="240" w:lineRule="auto"/>
              <w:ind w:left="284" w:hanging="284"/>
              <w:rPr>
                <w:sz w:val="28"/>
                <w:szCs w:val="28"/>
                <w:lang w:val="fr-FR"/>
              </w:rPr>
            </w:pPr>
          </w:p>
        </w:tc>
        <w:tc>
          <w:tcPr>
            <w:tcW w:w="6520" w:type="dxa"/>
            <w:tcBorders>
              <w:top w:val="single" w:sz="4" w:space="0" w:color="000000"/>
              <w:left w:val="single" w:sz="4" w:space="0" w:color="000000"/>
              <w:bottom w:val="single" w:sz="4" w:space="0" w:color="000000"/>
              <w:right w:val="single" w:sz="4" w:space="0" w:color="000000"/>
            </w:tcBorders>
            <w:hideMark/>
          </w:tcPr>
          <w:p w:rsidR="00A13879" w:rsidRDefault="00A13879">
            <w:pPr>
              <w:jc w:val="both"/>
              <w:rPr>
                <w:lang w:val="fr-FR"/>
              </w:rPr>
            </w:pPr>
            <w:r>
              <w:rPr>
                <w:lang w:val="fr-FR"/>
              </w:rPr>
              <w:t>Ceux qui se réjouissent le plus de Noël</w:t>
            </w:r>
            <w:r w:rsidR="0071486F">
              <w:rPr>
                <w:lang w:val="fr-FR"/>
              </w:rPr>
              <w:t xml:space="preserve"> en Europe</w:t>
            </w:r>
            <w:r>
              <w:rPr>
                <w:lang w:val="fr-FR"/>
              </w:rPr>
              <w:t>, ce sont les Norvégiens</w:t>
            </w:r>
            <w:r w:rsidR="0071486F">
              <w:rPr>
                <w:lang w:val="fr-FR"/>
              </w:rPr>
              <w:t>.</w:t>
            </w:r>
          </w:p>
        </w:tc>
        <w:tc>
          <w:tcPr>
            <w:tcW w:w="839" w:type="dxa"/>
            <w:tcBorders>
              <w:top w:val="single" w:sz="4" w:space="0" w:color="000000"/>
              <w:left w:val="single" w:sz="4" w:space="0" w:color="000000"/>
              <w:bottom w:val="single" w:sz="4" w:space="0" w:color="000000"/>
              <w:right w:val="single" w:sz="4" w:space="0" w:color="000000"/>
            </w:tcBorders>
          </w:tcPr>
          <w:p w:rsidR="00A13879" w:rsidRDefault="00A13879">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A13879" w:rsidRDefault="00A13879">
            <w:pPr>
              <w:jc w:val="both"/>
              <w:rPr>
                <w:lang w:val="fr-FR"/>
              </w:rPr>
            </w:pPr>
          </w:p>
        </w:tc>
        <w:tc>
          <w:tcPr>
            <w:tcW w:w="839" w:type="dxa"/>
            <w:tcBorders>
              <w:top w:val="single" w:sz="4" w:space="0" w:color="000000"/>
              <w:left w:val="single" w:sz="4" w:space="0" w:color="000000"/>
              <w:bottom w:val="single" w:sz="4" w:space="0" w:color="000000"/>
              <w:right w:val="single" w:sz="4" w:space="0" w:color="000000"/>
            </w:tcBorders>
          </w:tcPr>
          <w:p w:rsidR="00A13879" w:rsidRDefault="00A13879">
            <w:pPr>
              <w:jc w:val="both"/>
              <w:rPr>
                <w:lang w:val="fr-FR"/>
              </w:rPr>
            </w:pPr>
          </w:p>
        </w:tc>
      </w:tr>
    </w:tbl>
    <w:p w:rsidR="00B22D2B" w:rsidRDefault="00B22D2B" w:rsidP="00B22D2B">
      <w:pPr>
        <w:jc w:val="both"/>
        <w:rPr>
          <w:lang w:val="fr-FR"/>
        </w:rPr>
      </w:pPr>
    </w:p>
    <w:p w:rsidR="00B22D2B" w:rsidRPr="008567DD" w:rsidRDefault="0071486F" w:rsidP="008567DD">
      <w:pPr>
        <w:pStyle w:val="a6"/>
        <w:widowControl/>
        <w:numPr>
          <w:ilvl w:val="0"/>
          <w:numId w:val="5"/>
        </w:numPr>
        <w:adjustRightInd/>
        <w:spacing w:after="200" w:line="276" w:lineRule="auto"/>
        <w:ind w:left="567" w:hanging="567"/>
        <w:rPr>
          <w:sz w:val="28"/>
          <w:szCs w:val="28"/>
          <w:lang w:val="fr-FR"/>
        </w:rPr>
      </w:pPr>
      <w:r>
        <w:rPr>
          <w:sz w:val="28"/>
          <w:szCs w:val="28"/>
          <w:lang w:val="fr-FR"/>
        </w:rPr>
        <w:t>L</w:t>
      </w:r>
      <w:r w:rsidR="00613BB3">
        <w:rPr>
          <w:sz w:val="28"/>
          <w:szCs w:val="28"/>
          <w:lang w:val="fr-FR"/>
        </w:rPr>
        <w:t xml:space="preserve">es </w:t>
      </w:r>
      <w:r>
        <w:rPr>
          <w:sz w:val="28"/>
          <w:szCs w:val="28"/>
          <w:lang w:val="fr-FR"/>
        </w:rPr>
        <w:t>étude</w:t>
      </w:r>
      <w:r w:rsidR="00613BB3">
        <w:rPr>
          <w:sz w:val="28"/>
          <w:szCs w:val="28"/>
          <w:lang w:val="fr-FR"/>
        </w:rPr>
        <w:t>s</w:t>
      </w:r>
      <w:r>
        <w:rPr>
          <w:sz w:val="28"/>
          <w:szCs w:val="28"/>
          <w:lang w:val="fr-FR"/>
        </w:rPr>
        <w:t xml:space="preserve"> de Yougov </w:t>
      </w:r>
      <w:r w:rsidR="00613BB3">
        <w:rPr>
          <w:sz w:val="28"/>
          <w:szCs w:val="28"/>
          <w:lang w:val="fr-FR"/>
        </w:rPr>
        <w:t>décrites dans l’article ont</w:t>
      </w:r>
      <w:r>
        <w:rPr>
          <w:sz w:val="28"/>
          <w:szCs w:val="28"/>
          <w:lang w:val="fr-FR"/>
        </w:rPr>
        <w:t xml:space="preserve"> été réalisé</w:t>
      </w:r>
      <w:r w:rsidR="00613BB3">
        <w:rPr>
          <w:sz w:val="28"/>
          <w:szCs w:val="28"/>
          <w:lang w:val="fr-FR"/>
        </w:rPr>
        <w:t>es</w:t>
      </w:r>
      <w:r>
        <w:rPr>
          <w:sz w:val="28"/>
          <w:szCs w:val="28"/>
          <w:lang w:val="fr-FR"/>
        </w:rPr>
        <w:t xml:space="preserve"> </w:t>
      </w:r>
      <w:r w:rsidR="008567DD">
        <w:rPr>
          <w:sz w:val="28"/>
          <w:szCs w:val="28"/>
          <w:lang w:val="fr-FR"/>
        </w:rPr>
        <w:t>...</w:t>
      </w:r>
      <w:r w:rsidR="00613BB3">
        <w:rPr>
          <w:sz w:val="28"/>
          <w:szCs w:val="28"/>
          <w:lang w:val="fr-FR"/>
        </w:rPr>
        <w:t xml:space="preserve">         </w:t>
      </w:r>
      <w:r w:rsidR="00E6781B" w:rsidRPr="00E6781B">
        <w:rPr>
          <w:i/>
          <w:sz w:val="28"/>
          <w:szCs w:val="28"/>
        </w:rPr>
        <w:t>(</w:t>
      </w:r>
      <w:r w:rsidR="00B22D2B" w:rsidRPr="008567DD">
        <w:rPr>
          <w:i/>
          <w:sz w:val="28"/>
          <w:szCs w:val="28"/>
          <w:lang w:val="fr-FR"/>
        </w:rPr>
        <w:t>1 point</w:t>
      </w:r>
      <w:r w:rsidR="00E6781B">
        <w:rPr>
          <w:i/>
          <w:sz w:val="28"/>
          <w:szCs w:val="28"/>
        </w:rPr>
        <w:t>)</w:t>
      </w:r>
    </w:p>
    <w:tbl>
      <w:tblPr>
        <w:tblW w:w="9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93"/>
        <w:gridCol w:w="4794"/>
      </w:tblGrid>
      <w:tr w:rsidR="00B22D2B" w:rsidRPr="00FB3F78" w:rsidTr="00B22D2B">
        <w:trPr>
          <w:trHeight w:val="316"/>
        </w:trPr>
        <w:tc>
          <w:tcPr>
            <w:tcW w:w="4793" w:type="dxa"/>
            <w:tcBorders>
              <w:top w:val="single" w:sz="4" w:space="0" w:color="000000"/>
              <w:left w:val="single" w:sz="4" w:space="0" w:color="000000"/>
              <w:bottom w:val="single" w:sz="4" w:space="0" w:color="000000"/>
              <w:right w:val="single" w:sz="4" w:space="0" w:color="000000"/>
            </w:tcBorders>
            <w:hideMark/>
          </w:tcPr>
          <w:p w:rsidR="00B22D2B" w:rsidRDefault="00B22D2B" w:rsidP="0071486F">
            <w:pPr>
              <w:jc w:val="both"/>
              <w:rPr>
                <w:lang w:val="fr-FR"/>
              </w:rPr>
            </w:pPr>
            <w:r>
              <w:rPr>
                <w:lang w:val="fr-FR"/>
              </w:rPr>
              <w:t xml:space="preserve">A. </w:t>
            </w:r>
            <w:r w:rsidR="0071486F">
              <w:rPr>
                <w:lang w:val="fr-FR"/>
              </w:rPr>
              <w:t>en 2012</w:t>
            </w:r>
            <w:r w:rsidR="00613BB3">
              <w:rPr>
                <w:lang w:val="fr-FR"/>
              </w:rPr>
              <w:t xml:space="preserve"> et 2016</w:t>
            </w:r>
            <w:r w:rsidR="008567DD">
              <w:rPr>
                <w:lang w:val="fr-FR"/>
              </w:rPr>
              <w:t>.</w:t>
            </w:r>
          </w:p>
        </w:tc>
        <w:tc>
          <w:tcPr>
            <w:tcW w:w="4794" w:type="dxa"/>
            <w:tcBorders>
              <w:top w:val="single" w:sz="4" w:space="0" w:color="000000"/>
              <w:left w:val="single" w:sz="4" w:space="0" w:color="000000"/>
              <w:bottom w:val="single" w:sz="4" w:space="0" w:color="000000"/>
              <w:right w:val="single" w:sz="4" w:space="0" w:color="000000"/>
            </w:tcBorders>
            <w:hideMark/>
          </w:tcPr>
          <w:p w:rsidR="00B22D2B" w:rsidRDefault="00B22D2B" w:rsidP="00613BB3">
            <w:pPr>
              <w:jc w:val="both"/>
              <w:rPr>
                <w:lang w:val="fr-FR"/>
              </w:rPr>
            </w:pPr>
            <w:r>
              <w:rPr>
                <w:lang w:val="fr-FR"/>
              </w:rPr>
              <w:t xml:space="preserve">C. </w:t>
            </w:r>
            <w:r w:rsidR="0071486F">
              <w:rPr>
                <w:lang w:val="fr-FR"/>
              </w:rPr>
              <w:t>en 201</w:t>
            </w:r>
            <w:r w:rsidR="00613BB3">
              <w:rPr>
                <w:lang w:val="fr-FR"/>
              </w:rPr>
              <w:t>2 et 2013</w:t>
            </w:r>
            <w:r w:rsidR="008567DD">
              <w:rPr>
                <w:lang w:val="fr-FR"/>
              </w:rPr>
              <w:t>.</w:t>
            </w:r>
          </w:p>
        </w:tc>
      </w:tr>
      <w:tr w:rsidR="00B22D2B" w:rsidRPr="00FB3F78" w:rsidTr="00B22D2B">
        <w:trPr>
          <w:trHeight w:val="316"/>
        </w:trPr>
        <w:tc>
          <w:tcPr>
            <w:tcW w:w="4793" w:type="dxa"/>
            <w:tcBorders>
              <w:top w:val="single" w:sz="4" w:space="0" w:color="000000"/>
              <w:left w:val="single" w:sz="4" w:space="0" w:color="000000"/>
              <w:bottom w:val="single" w:sz="4" w:space="0" w:color="000000"/>
              <w:right w:val="single" w:sz="4" w:space="0" w:color="000000"/>
            </w:tcBorders>
            <w:hideMark/>
          </w:tcPr>
          <w:p w:rsidR="00B22D2B" w:rsidRDefault="00B22D2B" w:rsidP="00613BB3">
            <w:pPr>
              <w:jc w:val="both"/>
              <w:rPr>
                <w:lang w:val="fr-FR"/>
              </w:rPr>
            </w:pPr>
            <w:r>
              <w:rPr>
                <w:lang w:val="fr-FR"/>
              </w:rPr>
              <w:t>B</w:t>
            </w:r>
            <w:r w:rsidRPr="002C4BAF">
              <w:rPr>
                <w:lang w:val="fr-FR"/>
              </w:rPr>
              <w:t xml:space="preserve">. </w:t>
            </w:r>
            <w:r w:rsidR="0071486F" w:rsidRPr="002C4BAF">
              <w:rPr>
                <w:lang w:val="fr-FR"/>
              </w:rPr>
              <w:t xml:space="preserve">en </w:t>
            </w:r>
            <w:r w:rsidR="00613BB3" w:rsidRPr="002C4BAF">
              <w:rPr>
                <w:lang w:val="fr-FR"/>
              </w:rPr>
              <w:t xml:space="preserve">2012 et </w:t>
            </w:r>
            <w:r w:rsidR="0071486F" w:rsidRPr="002C4BAF">
              <w:rPr>
                <w:lang w:val="fr-FR"/>
              </w:rPr>
              <w:t>2014</w:t>
            </w:r>
            <w:r w:rsidR="008567DD" w:rsidRPr="002C4BAF">
              <w:rPr>
                <w:lang w:val="fr-FR"/>
              </w:rPr>
              <w:t>.</w:t>
            </w:r>
          </w:p>
        </w:tc>
        <w:tc>
          <w:tcPr>
            <w:tcW w:w="4794" w:type="dxa"/>
            <w:tcBorders>
              <w:top w:val="single" w:sz="4" w:space="0" w:color="000000"/>
              <w:left w:val="single" w:sz="4" w:space="0" w:color="000000"/>
              <w:bottom w:val="single" w:sz="4" w:space="0" w:color="000000"/>
              <w:right w:val="single" w:sz="4" w:space="0" w:color="000000"/>
            </w:tcBorders>
            <w:hideMark/>
          </w:tcPr>
          <w:p w:rsidR="00B22D2B" w:rsidRDefault="00B22D2B" w:rsidP="0071486F">
            <w:pPr>
              <w:jc w:val="both"/>
              <w:rPr>
                <w:lang w:val="fr-FR"/>
              </w:rPr>
            </w:pPr>
            <w:r>
              <w:rPr>
                <w:lang w:val="fr-FR"/>
              </w:rPr>
              <w:t>D.</w:t>
            </w:r>
            <w:r w:rsidR="0071486F">
              <w:rPr>
                <w:lang w:val="fr-FR"/>
              </w:rPr>
              <w:t xml:space="preserve"> en 2011</w:t>
            </w:r>
            <w:r w:rsidR="00613BB3">
              <w:rPr>
                <w:lang w:val="fr-FR"/>
              </w:rPr>
              <w:t xml:space="preserve"> et 2012</w:t>
            </w:r>
            <w:r w:rsidR="008567DD">
              <w:rPr>
                <w:lang w:val="fr-FR"/>
              </w:rPr>
              <w:t>.</w:t>
            </w:r>
            <w:r>
              <w:rPr>
                <w:lang w:val="fr-FR"/>
              </w:rPr>
              <w:t xml:space="preserve"> </w:t>
            </w:r>
          </w:p>
        </w:tc>
      </w:tr>
    </w:tbl>
    <w:p w:rsidR="00B22D2B" w:rsidRDefault="00B22D2B" w:rsidP="00B22D2B">
      <w:pPr>
        <w:jc w:val="both"/>
        <w:rPr>
          <w:lang w:val="fr-FR"/>
        </w:rPr>
      </w:pPr>
    </w:p>
    <w:p w:rsidR="00B22D2B" w:rsidRPr="00232BBB" w:rsidRDefault="0071486F" w:rsidP="008567DD">
      <w:pPr>
        <w:pStyle w:val="a6"/>
        <w:widowControl/>
        <w:numPr>
          <w:ilvl w:val="0"/>
          <w:numId w:val="5"/>
        </w:numPr>
        <w:adjustRightInd/>
        <w:spacing w:after="200" w:line="276" w:lineRule="auto"/>
        <w:ind w:left="567" w:hanging="567"/>
        <w:rPr>
          <w:sz w:val="28"/>
          <w:szCs w:val="28"/>
          <w:lang w:val="fr-FR"/>
        </w:rPr>
      </w:pPr>
      <w:r w:rsidRPr="00232BBB">
        <w:rPr>
          <w:sz w:val="28"/>
          <w:szCs w:val="28"/>
          <w:lang w:val="fr-FR"/>
        </w:rPr>
        <w:t xml:space="preserve">On sait que les Français sont peu enthousiastes à l’approche des fêtes de Noël. </w:t>
      </w:r>
      <w:r w:rsidR="00B22D2B" w:rsidRPr="00232BBB">
        <w:rPr>
          <w:sz w:val="28"/>
          <w:szCs w:val="28"/>
          <w:lang w:val="fr-FR"/>
        </w:rPr>
        <w:t xml:space="preserve">Relevez </w:t>
      </w:r>
      <w:r w:rsidR="00B22D2B" w:rsidRPr="00613BB3">
        <w:rPr>
          <w:b/>
          <w:sz w:val="28"/>
          <w:szCs w:val="28"/>
          <w:lang w:val="fr-FR"/>
        </w:rPr>
        <w:t>trois</w:t>
      </w:r>
      <w:r w:rsidR="008567DD" w:rsidRPr="00232BBB">
        <w:rPr>
          <w:sz w:val="28"/>
          <w:szCs w:val="28"/>
          <w:lang w:val="fr-FR"/>
        </w:rPr>
        <w:t xml:space="preserve"> </w:t>
      </w:r>
      <w:r w:rsidRPr="00232BBB">
        <w:rPr>
          <w:sz w:val="28"/>
          <w:szCs w:val="28"/>
          <w:lang w:val="fr-FR"/>
        </w:rPr>
        <w:t>raisons</w:t>
      </w:r>
      <w:r w:rsidR="008567DD" w:rsidRPr="00232BBB">
        <w:rPr>
          <w:sz w:val="28"/>
          <w:szCs w:val="28"/>
          <w:lang w:val="fr-FR"/>
        </w:rPr>
        <w:t xml:space="preserve"> </w:t>
      </w:r>
      <w:r w:rsidRPr="00232BBB">
        <w:rPr>
          <w:sz w:val="28"/>
          <w:szCs w:val="28"/>
          <w:lang w:val="fr-FR"/>
        </w:rPr>
        <w:t xml:space="preserve">de cette manque d’entousiasme </w:t>
      </w:r>
      <w:r w:rsidR="008567DD" w:rsidRPr="00232BBB">
        <w:rPr>
          <w:sz w:val="28"/>
          <w:szCs w:val="28"/>
          <w:lang w:val="fr-FR"/>
        </w:rPr>
        <w:t>mentionné</w:t>
      </w:r>
      <w:r w:rsidRPr="00232BBB">
        <w:rPr>
          <w:sz w:val="28"/>
          <w:szCs w:val="28"/>
          <w:lang w:val="fr-FR"/>
        </w:rPr>
        <w:t>e</w:t>
      </w:r>
      <w:r w:rsidR="008567DD" w:rsidRPr="00232BBB">
        <w:rPr>
          <w:sz w:val="28"/>
          <w:szCs w:val="28"/>
          <w:lang w:val="fr-FR"/>
        </w:rPr>
        <w:t xml:space="preserve">s </w:t>
      </w:r>
      <w:r w:rsidR="009A5F80" w:rsidRPr="00232BBB">
        <w:rPr>
          <w:sz w:val="28"/>
          <w:szCs w:val="28"/>
          <w:lang w:val="fr-FR"/>
        </w:rPr>
        <w:t>dans</w:t>
      </w:r>
      <w:r w:rsidR="008567DD" w:rsidRPr="00232BBB">
        <w:rPr>
          <w:sz w:val="28"/>
          <w:szCs w:val="28"/>
          <w:lang w:val="fr-FR"/>
        </w:rPr>
        <w:t xml:space="preserve"> l’article et écrivez-les</w:t>
      </w:r>
      <w:r w:rsidR="00B22D2B" w:rsidRPr="00232BBB">
        <w:rPr>
          <w:sz w:val="28"/>
          <w:szCs w:val="28"/>
          <w:lang w:val="fr-FR"/>
        </w:rPr>
        <w:t xml:space="preserve">.  </w:t>
      </w:r>
      <w:r w:rsidR="00232BBB">
        <w:rPr>
          <w:sz w:val="28"/>
          <w:szCs w:val="28"/>
          <w:lang w:val="fr-FR"/>
        </w:rPr>
        <w:t xml:space="preserve">  </w:t>
      </w:r>
      <w:r w:rsidR="00B22D2B" w:rsidRPr="00232BBB">
        <w:rPr>
          <w:sz w:val="28"/>
          <w:szCs w:val="28"/>
          <w:lang w:val="fr-FR"/>
        </w:rPr>
        <w:t xml:space="preserve">              </w:t>
      </w:r>
      <w:r w:rsidR="008567DD" w:rsidRPr="00232BBB">
        <w:rPr>
          <w:sz w:val="28"/>
          <w:szCs w:val="28"/>
          <w:lang w:val="fr-FR"/>
        </w:rPr>
        <w:t xml:space="preserve">                                           </w:t>
      </w:r>
      <w:r w:rsidR="00A75CE0">
        <w:rPr>
          <w:sz w:val="28"/>
          <w:szCs w:val="28"/>
          <w:lang w:val="fr-FR"/>
        </w:rPr>
        <w:t xml:space="preserve">    </w:t>
      </w:r>
      <w:r w:rsidR="008567DD" w:rsidRPr="00232BBB">
        <w:rPr>
          <w:sz w:val="28"/>
          <w:szCs w:val="28"/>
          <w:lang w:val="fr-FR"/>
        </w:rPr>
        <w:t xml:space="preserve">     </w:t>
      </w:r>
      <w:r w:rsidR="00E6781B" w:rsidRPr="00E6781B">
        <w:rPr>
          <w:i/>
          <w:sz w:val="28"/>
          <w:szCs w:val="28"/>
        </w:rPr>
        <w:t>(</w:t>
      </w:r>
      <w:r w:rsidR="00B22D2B" w:rsidRPr="00232BBB">
        <w:rPr>
          <w:i/>
          <w:sz w:val="28"/>
          <w:szCs w:val="28"/>
          <w:lang w:val="fr-FR"/>
        </w:rPr>
        <w:t>3 points</w:t>
      </w:r>
      <w:r w:rsidR="00E6781B">
        <w:rPr>
          <w:i/>
          <w:sz w:val="28"/>
          <w:szCs w:val="28"/>
        </w:rPr>
        <w:t>)</w:t>
      </w:r>
    </w:p>
    <w:p w:rsidR="00B22D2B" w:rsidRDefault="00B22D2B" w:rsidP="00B22D2B">
      <w:pPr>
        <w:jc w:val="both"/>
        <w:rPr>
          <w:lang w:val="fr-FR"/>
        </w:rPr>
      </w:pPr>
      <w:r>
        <w:rPr>
          <w:lang w:val="fr-FR"/>
        </w:rPr>
        <w:t>_______________________________________________________________________________________________________________________________</w:t>
      </w:r>
      <w:r>
        <w:t>_____</w:t>
      </w:r>
    </w:p>
    <w:p w:rsidR="00B22D2B" w:rsidRDefault="00B22D2B" w:rsidP="00B22D2B">
      <w:pPr>
        <w:jc w:val="both"/>
      </w:pPr>
      <w:r>
        <w:rPr>
          <w:lang w:val="fr-FR"/>
        </w:rPr>
        <w:t>__________________________________________________________________</w:t>
      </w:r>
    </w:p>
    <w:p w:rsidR="00B22D2B" w:rsidRDefault="00B22D2B" w:rsidP="00B22D2B">
      <w:pPr>
        <w:jc w:val="both"/>
      </w:pPr>
    </w:p>
    <w:p w:rsidR="00B22D2B" w:rsidRPr="00232BBB" w:rsidRDefault="00232BBB" w:rsidP="00B22D2B">
      <w:pPr>
        <w:pStyle w:val="a6"/>
        <w:widowControl/>
        <w:numPr>
          <w:ilvl w:val="0"/>
          <w:numId w:val="5"/>
        </w:numPr>
        <w:adjustRightInd/>
        <w:spacing w:after="200" w:line="276" w:lineRule="auto"/>
        <w:ind w:left="567" w:hanging="567"/>
        <w:rPr>
          <w:sz w:val="28"/>
          <w:szCs w:val="28"/>
          <w:lang w:val="fr-FR"/>
        </w:rPr>
      </w:pPr>
      <w:r>
        <w:rPr>
          <w:sz w:val="28"/>
          <w:szCs w:val="28"/>
          <w:lang w:val="fr-FR"/>
        </w:rPr>
        <w:t>Combien de Fran</w:t>
      </w:r>
      <w:r w:rsidR="00F73CA6">
        <w:rPr>
          <w:sz w:val="28"/>
          <w:szCs w:val="28"/>
          <w:lang w:val="fr-FR"/>
        </w:rPr>
        <w:t xml:space="preserve">çais </w:t>
      </w:r>
      <w:r w:rsidR="00613BB3">
        <w:rPr>
          <w:sz w:val="28"/>
          <w:szCs w:val="28"/>
          <w:lang w:val="fr-FR"/>
        </w:rPr>
        <w:t>étaien</w:t>
      </w:r>
      <w:r w:rsidR="00F73CA6">
        <w:rPr>
          <w:sz w:val="28"/>
          <w:szCs w:val="28"/>
          <w:lang w:val="fr-FR"/>
        </w:rPr>
        <w:t>t impatients d’</w:t>
      </w:r>
      <w:r>
        <w:rPr>
          <w:sz w:val="28"/>
          <w:szCs w:val="28"/>
          <w:lang w:val="fr-FR"/>
        </w:rPr>
        <w:t>être à No</w:t>
      </w:r>
      <w:r w:rsidRPr="00232BBB">
        <w:rPr>
          <w:sz w:val="28"/>
          <w:szCs w:val="28"/>
          <w:lang w:val="fr-FR"/>
        </w:rPr>
        <w:t>ël</w:t>
      </w:r>
      <w:r>
        <w:rPr>
          <w:sz w:val="28"/>
          <w:szCs w:val="28"/>
          <w:lang w:val="fr-FR"/>
        </w:rPr>
        <w:t xml:space="preserve"> </w:t>
      </w:r>
      <w:r w:rsidR="00613BB3">
        <w:rPr>
          <w:sz w:val="28"/>
          <w:szCs w:val="28"/>
          <w:lang w:val="fr-FR"/>
        </w:rPr>
        <w:t xml:space="preserve">en 2012 </w:t>
      </w:r>
      <w:r>
        <w:rPr>
          <w:sz w:val="28"/>
          <w:szCs w:val="28"/>
          <w:lang w:val="fr-FR"/>
        </w:rPr>
        <w:t>(en pourcents)</w:t>
      </w:r>
      <w:r w:rsidR="0035730F">
        <w:rPr>
          <w:sz w:val="28"/>
          <w:szCs w:val="28"/>
          <w:lang w:val="fr-FR"/>
        </w:rPr>
        <w:t xml:space="preserve"> ?     </w:t>
      </w:r>
      <w:r w:rsidR="00613BB3">
        <w:rPr>
          <w:sz w:val="28"/>
          <w:szCs w:val="28"/>
          <w:lang w:val="fr-FR"/>
        </w:rPr>
        <w:t xml:space="preserve">                                                                                 </w:t>
      </w:r>
      <w:r w:rsidR="00E6781B">
        <w:rPr>
          <w:i/>
          <w:sz w:val="28"/>
          <w:szCs w:val="28"/>
        </w:rPr>
        <w:t>(</w:t>
      </w:r>
      <w:r w:rsidR="00B22D2B">
        <w:rPr>
          <w:i/>
          <w:sz w:val="28"/>
          <w:szCs w:val="28"/>
          <w:lang w:val="fr-FR"/>
        </w:rPr>
        <w:t>1 point</w:t>
      </w:r>
      <w:r w:rsidR="00E6781B">
        <w:rPr>
          <w:i/>
          <w:sz w:val="28"/>
          <w:szCs w:val="28"/>
        </w:rPr>
        <w:t>)</w:t>
      </w:r>
    </w:p>
    <w:p w:rsidR="00232BBB" w:rsidRPr="00232BBB" w:rsidRDefault="00232BBB" w:rsidP="00232BBB">
      <w:pPr>
        <w:pStyle w:val="a6"/>
        <w:ind w:left="0"/>
        <w:rPr>
          <w:sz w:val="28"/>
          <w:szCs w:val="28"/>
          <w:lang w:val="fr-FR"/>
        </w:rPr>
      </w:pPr>
      <w:r w:rsidRPr="00232BBB">
        <w:rPr>
          <w:sz w:val="28"/>
          <w:szCs w:val="28"/>
          <w:lang w:val="fr-FR"/>
        </w:rPr>
        <w:t>_____________________________________________________________</w:t>
      </w:r>
      <w:r w:rsidRPr="00613BB3">
        <w:rPr>
          <w:sz w:val="28"/>
          <w:szCs w:val="28"/>
          <w:lang w:val="fr-FR"/>
        </w:rPr>
        <w:t>_____</w:t>
      </w:r>
    </w:p>
    <w:p w:rsidR="0030699D" w:rsidRPr="0030699D" w:rsidRDefault="00A75CE0" w:rsidP="0030699D">
      <w:pPr>
        <w:pStyle w:val="a6"/>
        <w:widowControl/>
        <w:numPr>
          <w:ilvl w:val="0"/>
          <w:numId w:val="5"/>
        </w:numPr>
        <w:adjustRightInd/>
        <w:spacing w:after="200" w:line="276" w:lineRule="auto"/>
        <w:ind w:left="567" w:hanging="567"/>
        <w:rPr>
          <w:sz w:val="28"/>
          <w:szCs w:val="28"/>
          <w:lang w:val="fr-FR"/>
        </w:rPr>
      </w:pPr>
      <w:r>
        <w:rPr>
          <w:sz w:val="28"/>
          <w:szCs w:val="28"/>
          <w:lang w:val="fr-FR"/>
        </w:rPr>
        <w:t>Comment les Français caractérisent-ils</w:t>
      </w:r>
      <w:r w:rsidR="0030699D">
        <w:rPr>
          <w:sz w:val="28"/>
          <w:szCs w:val="28"/>
          <w:lang w:val="fr-FR"/>
        </w:rPr>
        <w:t xml:space="preserve"> </w:t>
      </w:r>
      <w:r w:rsidR="00232BBB">
        <w:rPr>
          <w:sz w:val="28"/>
          <w:szCs w:val="28"/>
          <w:lang w:val="fr-FR"/>
        </w:rPr>
        <w:t>No</w:t>
      </w:r>
      <w:r w:rsidR="00232BBB" w:rsidRPr="00232BBB">
        <w:rPr>
          <w:sz w:val="28"/>
          <w:szCs w:val="28"/>
          <w:lang w:val="fr-FR"/>
        </w:rPr>
        <w:t>ël</w:t>
      </w:r>
      <w:r>
        <w:rPr>
          <w:sz w:val="28"/>
          <w:szCs w:val="28"/>
          <w:lang w:val="fr-FR"/>
        </w:rPr>
        <w:t xml:space="preserve"> </w:t>
      </w:r>
      <w:r w:rsidR="0030699D">
        <w:rPr>
          <w:sz w:val="28"/>
          <w:szCs w:val="28"/>
          <w:lang w:val="fr-FR"/>
        </w:rPr>
        <w:t>?</w:t>
      </w:r>
      <w:r w:rsidR="00232BBB">
        <w:rPr>
          <w:sz w:val="28"/>
          <w:szCs w:val="28"/>
          <w:lang w:val="fr-FR"/>
        </w:rPr>
        <w:t xml:space="preserve"> Relevez deux adjectifs dans le texte de l’article.</w:t>
      </w:r>
      <w:r w:rsidR="0030699D">
        <w:rPr>
          <w:sz w:val="28"/>
          <w:szCs w:val="28"/>
          <w:lang w:val="fr-FR"/>
        </w:rPr>
        <w:t xml:space="preserve">      </w:t>
      </w:r>
      <w:r w:rsidR="0030699D" w:rsidRPr="0030699D">
        <w:rPr>
          <w:sz w:val="28"/>
          <w:szCs w:val="28"/>
          <w:lang w:val="fr-FR"/>
        </w:rPr>
        <w:t xml:space="preserve">       </w:t>
      </w:r>
      <w:r>
        <w:rPr>
          <w:sz w:val="28"/>
          <w:szCs w:val="28"/>
          <w:lang w:val="fr-FR"/>
        </w:rPr>
        <w:t xml:space="preserve">                                                  </w:t>
      </w:r>
      <w:r w:rsidR="0030699D" w:rsidRPr="0030699D">
        <w:rPr>
          <w:sz w:val="28"/>
          <w:szCs w:val="28"/>
          <w:lang w:val="fr-FR"/>
        </w:rPr>
        <w:t xml:space="preserve">              </w:t>
      </w:r>
      <w:r w:rsidR="0030699D" w:rsidRPr="0030699D">
        <w:rPr>
          <w:i/>
          <w:sz w:val="28"/>
          <w:szCs w:val="28"/>
          <w:lang w:val="fr-FR"/>
        </w:rPr>
        <w:t xml:space="preserve"> </w:t>
      </w:r>
      <w:r w:rsidR="00E6781B">
        <w:rPr>
          <w:i/>
          <w:sz w:val="28"/>
          <w:szCs w:val="28"/>
        </w:rPr>
        <w:t>(</w:t>
      </w:r>
      <w:r w:rsidR="0030699D" w:rsidRPr="0030699D">
        <w:rPr>
          <w:i/>
          <w:sz w:val="28"/>
          <w:szCs w:val="28"/>
          <w:lang w:val="fr-FR"/>
        </w:rPr>
        <w:t>2 point</w:t>
      </w:r>
      <w:r w:rsidR="0030699D">
        <w:rPr>
          <w:i/>
          <w:sz w:val="28"/>
          <w:szCs w:val="28"/>
          <w:lang w:val="fr-FR"/>
        </w:rPr>
        <w:t>s</w:t>
      </w:r>
      <w:r w:rsidR="00E6781B">
        <w:rPr>
          <w:i/>
          <w:sz w:val="28"/>
          <w:szCs w:val="28"/>
        </w:rPr>
        <w:t>)</w:t>
      </w:r>
    </w:p>
    <w:p w:rsidR="00232BBB" w:rsidRPr="00232BBB" w:rsidRDefault="00232BBB" w:rsidP="00232BBB">
      <w:pPr>
        <w:pStyle w:val="a6"/>
        <w:ind w:left="0"/>
        <w:rPr>
          <w:sz w:val="28"/>
          <w:szCs w:val="28"/>
          <w:lang w:val="fr-FR"/>
        </w:rPr>
      </w:pPr>
      <w:r w:rsidRPr="00232BBB">
        <w:rPr>
          <w:sz w:val="28"/>
          <w:szCs w:val="28"/>
          <w:lang w:val="fr-FR"/>
        </w:rPr>
        <w:t>_____________________________________________________________</w:t>
      </w:r>
      <w:r w:rsidRPr="00232BBB">
        <w:rPr>
          <w:sz w:val="28"/>
          <w:szCs w:val="28"/>
        </w:rPr>
        <w:t>_____</w:t>
      </w:r>
    </w:p>
    <w:p w:rsidR="00232BBB" w:rsidRPr="00232BBB" w:rsidRDefault="00232BBB" w:rsidP="00232BBB">
      <w:pPr>
        <w:pStyle w:val="a6"/>
        <w:ind w:left="0"/>
        <w:rPr>
          <w:sz w:val="28"/>
          <w:szCs w:val="28"/>
        </w:rPr>
      </w:pPr>
      <w:r w:rsidRPr="00232BBB">
        <w:rPr>
          <w:sz w:val="28"/>
          <w:szCs w:val="28"/>
          <w:lang w:val="fr-FR"/>
        </w:rPr>
        <w:t>__________________________________________________________________</w:t>
      </w:r>
    </w:p>
    <w:p w:rsidR="0030699D" w:rsidRDefault="0030699D" w:rsidP="00B22D2B">
      <w:pPr>
        <w:jc w:val="both"/>
        <w:rPr>
          <w:lang w:val="fr-FR"/>
        </w:rPr>
      </w:pPr>
    </w:p>
    <w:p w:rsidR="00B22D2B" w:rsidRDefault="00B22D2B" w:rsidP="00B22D2B">
      <w:pPr>
        <w:jc w:val="both"/>
        <w:rPr>
          <w:b/>
          <w:lang w:val="fr-FR"/>
        </w:rPr>
      </w:pPr>
      <w:r>
        <w:rPr>
          <w:b/>
          <w:u w:val="single"/>
          <w:lang w:val="fr-FR"/>
        </w:rPr>
        <w:t>Document 2</w:t>
      </w:r>
      <w:r>
        <w:rPr>
          <w:b/>
          <w:lang w:val="fr-FR"/>
        </w:rPr>
        <w:t xml:space="preserve">                                                               </w:t>
      </w:r>
      <w:r w:rsidR="00A75CE0">
        <w:rPr>
          <w:b/>
          <w:lang w:val="fr-FR"/>
        </w:rPr>
        <w:t xml:space="preserve">                              12</w:t>
      </w:r>
      <w:r>
        <w:rPr>
          <w:b/>
          <w:lang w:val="fr-FR"/>
        </w:rPr>
        <w:t xml:space="preserve"> points</w:t>
      </w:r>
    </w:p>
    <w:p w:rsidR="00B22D2B" w:rsidRDefault="00B22D2B" w:rsidP="00B22D2B">
      <w:pPr>
        <w:jc w:val="both"/>
        <w:rPr>
          <w:b/>
          <w:lang w:val="fr-FR"/>
        </w:rPr>
      </w:pPr>
    </w:p>
    <w:p w:rsidR="00B22D2B" w:rsidRDefault="00B22D2B" w:rsidP="00B22D2B">
      <w:pPr>
        <w:jc w:val="both"/>
        <w:rPr>
          <w:b/>
          <w:lang w:val="fr-FR"/>
        </w:rPr>
      </w:pPr>
      <w:r>
        <w:rPr>
          <w:b/>
          <w:lang w:val="fr-FR"/>
        </w:rPr>
        <w:t xml:space="preserve">Consigne : </w:t>
      </w:r>
      <w:r w:rsidR="00954118">
        <w:rPr>
          <w:b/>
          <w:i/>
          <w:lang w:val="fr-FR"/>
        </w:rPr>
        <w:t>Lisez</w:t>
      </w:r>
      <w:r>
        <w:rPr>
          <w:b/>
          <w:i/>
          <w:lang w:val="fr-FR"/>
        </w:rPr>
        <w:t xml:space="preserve"> l’article pour répondre aux questions qui suivent.</w:t>
      </w:r>
    </w:p>
    <w:p w:rsidR="000272B2" w:rsidRPr="00F074E3" w:rsidRDefault="000272B2" w:rsidP="00F074E3">
      <w:pPr>
        <w:pStyle w:val="1"/>
        <w:spacing w:before="0" w:beforeAutospacing="0" w:after="0" w:afterAutospacing="0"/>
        <w:jc w:val="both"/>
        <w:rPr>
          <w:sz w:val="28"/>
          <w:szCs w:val="28"/>
          <w:lang w:val="fr-FR"/>
        </w:rPr>
      </w:pPr>
    </w:p>
    <w:p w:rsidR="00724888" w:rsidRPr="007C7C66" w:rsidRDefault="00613BB3" w:rsidP="00724888">
      <w:pPr>
        <w:pStyle w:val="1"/>
        <w:spacing w:before="0" w:beforeAutospacing="0" w:after="0" w:afterAutospacing="0"/>
        <w:ind w:firstLine="567"/>
        <w:jc w:val="center"/>
        <w:rPr>
          <w:sz w:val="28"/>
          <w:szCs w:val="28"/>
          <w:lang w:val="fr-FR"/>
        </w:rPr>
      </w:pPr>
      <w:r>
        <w:rPr>
          <w:sz w:val="28"/>
          <w:szCs w:val="28"/>
          <w:lang w:val="fr-FR"/>
        </w:rPr>
        <w:t>Réforme du collège</w:t>
      </w:r>
    </w:p>
    <w:p w:rsidR="00724888" w:rsidRDefault="00724888" w:rsidP="00724888">
      <w:pPr>
        <w:pStyle w:val="a3"/>
        <w:spacing w:before="0" w:beforeAutospacing="0" w:after="0" w:afterAutospacing="0"/>
        <w:ind w:firstLine="567"/>
        <w:jc w:val="both"/>
        <w:rPr>
          <w:sz w:val="28"/>
          <w:szCs w:val="28"/>
          <w:lang w:val="fr-FR"/>
        </w:rPr>
      </w:pPr>
    </w:p>
    <w:p w:rsidR="00724888" w:rsidRPr="007C7C66" w:rsidRDefault="00724888" w:rsidP="00724888">
      <w:pPr>
        <w:pStyle w:val="a3"/>
        <w:spacing w:before="0" w:beforeAutospacing="0" w:after="0" w:afterAutospacing="0"/>
        <w:ind w:firstLine="567"/>
        <w:jc w:val="both"/>
        <w:rPr>
          <w:sz w:val="28"/>
          <w:szCs w:val="28"/>
          <w:lang w:val="fr-FR"/>
        </w:rPr>
      </w:pPr>
      <w:r w:rsidRPr="007C7C66">
        <w:rPr>
          <w:sz w:val="28"/>
          <w:szCs w:val="28"/>
          <w:lang w:val="fr-FR"/>
        </w:rPr>
        <w:t xml:space="preserve">Au départ, il y a ce constat partagé par la plupart des acteurs de l'éducation: le collège français va mal. Beaucoup trop d'élèves y sont en échec et le système tel qu'il fonctionne aujourd'hui se contente trop souvent de les abandonner au bord de la route, tout en aggravant les inégalités sociales. C'est sur ce constat que s'est appuyée la ministre de l'Education nationale Najat Vallaud-Belkacem pour justifier la nécessité de sa réforme du collège, présentée le 11 mars dernier. </w:t>
      </w:r>
    </w:p>
    <w:p w:rsidR="00724888" w:rsidRPr="007C7C66" w:rsidRDefault="00724888" w:rsidP="00724888">
      <w:pPr>
        <w:pStyle w:val="a3"/>
        <w:spacing w:before="0" w:beforeAutospacing="0" w:after="0" w:afterAutospacing="0"/>
        <w:ind w:firstLine="567"/>
        <w:jc w:val="both"/>
        <w:rPr>
          <w:sz w:val="28"/>
          <w:szCs w:val="28"/>
          <w:lang w:val="fr-FR"/>
        </w:rPr>
      </w:pPr>
      <w:r w:rsidRPr="007C7C66">
        <w:rPr>
          <w:sz w:val="28"/>
          <w:szCs w:val="28"/>
          <w:lang w:val="fr-FR"/>
        </w:rPr>
        <w:t>Depuis la présentation de la réforme, pro et anti-réforme du collège s'affrontent dans les couloirs du ministère, mais aussi dans les journ</w:t>
      </w:r>
      <w:r w:rsidR="00BA771E">
        <w:rPr>
          <w:sz w:val="28"/>
          <w:szCs w:val="28"/>
          <w:lang w:val="fr-FR"/>
        </w:rPr>
        <w:t>aux ou sur les réseaux sociaux.</w:t>
      </w:r>
      <w:r w:rsidRPr="007C7C66">
        <w:rPr>
          <w:sz w:val="28"/>
          <w:szCs w:val="28"/>
          <w:lang w:val="fr-FR"/>
        </w:rPr>
        <w:t> Voici rassemblés les principaux arguments des deux parties.  </w:t>
      </w:r>
    </w:p>
    <w:p w:rsidR="00724888" w:rsidRPr="00724888" w:rsidRDefault="00724888" w:rsidP="00724888">
      <w:pPr>
        <w:pStyle w:val="3"/>
        <w:spacing w:before="0" w:beforeAutospacing="0" w:after="0" w:afterAutospacing="0"/>
        <w:ind w:firstLine="567"/>
        <w:jc w:val="both"/>
        <w:rPr>
          <w:b w:val="0"/>
          <w:sz w:val="28"/>
          <w:szCs w:val="28"/>
          <w:lang w:val="fr-FR"/>
        </w:rPr>
      </w:pPr>
      <w:r w:rsidRPr="00724888">
        <w:rPr>
          <w:b w:val="0"/>
          <w:sz w:val="28"/>
          <w:szCs w:val="28"/>
          <w:lang w:val="fr-FR"/>
        </w:rPr>
        <w:t xml:space="preserve">1/ Les enseignements pratiques interdisciplinaires </w:t>
      </w:r>
    </w:p>
    <w:p w:rsidR="00724888" w:rsidRPr="007C7C66" w:rsidRDefault="00724888" w:rsidP="00724888">
      <w:pPr>
        <w:pStyle w:val="a3"/>
        <w:spacing w:before="0" w:beforeAutospacing="0" w:after="0" w:afterAutospacing="0"/>
        <w:ind w:firstLine="567"/>
        <w:jc w:val="both"/>
        <w:rPr>
          <w:sz w:val="28"/>
          <w:szCs w:val="28"/>
          <w:lang w:val="fr-FR"/>
        </w:rPr>
      </w:pPr>
      <w:r w:rsidRPr="007C7C66">
        <w:rPr>
          <w:sz w:val="28"/>
          <w:szCs w:val="28"/>
          <w:lang w:val="fr-FR"/>
        </w:rPr>
        <w:t xml:space="preserve">Dans le cadre d'un projet à thème, les EPI doivent permettre aux élèves d'acquérir et de développer des compétences </w:t>
      </w:r>
      <w:r w:rsidRPr="002C4BAF">
        <w:rPr>
          <w:sz w:val="28"/>
          <w:szCs w:val="28"/>
          <w:lang w:val="fr-FR"/>
        </w:rPr>
        <w:t>issu</w:t>
      </w:r>
      <w:r w:rsidR="002C4BAF" w:rsidRPr="002C4BAF">
        <w:rPr>
          <w:sz w:val="28"/>
          <w:szCs w:val="28"/>
          <w:lang w:val="fr-FR"/>
        </w:rPr>
        <w:t>e</w:t>
      </w:r>
      <w:r w:rsidRPr="002C4BAF">
        <w:rPr>
          <w:sz w:val="28"/>
          <w:szCs w:val="28"/>
          <w:lang w:val="fr-FR"/>
        </w:rPr>
        <w:t>s de</w:t>
      </w:r>
      <w:r w:rsidRPr="007C7C66">
        <w:rPr>
          <w:sz w:val="28"/>
          <w:szCs w:val="28"/>
          <w:lang w:val="fr-FR"/>
        </w:rPr>
        <w:t xml:space="preserve"> différentes disciplines ce qui serait une bonne façon de "raccrocher" les élèves peu motivés par les études. Mais la préparation de ces cours demandera beaucoup de temps aux professeurs - un temps qui n'est pas prévu par la réforme. Pour certains, les EPI seraient potentiellement nuisibles parce qu'ils rendent flous les contours entre les disciplines. Il y a aussi un risque que les élèves déjà en difficulté se retrouvent encore plus perdus.  </w:t>
      </w:r>
    </w:p>
    <w:p w:rsidR="00724888" w:rsidRPr="00724888" w:rsidRDefault="00724888" w:rsidP="00724888">
      <w:pPr>
        <w:pStyle w:val="3"/>
        <w:spacing w:before="0" w:beforeAutospacing="0" w:after="0" w:afterAutospacing="0"/>
        <w:ind w:firstLine="567"/>
        <w:jc w:val="both"/>
        <w:rPr>
          <w:b w:val="0"/>
          <w:sz w:val="28"/>
          <w:szCs w:val="28"/>
          <w:lang w:val="fr-FR"/>
        </w:rPr>
      </w:pPr>
      <w:r w:rsidRPr="00724888">
        <w:rPr>
          <w:b w:val="0"/>
          <w:sz w:val="28"/>
          <w:szCs w:val="28"/>
          <w:lang w:val="fr-FR"/>
        </w:rPr>
        <w:t>2/ Une deuxième langue vivante dès la 5e</w:t>
      </w:r>
    </w:p>
    <w:p w:rsidR="00724888" w:rsidRPr="007C7C66" w:rsidRDefault="00724888" w:rsidP="00724888">
      <w:pPr>
        <w:pStyle w:val="a3"/>
        <w:spacing w:before="0" w:beforeAutospacing="0" w:after="0" w:afterAutospacing="0"/>
        <w:ind w:firstLine="567"/>
        <w:jc w:val="both"/>
        <w:rPr>
          <w:sz w:val="28"/>
          <w:szCs w:val="28"/>
          <w:lang w:val="fr-FR"/>
        </w:rPr>
      </w:pPr>
      <w:r w:rsidRPr="007C7C66">
        <w:rPr>
          <w:sz w:val="28"/>
          <w:szCs w:val="28"/>
          <w:lang w:val="fr-FR"/>
        </w:rPr>
        <w:t>Les collégiens commencent une seconde langue un an plus tôt, en 5e au lieu de la 4</w:t>
      </w:r>
      <w:r w:rsidRPr="007C7C66">
        <w:rPr>
          <w:sz w:val="28"/>
          <w:szCs w:val="28"/>
          <w:vertAlign w:val="superscript"/>
          <w:lang w:val="fr-FR"/>
        </w:rPr>
        <w:t>e </w:t>
      </w:r>
      <w:r w:rsidRPr="007C7C66">
        <w:rPr>
          <w:sz w:val="28"/>
          <w:szCs w:val="28"/>
          <w:lang w:val="fr-FR"/>
        </w:rPr>
        <w:t xml:space="preserve">! Commencer l'apprentissage d'une deuxième langue un an plus tôt, c'est, en théorie, se donner plus de temps pour apprendre à la maîtriser. </w:t>
      </w:r>
      <w:r w:rsidRPr="007C7C66">
        <w:rPr>
          <w:rStyle w:val="a8"/>
          <w:b w:val="0"/>
          <w:sz w:val="28"/>
          <w:szCs w:val="28"/>
          <w:lang w:val="fr-FR"/>
        </w:rPr>
        <w:t>Mais certains croient que c</w:t>
      </w:r>
      <w:r w:rsidRPr="007C7C66">
        <w:rPr>
          <w:sz w:val="28"/>
          <w:szCs w:val="28"/>
          <w:lang w:val="fr-FR"/>
        </w:rPr>
        <w:t xml:space="preserve">ette mesure est une attaque contre l'enseignement des langues étrangères, notamment l'allemand. </w:t>
      </w:r>
    </w:p>
    <w:p w:rsidR="00724888" w:rsidRPr="00724888" w:rsidRDefault="00724888" w:rsidP="00724888">
      <w:pPr>
        <w:pStyle w:val="3"/>
        <w:spacing w:before="0" w:beforeAutospacing="0" w:after="0" w:afterAutospacing="0"/>
        <w:ind w:firstLine="567"/>
        <w:jc w:val="both"/>
        <w:rPr>
          <w:b w:val="0"/>
          <w:sz w:val="28"/>
          <w:szCs w:val="28"/>
          <w:lang w:val="fr-FR"/>
        </w:rPr>
      </w:pPr>
      <w:r w:rsidRPr="00724888">
        <w:rPr>
          <w:b w:val="0"/>
          <w:sz w:val="28"/>
          <w:szCs w:val="28"/>
          <w:lang w:val="fr-FR"/>
        </w:rPr>
        <w:t>3/ Le latin</w:t>
      </w:r>
    </w:p>
    <w:p w:rsidR="00724888" w:rsidRPr="007C7C66" w:rsidRDefault="00724888" w:rsidP="00724888">
      <w:pPr>
        <w:pStyle w:val="a3"/>
        <w:spacing w:before="0" w:beforeAutospacing="0" w:after="0" w:afterAutospacing="0"/>
        <w:ind w:firstLine="567"/>
        <w:jc w:val="both"/>
        <w:rPr>
          <w:sz w:val="28"/>
          <w:szCs w:val="28"/>
          <w:lang w:val="fr-FR"/>
        </w:rPr>
      </w:pPr>
      <w:r w:rsidRPr="007C7C66">
        <w:rPr>
          <w:sz w:val="28"/>
          <w:szCs w:val="28"/>
          <w:lang w:val="fr-FR"/>
        </w:rPr>
        <w:t xml:space="preserve">Le latin disparaît comme option mais est intégré </w:t>
      </w:r>
      <w:r w:rsidRPr="007C7C66">
        <w:rPr>
          <w:rFonts w:eastAsiaTheme="majorEastAsia"/>
          <w:sz w:val="28"/>
          <w:szCs w:val="28"/>
          <w:lang w:val="fr-FR"/>
        </w:rPr>
        <w:t>dans un EPI</w:t>
      </w:r>
      <w:r w:rsidRPr="007C7C66">
        <w:rPr>
          <w:sz w:val="28"/>
          <w:szCs w:val="28"/>
          <w:lang w:val="fr-FR"/>
        </w:rPr>
        <w:t xml:space="preserve"> "Langues et cultures de l'Antiquité". Cette décision va dans le bon sens car le latin ne serait choisi que par les élèves les plus favorisés socialement. Ce serait donc une discipline élitiste qui deviendrait accessible à plus de collégiens. Mais la plupart des profs le perçoivent comme une attaque contre l'excellence, au profit d'un nivellement par le bas. (358 mots)</w:t>
      </w:r>
    </w:p>
    <w:p w:rsidR="00724888" w:rsidRPr="007C7C66" w:rsidRDefault="00724888" w:rsidP="00724888">
      <w:pPr>
        <w:ind w:firstLine="567"/>
        <w:jc w:val="right"/>
        <w:rPr>
          <w:lang w:val="fr-FR"/>
        </w:rPr>
      </w:pPr>
      <w:r>
        <w:rPr>
          <w:lang w:val="fr-FR"/>
        </w:rPr>
        <w:t xml:space="preserve">D’après </w:t>
      </w:r>
      <w:r w:rsidRPr="007C7C66">
        <w:rPr>
          <w:lang w:val="fr-FR"/>
        </w:rPr>
        <w:t>Sandrine Chesnel</w:t>
      </w:r>
      <w:r>
        <w:rPr>
          <w:lang w:val="fr-FR"/>
        </w:rPr>
        <w:t xml:space="preserve"> </w:t>
      </w:r>
      <w:r>
        <w:t>/</w:t>
      </w:r>
      <w:r>
        <w:rPr>
          <w:lang w:val="fr-FR"/>
        </w:rPr>
        <w:t xml:space="preserve"> </w:t>
      </w:r>
      <w:r w:rsidRPr="007C7C66">
        <w:rPr>
          <w:i/>
          <w:lang w:val="fr-FR"/>
        </w:rPr>
        <w:t>l’Express,</w:t>
      </w:r>
      <w:r>
        <w:rPr>
          <w:lang w:val="fr-FR"/>
        </w:rPr>
        <w:t xml:space="preserve"> </w:t>
      </w:r>
      <w:r w:rsidRPr="007C7C66">
        <w:rPr>
          <w:lang w:val="fr-FR"/>
        </w:rPr>
        <w:t xml:space="preserve">le 10/04/2015 </w:t>
      </w:r>
    </w:p>
    <w:p w:rsidR="00B22D2B" w:rsidRDefault="00F074E3" w:rsidP="00C97DEB">
      <w:pPr>
        <w:pStyle w:val="a3"/>
        <w:spacing w:before="0" w:beforeAutospacing="0" w:after="0" w:afterAutospacing="0"/>
        <w:jc w:val="both"/>
        <w:rPr>
          <w:lang w:val="fr-FR"/>
        </w:rPr>
      </w:pPr>
      <w:r w:rsidRPr="00F074E3">
        <w:rPr>
          <w:sz w:val="28"/>
          <w:szCs w:val="28"/>
          <w:lang w:val="fr-FR"/>
        </w:rPr>
        <w:t xml:space="preserve">  </w:t>
      </w:r>
    </w:p>
    <w:p w:rsidR="00B22D2B" w:rsidRDefault="0030699D" w:rsidP="00B22D2B">
      <w:pPr>
        <w:pStyle w:val="a6"/>
        <w:widowControl/>
        <w:numPr>
          <w:ilvl w:val="0"/>
          <w:numId w:val="5"/>
        </w:numPr>
        <w:adjustRightInd/>
        <w:spacing w:after="200" w:line="276" w:lineRule="auto"/>
        <w:ind w:left="567" w:hanging="567"/>
        <w:rPr>
          <w:sz w:val="28"/>
          <w:szCs w:val="28"/>
          <w:lang w:val="fr-FR"/>
        </w:rPr>
      </w:pPr>
      <w:r>
        <w:rPr>
          <w:sz w:val="28"/>
          <w:szCs w:val="28"/>
          <w:lang w:val="fr-FR"/>
        </w:rPr>
        <w:t xml:space="preserve"> </w:t>
      </w:r>
      <w:proofErr w:type="gramStart"/>
      <w:r w:rsidR="00724888">
        <w:rPr>
          <w:sz w:val="28"/>
          <w:szCs w:val="28"/>
        </w:rPr>
        <w:t>С</w:t>
      </w:r>
      <w:proofErr w:type="gramEnd"/>
      <w:r w:rsidR="00724888">
        <w:rPr>
          <w:sz w:val="28"/>
          <w:szCs w:val="28"/>
          <w:lang w:val="fr-FR"/>
        </w:rPr>
        <w:t xml:space="preserve">et article est consacré </w:t>
      </w:r>
      <w:r w:rsidR="00B22D2B">
        <w:rPr>
          <w:sz w:val="28"/>
          <w:szCs w:val="28"/>
          <w:lang w:val="fr-FR"/>
        </w:rPr>
        <w:t xml:space="preserve"> ... .                  </w:t>
      </w:r>
      <w:r>
        <w:rPr>
          <w:sz w:val="28"/>
          <w:szCs w:val="28"/>
          <w:lang w:val="fr-FR"/>
        </w:rPr>
        <w:t xml:space="preserve">       </w:t>
      </w:r>
      <w:r w:rsidR="00B22D2B">
        <w:rPr>
          <w:sz w:val="28"/>
          <w:szCs w:val="28"/>
          <w:lang w:val="fr-FR"/>
        </w:rPr>
        <w:t xml:space="preserve">                                         </w:t>
      </w:r>
      <w:r w:rsidR="00E6781B" w:rsidRPr="00843F2B">
        <w:rPr>
          <w:i/>
          <w:sz w:val="28"/>
          <w:szCs w:val="28"/>
          <w:lang w:val="fr-FR"/>
        </w:rPr>
        <w:t>(</w:t>
      </w:r>
      <w:r w:rsidR="00B22D2B">
        <w:rPr>
          <w:i/>
          <w:sz w:val="28"/>
          <w:szCs w:val="28"/>
          <w:lang w:val="fr-FR"/>
        </w:rPr>
        <w:t>1 point</w:t>
      </w:r>
      <w:r w:rsidR="00E6781B" w:rsidRPr="00843F2B">
        <w:rPr>
          <w:i/>
          <w:sz w:val="28"/>
          <w:szCs w:val="28"/>
          <w:lang w:val="fr-FR"/>
        </w:rPr>
        <w:t>)</w:t>
      </w:r>
    </w:p>
    <w:p w:rsidR="00B22D2B" w:rsidRDefault="00724888" w:rsidP="00B22D2B">
      <w:pPr>
        <w:pStyle w:val="a6"/>
        <w:widowControl/>
        <w:numPr>
          <w:ilvl w:val="0"/>
          <w:numId w:val="6"/>
        </w:numPr>
        <w:adjustRightInd/>
        <w:spacing w:after="200" w:line="276" w:lineRule="auto"/>
        <w:rPr>
          <w:sz w:val="28"/>
          <w:szCs w:val="28"/>
          <w:lang w:val="fr-FR"/>
        </w:rPr>
      </w:pPr>
      <w:r>
        <w:rPr>
          <w:sz w:val="28"/>
          <w:szCs w:val="28"/>
          <w:lang w:val="fr-FR"/>
        </w:rPr>
        <w:t>à la présentation de la nouvelle réforme du collège en France</w:t>
      </w:r>
      <w:r w:rsidR="0030699D">
        <w:rPr>
          <w:sz w:val="28"/>
          <w:szCs w:val="28"/>
          <w:lang w:val="fr-FR"/>
        </w:rPr>
        <w:t>.</w:t>
      </w:r>
    </w:p>
    <w:p w:rsidR="00B22D2B" w:rsidRDefault="00724888" w:rsidP="00B22D2B">
      <w:pPr>
        <w:pStyle w:val="a6"/>
        <w:widowControl/>
        <w:numPr>
          <w:ilvl w:val="0"/>
          <w:numId w:val="6"/>
        </w:numPr>
        <w:adjustRightInd/>
        <w:spacing w:after="200" w:line="276" w:lineRule="auto"/>
        <w:rPr>
          <w:sz w:val="28"/>
          <w:szCs w:val="28"/>
          <w:lang w:val="fr-FR"/>
        </w:rPr>
      </w:pPr>
      <w:r>
        <w:rPr>
          <w:sz w:val="28"/>
          <w:szCs w:val="28"/>
          <w:lang w:val="fr-FR"/>
        </w:rPr>
        <w:t>à l’explication des raisons de la proposition de cette nouvelle réforme</w:t>
      </w:r>
      <w:r w:rsidR="00B22D2B">
        <w:rPr>
          <w:sz w:val="28"/>
          <w:szCs w:val="28"/>
          <w:lang w:val="fr-FR"/>
        </w:rPr>
        <w:t>.</w:t>
      </w:r>
    </w:p>
    <w:p w:rsidR="00B22D2B" w:rsidRDefault="00724888" w:rsidP="00B22D2B">
      <w:pPr>
        <w:pStyle w:val="a6"/>
        <w:widowControl/>
        <w:numPr>
          <w:ilvl w:val="0"/>
          <w:numId w:val="6"/>
        </w:numPr>
        <w:adjustRightInd/>
        <w:spacing w:after="200" w:line="276" w:lineRule="auto"/>
        <w:rPr>
          <w:sz w:val="28"/>
          <w:szCs w:val="28"/>
          <w:lang w:val="fr-FR"/>
        </w:rPr>
      </w:pPr>
      <w:r>
        <w:rPr>
          <w:sz w:val="28"/>
          <w:szCs w:val="28"/>
          <w:lang w:val="fr-FR"/>
        </w:rPr>
        <w:lastRenderedPageBreak/>
        <w:t xml:space="preserve">à la présentation des pour et des contre de </w:t>
      </w:r>
      <w:r w:rsidR="001D3730">
        <w:rPr>
          <w:sz w:val="28"/>
          <w:szCs w:val="28"/>
          <w:lang w:val="fr-FR"/>
        </w:rPr>
        <w:t xml:space="preserve">certains aspects de </w:t>
      </w:r>
      <w:r>
        <w:rPr>
          <w:sz w:val="28"/>
          <w:szCs w:val="28"/>
          <w:lang w:val="fr-FR"/>
        </w:rPr>
        <w:t>la réforme</w:t>
      </w:r>
      <w:r w:rsidR="001D3730">
        <w:rPr>
          <w:sz w:val="28"/>
          <w:szCs w:val="28"/>
          <w:lang w:val="fr-FR"/>
        </w:rPr>
        <w:t xml:space="preserve"> qui font le plus débat</w:t>
      </w:r>
      <w:r w:rsidR="00B22D2B">
        <w:rPr>
          <w:sz w:val="28"/>
          <w:szCs w:val="28"/>
          <w:lang w:val="fr-FR"/>
        </w:rPr>
        <w:t>.</w:t>
      </w:r>
    </w:p>
    <w:p w:rsidR="00B22D2B" w:rsidRDefault="00B22D2B" w:rsidP="00B22D2B">
      <w:pPr>
        <w:pStyle w:val="a6"/>
        <w:ind w:left="567" w:hanging="567"/>
        <w:rPr>
          <w:sz w:val="28"/>
          <w:szCs w:val="28"/>
          <w:lang w:val="fr-FR"/>
        </w:rPr>
      </w:pPr>
    </w:p>
    <w:p w:rsidR="001D3730" w:rsidRDefault="003032C1" w:rsidP="001D3730">
      <w:pPr>
        <w:pStyle w:val="a6"/>
        <w:widowControl/>
        <w:numPr>
          <w:ilvl w:val="0"/>
          <w:numId w:val="5"/>
        </w:numPr>
        <w:adjustRightInd/>
        <w:spacing w:after="200" w:line="276" w:lineRule="auto"/>
        <w:ind w:left="567" w:hanging="567"/>
        <w:rPr>
          <w:sz w:val="28"/>
          <w:szCs w:val="28"/>
          <w:lang w:val="fr-FR"/>
        </w:rPr>
      </w:pPr>
      <w:r>
        <w:rPr>
          <w:sz w:val="28"/>
          <w:szCs w:val="28"/>
          <w:lang w:val="fr-FR"/>
        </w:rPr>
        <w:t>Retrouvez dans le texte la formulation du</w:t>
      </w:r>
      <w:r w:rsidRPr="003032C1">
        <w:rPr>
          <w:sz w:val="28"/>
          <w:szCs w:val="28"/>
          <w:lang w:val="fr-FR"/>
        </w:rPr>
        <w:t xml:space="preserve"> constat sur lequel la ministre de l’Education nationale </w:t>
      </w:r>
      <w:r w:rsidR="002C4BAF" w:rsidRPr="002C4BAF">
        <w:rPr>
          <w:sz w:val="28"/>
          <w:szCs w:val="28"/>
          <w:lang w:val="fr-FR"/>
        </w:rPr>
        <w:t>s’appuie</w:t>
      </w:r>
      <w:r w:rsidRPr="002C4BAF">
        <w:rPr>
          <w:sz w:val="28"/>
          <w:szCs w:val="28"/>
          <w:lang w:val="fr-FR"/>
        </w:rPr>
        <w:t xml:space="preserve"> e</w:t>
      </w:r>
      <w:r w:rsidR="001D3730" w:rsidRPr="002C4BAF">
        <w:rPr>
          <w:sz w:val="28"/>
          <w:szCs w:val="28"/>
          <w:lang w:val="fr-FR"/>
        </w:rPr>
        <w:t>n</w:t>
      </w:r>
      <w:r w:rsidR="001D3730">
        <w:rPr>
          <w:sz w:val="28"/>
          <w:szCs w:val="28"/>
          <w:lang w:val="fr-FR"/>
        </w:rPr>
        <w:t xml:space="preserve"> proposant sa nouvelle réforme</w:t>
      </w:r>
      <w:r w:rsidRPr="003032C1">
        <w:rPr>
          <w:sz w:val="28"/>
          <w:szCs w:val="28"/>
          <w:lang w:val="fr-FR"/>
        </w:rPr>
        <w:t xml:space="preserve">. </w:t>
      </w:r>
      <w:r>
        <w:rPr>
          <w:sz w:val="28"/>
          <w:szCs w:val="28"/>
          <w:lang w:val="fr-FR"/>
        </w:rPr>
        <w:t xml:space="preserve">  </w:t>
      </w:r>
    </w:p>
    <w:p w:rsidR="003032C1" w:rsidRPr="003032C1" w:rsidRDefault="003032C1" w:rsidP="001D3730">
      <w:pPr>
        <w:pStyle w:val="a6"/>
        <w:widowControl/>
        <w:adjustRightInd/>
        <w:spacing w:after="200" w:line="276" w:lineRule="auto"/>
        <w:ind w:left="567"/>
        <w:jc w:val="right"/>
        <w:rPr>
          <w:sz w:val="28"/>
          <w:szCs w:val="28"/>
          <w:lang w:val="fr-FR"/>
        </w:rPr>
      </w:pPr>
      <w:r>
        <w:rPr>
          <w:sz w:val="28"/>
          <w:szCs w:val="28"/>
          <w:lang w:val="fr-FR"/>
        </w:rPr>
        <w:t xml:space="preserve">                                </w:t>
      </w:r>
      <w:r w:rsidR="00E6781B">
        <w:rPr>
          <w:i/>
          <w:sz w:val="28"/>
          <w:szCs w:val="28"/>
        </w:rPr>
        <w:t>(</w:t>
      </w:r>
      <w:r w:rsidRPr="003032C1">
        <w:rPr>
          <w:i/>
          <w:sz w:val="28"/>
          <w:szCs w:val="28"/>
          <w:lang w:val="fr-FR"/>
        </w:rPr>
        <w:t>1 point</w:t>
      </w:r>
      <w:r w:rsidR="00E6781B">
        <w:rPr>
          <w:i/>
          <w:sz w:val="28"/>
          <w:szCs w:val="28"/>
        </w:rPr>
        <w:t>)</w:t>
      </w:r>
      <w:r w:rsidRPr="003032C1">
        <w:rPr>
          <w:sz w:val="28"/>
          <w:szCs w:val="28"/>
          <w:lang w:val="fr-FR"/>
        </w:rPr>
        <w:t xml:space="preserve"> </w:t>
      </w:r>
    </w:p>
    <w:p w:rsidR="003032C1" w:rsidRPr="003032C1" w:rsidRDefault="003032C1" w:rsidP="003032C1">
      <w:pPr>
        <w:rPr>
          <w:lang w:val="fr-FR"/>
        </w:rPr>
      </w:pPr>
      <w:r w:rsidRPr="003032C1">
        <w:rPr>
          <w:lang w:val="fr-FR"/>
        </w:rPr>
        <w:t>__________________________________________________________________</w:t>
      </w:r>
    </w:p>
    <w:p w:rsidR="003032C1" w:rsidRDefault="003032C1" w:rsidP="003032C1">
      <w:pPr>
        <w:pStyle w:val="a6"/>
        <w:widowControl/>
        <w:adjustRightInd/>
        <w:spacing w:after="200" w:line="276" w:lineRule="auto"/>
        <w:ind w:left="567"/>
        <w:rPr>
          <w:sz w:val="28"/>
          <w:szCs w:val="28"/>
          <w:lang w:val="fr-FR"/>
        </w:rPr>
      </w:pPr>
    </w:p>
    <w:p w:rsidR="001D3730" w:rsidRPr="001D3730" w:rsidRDefault="001D3730" w:rsidP="003032C1">
      <w:pPr>
        <w:pStyle w:val="a6"/>
        <w:widowControl/>
        <w:numPr>
          <w:ilvl w:val="0"/>
          <w:numId w:val="5"/>
        </w:numPr>
        <w:adjustRightInd/>
        <w:spacing w:after="200" w:line="276" w:lineRule="auto"/>
        <w:ind w:left="567" w:hanging="567"/>
        <w:rPr>
          <w:sz w:val="28"/>
          <w:szCs w:val="28"/>
          <w:lang w:val="fr-FR"/>
        </w:rPr>
      </w:pPr>
      <w:r>
        <w:rPr>
          <w:sz w:val="28"/>
          <w:szCs w:val="28"/>
          <w:lang w:val="fr-FR"/>
        </w:rPr>
        <w:t xml:space="preserve">Où la réforme est-elle discutée ? </w:t>
      </w:r>
      <w:r w:rsidRPr="00613BB3">
        <w:rPr>
          <w:b/>
          <w:i/>
          <w:sz w:val="28"/>
          <w:szCs w:val="28"/>
          <w:lang w:val="fr-FR"/>
        </w:rPr>
        <w:t>Trois</w:t>
      </w:r>
      <w:r>
        <w:rPr>
          <w:sz w:val="28"/>
          <w:szCs w:val="28"/>
          <w:lang w:val="fr-FR"/>
        </w:rPr>
        <w:t xml:space="preserve"> réponses sont possibles.</w:t>
      </w:r>
      <w:r w:rsidRPr="001D3730">
        <w:rPr>
          <w:i/>
          <w:sz w:val="28"/>
          <w:szCs w:val="28"/>
          <w:lang w:val="fr-FR"/>
        </w:rPr>
        <w:t xml:space="preserve"> </w:t>
      </w:r>
      <w:r>
        <w:rPr>
          <w:i/>
          <w:sz w:val="28"/>
          <w:szCs w:val="28"/>
          <w:lang w:val="fr-FR"/>
        </w:rPr>
        <w:t xml:space="preserve">      </w:t>
      </w:r>
      <w:r w:rsidR="00E6781B" w:rsidRPr="00E6781B">
        <w:rPr>
          <w:i/>
          <w:sz w:val="28"/>
          <w:szCs w:val="28"/>
          <w:lang w:val="fr-FR"/>
        </w:rPr>
        <w:t>(</w:t>
      </w:r>
      <w:r w:rsidRPr="009A5F80">
        <w:rPr>
          <w:i/>
          <w:sz w:val="28"/>
          <w:szCs w:val="28"/>
          <w:lang w:val="fr-FR"/>
        </w:rPr>
        <w:t>3</w:t>
      </w:r>
      <w:r w:rsidRPr="00BC13C2">
        <w:rPr>
          <w:i/>
          <w:sz w:val="28"/>
          <w:szCs w:val="28"/>
          <w:lang w:val="fr-FR"/>
        </w:rPr>
        <w:t xml:space="preserve"> point</w:t>
      </w:r>
      <w:r>
        <w:rPr>
          <w:i/>
          <w:sz w:val="28"/>
          <w:szCs w:val="28"/>
          <w:lang w:val="fr-FR"/>
        </w:rPr>
        <w:t>s</w:t>
      </w:r>
      <w:r w:rsidR="00E6781B" w:rsidRPr="00E6781B">
        <w:rPr>
          <w:i/>
          <w:sz w:val="28"/>
          <w:szCs w:val="28"/>
          <w:lang w:val="fr-FR"/>
        </w:rPr>
        <w:t>)</w:t>
      </w:r>
    </w:p>
    <w:p w:rsidR="001D3730" w:rsidRPr="001D3730" w:rsidRDefault="001D3730" w:rsidP="001D3730">
      <w:pPr>
        <w:rPr>
          <w:lang w:val="fr-FR"/>
        </w:rPr>
      </w:pPr>
      <w:r>
        <w:rPr>
          <w:lang w:val="fr-FR"/>
        </w:rPr>
        <w:t xml:space="preserve">1) </w:t>
      </w:r>
      <w:r w:rsidRPr="001D3730">
        <w:rPr>
          <w:lang w:val="fr-FR"/>
        </w:rPr>
        <w:t>________________________________________________________________</w:t>
      </w:r>
    </w:p>
    <w:p w:rsidR="001D3730" w:rsidRPr="001D3730" w:rsidRDefault="001D3730" w:rsidP="001D3730">
      <w:pPr>
        <w:rPr>
          <w:lang w:val="fr-FR"/>
        </w:rPr>
      </w:pPr>
      <w:r>
        <w:rPr>
          <w:lang w:val="fr-FR"/>
        </w:rPr>
        <w:t xml:space="preserve">2) </w:t>
      </w:r>
      <w:r>
        <w:t>________________________________________________________________</w:t>
      </w:r>
    </w:p>
    <w:p w:rsidR="001D3730" w:rsidRPr="001D3730" w:rsidRDefault="001D3730" w:rsidP="001D3730">
      <w:pPr>
        <w:tabs>
          <w:tab w:val="left" w:pos="0"/>
        </w:tabs>
        <w:spacing w:line="276" w:lineRule="auto"/>
        <w:rPr>
          <w:lang w:val="fr-FR"/>
        </w:rPr>
      </w:pPr>
      <w:r>
        <w:rPr>
          <w:lang w:val="fr-FR"/>
        </w:rPr>
        <w:t xml:space="preserve">3) </w:t>
      </w:r>
      <w:r w:rsidRPr="001D3730">
        <w:rPr>
          <w:lang w:val="fr-FR"/>
        </w:rPr>
        <w:t>________________________________________________________________</w:t>
      </w:r>
    </w:p>
    <w:p w:rsidR="001D3730" w:rsidRDefault="001D3730" w:rsidP="001D3730">
      <w:pPr>
        <w:pStyle w:val="a6"/>
        <w:widowControl/>
        <w:adjustRightInd/>
        <w:spacing w:after="200" w:line="276" w:lineRule="auto"/>
        <w:ind w:left="567"/>
        <w:rPr>
          <w:sz w:val="28"/>
          <w:szCs w:val="28"/>
          <w:lang w:val="fr-FR"/>
        </w:rPr>
      </w:pPr>
    </w:p>
    <w:p w:rsidR="00724888" w:rsidRPr="003032C1" w:rsidRDefault="00724888" w:rsidP="003032C1">
      <w:pPr>
        <w:pStyle w:val="a6"/>
        <w:widowControl/>
        <w:numPr>
          <w:ilvl w:val="0"/>
          <w:numId w:val="5"/>
        </w:numPr>
        <w:adjustRightInd/>
        <w:spacing w:after="200" w:line="276" w:lineRule="auto"/>
        <w:ind w:left="567" w:hanging="567"/>
        <w:rPr>
          <w:sz w:val="28"/>
          <w:szCs w:val="28"/>
          <w:lang w:val="fr-FR"/>
        </w:rPr>
      </w:pPr>
      <w:r w:rsidRPr="003032C1">
        <w:rPr>
          <w:sz w:val="28"/>
          <w:szCs w:val="28"/>
          <w:lang w:val="fr-FR"/>
        </w:rPr>
        <w:t>Qu’est-ce que c’est, les EPI ? Déchif</w:t>
      </w:r>
      <w:r w:rsidR="00BA771E" w:rsidRPr="002C4BAF">
        <w:rPr>
          <w:sz w:val="28"/>
          <w:szCs w:val="28"/>
          <w:lang w:val="fr-FR"/>
        </w:rPr>
        <w:t>f</w:t>
      </w:r>
      <w:r w:rsidRPr="002C4BAF">
        <w:rPr>
          <w:sz w:val="28"/>
          <w:szCs w:val="28"/>
          <w:lang w:val="fr-FR"/>
        </w:rPr>
        <w:t>r</w:t>
      </w:r>
      <w:r w:rsidRPr="003032C1">
        <w:rPr>
          <w:sz w:val="28"/>
          <w:szCs w:val="28"/>
          <w:lang w:val="fr-FR"/>
        </w:rPr>
        <w:t>ez cette abréviation</w:t>
      </w:r>
      <w:r w:rsidR="00E27FB3" w:rsidRPr="003032C1">
        <w:rPr>
          <w:sz w:val="28"/>
          <w:szCs w:val="28"/>
          <w:lang w:val="fr-FR"/>
        </w:rPr>
        <w:t xml:space="preserve">.            </w:t>
      </w:r>
      <w:r w:rsidR="001D3730">
        <w:rPr>
          <w:sz w:val="28"/>
          <w:szCs w:val="28"/>
          <w:lang w:val="fr-FR"/>
        </w:rPr>
        <w:t xml:space="preserve"> </w:t>
      </w:r>
      <w:r w:rsidR="00E27FB3" w:rsidRPr="003032C1">
        <w:rPr>
          <w:sz w:val="28"/>
          <w:szCs w:val="28"/>
          <w:lang w:val="fr-FR"/>
        </w:rPr>
        <w:t xml:space="preserve">   </w:t>
      </w:r>
      <w:r w:rsidR="00E6781B" w:rsidRPr="00E6781B">
        <w:rPr>
          <w:i/>
          <w:sz w:val="28"/>
          <w:szCs w:val="28"/>
        </w:rPr>
        <w:t>(</w:t>
      </w:r>
      <w:r w:rsidR="00E27FB3" w:rsidRPr="003032C1">
        <w:rPr>
          <w:i/>
          <w:sz w:val="28"/>
          <w:szCs w:val="28"/>
          <w:lang w:val="fr-FR"/>
        </w:rPr>
        <w:t>1 point</w:t>
      </w:r>
      <w:r w:rsidR="00E6781B">
        <w:rPr>
          <w:i/>
          <w:sz w:val="28"/>
          <w:szCs w:val="28"/>
        </w:rPr>
        <w:t>)</w:t>
      </w:r>
    </w:p>
    <w:p w:rsidR="00724888" w:rsidRPr="00E27FB3" w:rsidRDefault="00724888" w:rsidP="00E27FB3">
      <w:pPr>
        <w:rPr>
          <w:lang w:val="fr-FR"/>
        </w:rPr>
      </w:pPr>
      <w:r w:rsidRPr="00E27FB3">
        <w:rPr>
          <w:lang w:val="fr-FR"/>
        </w:rPr>
        <w:t>__________________________________________________________________</w:t>
      </w:r>
    </w:p>
    <w:p w:rsidR="00724888" w:rsidRPr="00724888" w:rsidRDefault="00724888" w:rsidP="00724888">
      <w:pPr>
        <w:spacing w:after="200" w:line="276" w:lineRule="auto"/>
        <w:rPr>
          <w:lang w:val="fr-FR"/>
        </w:rPr>
      </w:pPr>
    </w:p>
    <w:p w:rsidR="00724888" w:rsidRPr="00BC13C2" w:rsidRDefault="00724888" w:rsidP="00724888">
      <w:pPr>
        <w:pStyle w:val="a6"/>
        <w:widowControl/>
        <w:numPr>
          <w:ilvl w:val="0"/>
          <w:numId w:val="5"/>
        </w:numPr>
        <w:adjustRightInd/>
        <w:spacing w:after="200" w:line="276" w:lineRule="auto"/>
        <w:ind w:left="567" w:hanging="567"/>
        <w:rPr>
          <w:sz w:val="28"/>
          <w:szCs w:val="28"/>
          <w:lang w:val="fr-FR"/>
        </w:rPr>
      </w:pPr>
      <w:r>
        <w:rPr>
          <w:sz w:val="28"/>
          <w:szCs w:val="28"/>
          <w:lang w:val="fr-FR"/>
        </w:rPr>
        <w:t xml:space="preserve">Relevez dans l’article </w:t>
      </w:r>
      <w:r>
        <w:rPr>
          <w:b/>
          <w:i/>
          <w:sz w:val="28"/>
          <w:szCs w:val="28"/>
          <w:lang w:val="fr-FR"/>
        </w:rPr>
        <w:t>trois</w:t>
      </w:r>
      <w:r>
        <w:rPr>
          <w:sz w:val="28"/>
          <w:szCs w:val="28"/>
          <w:lang w:val="fr-FR"/>
        </w:rPr>
        <w:t xml:space="preserve"> arguments contre les EPI.            </w:t>
      </w:r>
      <w:r w:rsidRPr="00BC13C2">
        <w:rPr>
          <w:sz w:val="28"/>
          <w:szCs w:val="28"/>
          <w:lang w:val="fr-FR"/>
        </w:rPr>
        <w:t xml:space="preserve">           </w:t>
      </w:r>
      <w:r w:rsidR="00E6781B" w:rsidRPr="00E6781B">
        <w:rPr>
          <w:i/>
          <w:sz w:val="28"/>
          <w:szCs w:val="28"/>
        </w:rPr>
        <w:t>(</w:t>
      </w:r>
      <w:r w:rsidRPr="009A5F80">
        <w:rPr>
          <w:i/>
          <w:sz w:val="28"/>
          <w:szCs w:val="28"/>
          <w:lang w:val="fr-FR"/>
        </w:rPr>
        <w:t>3</w:t>
      </w:r>
      <w:r w:rsidRPr="00BC13C2">
        <w:rPr>
          <w:i/>
          <w:sz w:val="28"/>
          <w:szCs w:val="28"/>
          <w:lang w:val="fr-FR"/>
        </w:rPr>
        <w:t xml:space="preserve"> point</w:t>
      </w:r>
      <w:r>
        <w:rPr>
          <w:i/>
          <w:sz w:val="28"/>
          <w:szCs w:val="28"/>
          <w:lang w:val="fr-FR"/>
        </w:rPr>
        <w:t>s</w:t>
      </w:r>
      <w:r w:rsidR="00E6781B">
        <w:rPr>
          <w:i/>
          <w:sz w:val="28"/>
          <w:szCs w:val="28"/>
        </w:rPr>
        <w:t>)</w:t>
      </w:r>
    </w:p>
    <w:p w:rsidR="00724888" w:rsidRDefault="00724888" w:rsidP="00724888">
      <w:pPr>
        <w:jc w:val="both"/>
        <w:rPr>
          <w:lang w:val="fr-FR"/>
        </w:rPr>
      </w:pPr>
      <w:r>
        <w:rPr>
          <w:lang w:val="fr-FR"/>
        </w:rPr>
        <w:t>__________________________________________________________________</w:t>
      </w:r>
    </w:p>
    <w:p w:rsidR="00724888" w:rsidRDefault="00724888" w:rsidP="00724888">
      <w:pPr>
        <w:jc w:val="both"/>
        <w:rPr>
          <w:lang w:val="fr-FR"/>
        </w:rPr>
      </w:pPr>
      <w:r>
        <w:t>__________________________________________________________________</w:t>
      </w:r>
    </w:p>
    <w:p w:rsidR="00724888" w:rsidRPr="00724888" w:rsidRDefault="00724888" w:rsidP="00724888">
      <w:pPr>
        <w:pStyle w:val="a6"/>
        <w:widowControl/>
        <w:tabs>
          <w:tab w:val="left" w:pos="0"/>
        </w:tabs>
        <w:adjustRightInd/>
        <w:spacing w:line="276" w:lineRule="auto"/>
        <w:ind w:left="0"/>
        <w:rPr>
          <w:sz w:val="28"/>
          <w:szCs w:val="28"/>
          <w:lang w:val="fr-FR"/>
        </w:rPr>
      </w:pPr>
      <w:r w:rsidRPr="00724888">
        <w:rPr>
          <w:sz w:val="28"/>
          <w:szCs w:val="28"/>
          <w:lang w:val="fr-FR"/>
        </w:rPr>
        <w:t>__________________________________________________________________</w:t>
      </w:r>
    </w:p>
    <w:p w:rsidR="00724888" w:rsidRDefault="00724888" w:rsidP="00724888">
      <w:pPr>
        <w:pStyle w:val="a6"/>
        <w:widowControl/>
        <w:tabs>
          <w:tab w:val="left" w:pos="567"/>
        </w:tabs>
        <w:adjustRightInd/>
        <w:spacing w:line="276" w:lineRule="auto"/>
        <w:ind w:left="567"/>
        <w:rPr>
          <w:sz w:val="28"/>
          <w:szCs w:val="28"/>
          <w:lang w:val="fr-FR"/>
        </w:rPr>
      </w:pPr>
    </w:p>
    <w:p w:rsidR="00E27FB3" w:rsidRDefault="00E27FB3" w:rsidP="00E27FB3">
      <w:pPr>
        <w:pStyle w:val="a6"/>
        <w:widowControl/>
        <w:numPr>
          <w:ilvl w:val="0"/>
          <w:numId w:val="5"/>
        </w:numPr>
        <w:adjustRightInd/>
        <w:spacing w:after="200" w:line="276" w:lineRule="auto"/>
        <w:ind w:left="567" w:hanging="567"/>
        <w:rPr>
          <w:sz w:val="28"/>
          <w:szCs w:val="28"/>
          <w:lang w:val="fr-FR"/>
        </w:rPr>
      </w:pPr>
      <w:r>
        <w:rPr>
          <w:sz w:val="28"/>
          <w:szCs w:val="28"/>
          <w:lang w:val="fr-FR"/>
        </w:rPr>
        <w:t xml:space="preserve">Quels sont les avantages des EPI selon ceux qui sont pour ce projet ? </w:t>
      </w:r>
      <w:r>
        <w:rPr>
          <w:b/>
          <w:i/>
          <w:sz w:val="28"/>
          <w:szCs w:val="28"/>
          <w:lang w:val="fr-FR"/>
        </w:rPr>
        <w:t>Deux</w:t>
      </w:r>
      <w:r>
        <w:rPr>
          <w:sz w:val="28"/>
          <w:szCs w:val="28"/>
          <w:lang w:val="fr-FR"/>
        </w:rPr>
        <w:t xml:space="preserve"> réponses sont possibles.                                                                      </w:t>
      </w:r>
      <w:r w:rsidR="00E6781B">
        <w:rPr>
          <w:i/>
          <w:sz w:val="28"/>
          <w:szCs w:val="28"/>
        </w:rPr>
        <w:t>(</w:t>
      </w:r>
      <w:r>
        <w:rPr>
          <w:i/>
          <w:sz w:val="28"/>
          <w:szCs w:val="28"/>
          <w:lang w:val="fr-FR"/>
        </w:rPr>
        <w:t>2 points</w:t>
      </w:r>
      <w:r w:rsidR="00E6781B">
        <w:rPr>
          <w:i/>
          <w:sz w:val="28"/>
          <w:szCs w:val="28"/>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31"/>
        <w:gridCol w:w="4732"/>
      </w:tblGrid>
      <w:tr w:rsidR="00E27FB3" w:rsidRPr="00931237" w:rsidTr="00253D1E">
        <w:tc>
          <w:tcPr>
            <w:tcW w:w="4731" w:type="dxa"/>
            <w:tcBorders>
              <w:top w:val="single" w:sz="4" w:space="0" w:color="000000"/>
              <w:left w:val="single" w:sz="4" w:space="0" w:color="000000"/>
              <w:bottom w:val="single" w:sz="4" w:space="0" w:color="000000"/>
              <w:right w:val="single" w:sz="4" w:space="0" w:color="000000"/>
            </w:tcBorders>
            <w:hideMark/>
          </w:tcPr>
          <w:p w:rsidR="00E27FB3" w:rsidRDefault="00E27FB3" w:rsidP="00165E1C">
            <w:pPr>
              <w:pStyle w:val="a6"/>
              <w:tabs>
                <w:tab w:val="left" w:pos="297"/>
                <w:tab w:val="left" w:pos="447"/>
              </w:tabs>
              <w:ind w:left="0"/>
              <w:rPr>
                <w:sz w:val="28"/>
                <w:szCs w:val="28"/>
                <w:lang w:val="fr-FR"/>
              </w:rPr>
            </w:pPr>
            <w:r>
              <w:rPr>
                <w:sz w:val="28"/>
                <w:szCs w:val="28"/>
                <w:lang w:val="fr-FR"/>
              </w:rPr>
              <w:t xml:space="preserve">A. </w:t>
            </w:r>
            <w:r w:rsidR="00585409">
              <w:rPr>
                <w:sz w:val="28"/>
                <w:szCs w:val="28"/>
                <w:lang w:val="fr-FR"/>
              </w:rPr>
              <w:t>l’approfondissement des connais</w:t>
            </w:r>
            <w:r w:rsidR="00BA771E" w:rsidRPr="002C4BAF">
              <w:rPr>
                <w:sz w:val="28"/>
                <w:szCs w:val="28"/>
                <w:lang w:val="fr-FR"/>
              </w:rPr>
              <w:t>s</w:t>
            </w:r>
            <w:r w:rsidR="00585409">
              <w:rPr>
                <w:sz w:val="28"/>
                <w:szCs w:val="28"/>
                <w:lang w:val="fr-FR"/>
              </w:rPr>
              <w:t>ances des élèves</w:t>
            </w:r>
          </w:p>
        </w:tc>
        <w:tc>
          <w:tcPr>
            <w:tcW w:w="4732" w:type="dxa"/>
            <w:tcBorders>
              <w:top w:val="single" w:sz="4" w:space="0" w:color="000000"/>
              <w:left w:val="single" w:sz="4" w:space="0" w:color="000000"/>
              <w:bottom w:val="single" w:sz="4" w:space="0" w:color="000000"/>
              <w:right w:val="single" w:sz="4" w:space="0" w:color="000000"/>
            </w:tcBorders>
            <w:hideMark/>
          </w:tcPr>
          <w:p w:rsidR="00E27FB3" w:rsidRDefault="00E27FB3" w:rsidP="00585409">
            <w:pPr>
              <w:pStyle w:val="a6"/>
              <w:ind w:left="0"/>
              <w:rPr>
                <w:sz w:val="28"/>
                <w:szCs w:val="28"/>
                <w:lang w:val="fr-FR"/>
              </w:rPr>
            </w:pPr>
            <w:r>
              <w:rPr>
                <w:sz w:val="28"/>
                <w:szCs w:val="28"/>
                <w:lang w:val="fr-FR"/>
              </w:rPr>
              <w:t xml:space="preserve">D. </w:t>
            </w:r>
            <w:r w:rsidR="00585409">
              <w:rPr>
                <w:sz w:val="28"/>
                <w:szCs w:val="28"/>
                <w:lang w:val="fr-FR"/>
              </w:rPr>
              <w:t>la mobilisation et le développement des compétences déjà acquises</w:t>
            </w:r>
          </w:p>
        </w:tc>
      </w:tr>
      <w:tr w:rsidR="00E27FB3" w:rsidRPr="00931237" w:rsidTr="00253D1E">
        <w:tc>
          <w:tcPr>
            <w:tcW w:w="4731" w:type="dxa"/>
            <w:tcBorders>
              <w:top w:val="single" w:sz="4" w:space="0" w:color="000000"/>
              <w:left w:val="single" w:sz="4" w:space="0" w:color="000000"/>
              <w:bottom w:val="single" w:sz="4" w:space="0" w:color="000000"/>
              <w:right w:val="single" w:sz="4" w:space="0" w:color="000000"/>
            </w:tcBorders>
            <w:hideMark/>
          </w:tcPr>
          <w:p w:rsidR="00E27FB3" w:rsidRDefault="00E27FB3" w:rsidP="00165E1C">
            <w:pPr>
              <w:pStyle w:val="a6"/>
              <w:tabs>
                <w:tab w:val="left" w:pos="342"/>
              </w:tabs>
              <w:ind w:left="0"/>
              <w:rPr>
                <w:sz w:val="28"/>
                <w:szCs w:val="28"/>
                <w:lang w:val="fr-FR"/>
              </w:rPr>
            </w:pPr>
            <w:r>
              <w:rPr>
                <w:sz w:val="28"/>
                <w:szCs w:val="28"/>
                <w:lang w:val="fr-FR"/>
              </w:rPr>
              <w:t xml:space="preserve">B. </w:t>
            </w:r>
            <w:r w:rsidR="00585409">
              <w:rPr>
                <w:sz w:val="28"/>
                <w:szCs w:val="28"/>
                <w:lang w:val="fr-FR"/>
              </w:rPr>
              <w:t>la</w:t>
            </w:r>
            <w:r>
              <w:rPr>
                <w:sz w:val="28"/>
                <w:szCs w:val="28"/>
                <w:lang w:val="fr-FR"/>
              </w:rPr>
              <w:t xml:space="preserve"> </w:t>
            </w:r>
            <w:r w:rsidR="00585409">
              <w:rPr>
                <w:sz w:val="28"/>
                <w:szCs w:val="28"/>
                <w:lang w:val="fr-FR"/>
              </w:rPr>
              <w:t>hausse de la motivation des élèves</w:t>
            </w:r>
          </w:p>
        </w:tc>
        <w:tc>
          <w:tcPr>
            <w:tcW w:w="4732" w:type="dxa"/>
            <w:tcBorders>
              <w:top w:val="single" w:sz="4" w:space="0" w:color="000000"/>
              <w:left w:val="single" w:sz="4" w:space="0" w:color="000000"/>
              <w:bottom w:val="single" w:sz="4" w:space="0" w:color="000000"/>
              <w:right w:val="single" w:sz="4" w:space="0" w:color="000000"/>
            </w:tcBorders>
            <w:hideMark/>
          </w:tcPr>
          <w:p w:rsidR="00E27FB3" w:rsidRDefault="00E27FB3" w:rsidP="00585409">
            <w:pPr>
              <w:pStyle w:val="a6"/>
              <w:ind w:left="0"/>
              <w:rPr>
                <w:sz w:val="28"/>
                <w:szCs w:val="28"/>
                <w:lang w:val="fr-FR"/>
              </w:rPr>
            </w:pPr>
            <w:r>
              <w:rPr>
                <w:sz w:val="28"/>
                <w:szCs w:val="28"/>
                <w:lang w:val="fr-FR"/>
              </w:rPr>
              <w:t xml:space="preserve">E. </w:t>
            </w:r>
            <w:r w:rsidR="00585409">
              <w:rPr>
                <w:sz w:val="28"/>
                <w:szCs w:val="28"/>
                <w:lang w:val="fr-FR"/>
              </w:rPr>
              <w:t>la découverte de nouvelles disciplines</w:t>
            </w:r>
          </w:p>
        </w:tc>
      </w:tr>
      <w:tr w:rsidR="00585409" w:rsidRPr="00931237" w:rsidTr="00253D1E">
        <w:tc>
          <w:tcPr>
            <w:tcW w:w="9463" w:type="dxa"/>
            <w:gridSpan w:val="2"/>
            <w:tcBorders>
              <w:top w:val="single" w:sz="4" w:space="0" w:color="000000"/>
              <w:left w:val="single" w:sz="4" w:space="0" w:color="000000"/>
              <w:bottom w:val="single" w:sz="4" w:space="0" w:color="000000"/>
              <w:right w:val="single" w:sz="4" w:space="0" w:color="000000"/>
            </w:tcBorders>
            <w:hideMark/>
          </w:tcPr>
          <w:p w:rsidR="00585409" w:rsidRDefault="00585409" w:rsidP="00585409">
            <w:pPr>
              <w:pStyle w:val="a6"/>
              <w:ind w:left="0"/>
              <w:rPr>
                <w:sz w:val="28"/>
                <w:szCs w:val="28"/>
                <w:lang w:val="fr-FR"/>
              </w:rPr>
            </w:pPr>
            <w:r>
              <w:rPr>
                <w:sz w:val="28"/>
                <w:szCs w:val="28"/>
                <w:lang w:val="fr-FR"/>
              </w:rPr>
              <w:t>C. la proposition de nouveaux itinéraires de l’éducation</w:t>
            </w:r>
          </w:p>
        </w:tc>
      </w:tr>
    </w:tbl>
    <w:p w:rsidR="00E27FB3" w:rsidRDefault="00E27FB3" w:rsidP="00E27FB3">
      <w:pPr>
        <w:pStyle w:val="a6"/>
        <w:widowControl/>
        <w:tabs>
          <w:tab w:val="left" w:pos="567"/>
        </w:tabs>
        <w:adjustRightInd/>
        <w:spacing w:line="276" w:lineRule="auto"/>
        <w:ind w:left="567"/>
        <w:rPr>
          <w:sz w:val="28"/>
          <w:szCs w:val="28"/>
          <w:lang w:val="fr-FR"/>
        </w:rPr>
      </w:pPr>
    </w:p>
    <w:p w:rsidR="00B22D2B" w:rsidRDefault="00595128" w:rsidP="00B22D2B">
      <w:pPr>
        <w:pStyle w:val="a6"/>
        <w:widowControl/>
        <w:numPr>
          <w:ilvl w:val="0"/>
          <w:numId w:val="5"/>
        </w:numPr>
        <w:adjustRightInd/>
        <w:spacing w:after="200" w:line="276" w:lineRule="auto"/>
        <w:ind w:left="567" w:hanging="567"/>
        <w:rPr>
          <w:i/>
          <w:sz w:val="28"/>
          <w:szCs w:val="28"/>
          <w:lang w:val="fr-FR"/>
        </w:rPr>
      </w:pPr>
      <w:r>
        <w:rPr>
          <w:sz w:val="28"/>
          <w:szCs w:val="28"/>
          <w:lang w:val="fr-FR"/>
        </w:rPr>
        <w:t xml:space="preserve">Pourquoi l’intégration du latin dans un EPI « Langues et cultures de l’Antiquité » est bon d’après certains pro-réforme ?    </w:t>
      </w:r>
      <w:r w:rsidR="003830B5">
        <w:rPr>
          <w:sz w:val="28"/>
          <w:szCs w:val="28"/>
          <w:lang w:val="fr-FR"/>
        </w:rPr>
        <w:t xml:space="preserve">                    </w:t>
      </w:r>
      <w:r w:rsidR="00B22D2B">
        <w:rPr>
          <w:sz w:val="28"/>
          <w:szCs w:val="28"/>
          <w:lang w:val="fr-FR"/>
        </w:rPr>
        <w:t xml:space="preserve">  </w:t>
      </w:r>
      <w:r w:rsidR="00E6781B">
        <w:rPr>
          <w:i/>
          <w:sz w:val="28"/>
          <w:szCs w:val="28"/>
        </w:rPr>
        <w:t>(</w:t>
      </w:r>
      <w:r w:rsidR="00B22D2B">
        <w:rPr>
          <w:i/>
          <w:sz w:val="28"/>
          <w:szCs w:val="28"/>
          <w:lang w:val="fr-FR"/>
        </w:rPr>
        <w:t>1 point</w:t>
      </w:r>
      <w:r w:rsidR="00E6781B">
        <w:rPr>
          <w:i/>
          <w:sz w:val="28"/>
          <w:szCs w:val="28"/>
        </w:rPr>
        <w:t>)</w:t>
      </w:r>
    </w:p>
    <w:p w:rsidR="00B22D2B" w:rsidRDefault="00595128" w:rsidP="00B22D2B">
      <w:pPr>
        <w:pStyle w:val="a6"/>
        <w:widowControl/>
        <w:numPr>
          <w:ilvl w:val="0"/>
          <w:numId w:val="8"/>
        </w:numPr>
        <w:adjustRightInd/>
        <w:spacing w:after="200" w:line="276" w:lineRule="auto"/>
        <w:ind w:left="993" w:hanging="426"/>
        <w:rPr>
          <w:sz w:val="28"/>
          <w:szCs w:val="28"/>
          <w:lang w:val="fr-FR"/>
        </w:rPr>
      </w:pPr>
      <w:r>
        <w:rPr>
          <w:sz w:val="28"/>
          <w:szCs w:val="28"/>
          <w:lang w:val="fr-FR"/>
        </w:rPr>
        <w:t>Parce que cela donnerait accès à l’étude de cette discipline à tous les élèves du collège</w:t>
      </w:r>
      <w:r w:rsidR="003830B5">
        <w:rPr>
          <w:sz w:val="28"/>
          <w:szCs w:val="28"/>
          <w:lang w:val="fr-FR"/>
        </w:rPr>
        <w:t>.</w:t>
      </w:r>
    </w:p>
    <w:p w:rsidR="00B22D2B" w:rsidRDefault="00595128" w:rsidP="00B22D2B">
      <w:pPr>
        <w:pStyle w:val="a6"/>
        <w:widowControl/>
        <w:numPr>
          <w:ilvl w:val="0"/>
          <w:numId w:val="8"/>
        </w:numPr>
        <w:adjustRightInd/>
        <w:spacing w:after="200" w:line="276" w:lineRule="auto"/>
        <w:ind w:left="993" w:hanging="426"/>
        <w:rPr>
          <w:sz w:val="28"/>
          <w:szCs w:val="28"/>
          <w:lang w:val="fr-FR"/>
        </w:rPr>
      </w:pPr>
      <w:r>
        <w:rPr>
          <w:sz w:val="28"/>
          <w:szCs w:val="28"/>
          <w:lang w:val="fr-FR"/>
        </w:rPr>
        <w:t>Parce que cela favoriserait l’intérêt des élèves pour cette discipline</w:t>
      </w:r>
      <w:r w:rsidR="003830B5">
        <w:rPr>
          <w:sz w:val="28"/>
          <w:szCs w:val="28"/>
          <w:lang w:val="fr-FR"/>
        </w:rPr>
        <w:t>.</w:t>
      </w:r>
    </w:p>
    <w:p w:rsidR="00B22D2B" w:rsidRDefault="00595128" w:rsidP="00B22D2B">
      <w:pPr>
        <w:pStyle w:val="a6"/>
        <w:widowControl/>
        <w:numPr>
          <w:ilvl w:val="0"/>
          <w:numId w:val="8"/>
        </w:numPr>
        <w:adjustRightInd/>
        <w:spacing w:after="200" w:line="276" w:lineRule="auto"/>
        <w:ind w:left="993" w:hanging="426"/>
        <w:rPr>
          <w:sz w:val="28"/>
          <w:szCs w:val="28"/>
          <w:lang w:val="fr-FR"/>
        </w:rPr>
      </w:pPr>
      <w:r>
        <w:rPr>
          <w:sz w:val="28"/>
          <w:szCs w:val="28"/>
          <w:lang w:val="fr-FR"/>
        </w:rPr>
        <w:t>Parce que cette discipline deviendrait accessible aux élèves du primaire</w:t>
      </w:r>
      <w:r w:rsidR="003830B5">
        <w:rPr>
          <w:sz w:val="28"/>
          <w:szCs w:val="28"/>
          <w:lang w:val="fr-FR"/>
        </w:rPr>
        <w:t>.</w:t>
      </w:r>
    </w:p>
    <w:p w:rsidR="00B22D2B" w:rsidRDefault="00B22D2B" w:rsidP="00B22D2B">
      <w:pPr>
        <w:pStyle w:val="a6"/>
        <w:rPr>
          <w:sz w:val="28"/>
          <w:szCs w:val="28"/>
          <w:lang w:val="fr-FR"/>
        </w:rPr>
      </w:pPr>
    </w:p>
    <w:tbl>
      <w:tblPr>
        <w:tblW w:w="9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19"/>
      </w:tblGrid>
      <w:tr w:rsidR="00B22D2B" w:rsidRPr="003830B5" w:rsidTr="006000EF">
        <w:trPr>
          <w:trHeight w:val="527"/>
        </w:trPr>
        <w:tc>
          <w:tcPr>
            <w:tcW w:w="9619" w:type="dxa"/>
            <w:tcBorders>
              <w:top w:val="single" w:sz="4" w:space="0" w:color="000000"/>
              <w:left w:val="single" w:sz="4" w:space="0" w:color="000000"/>
              <w:bottom w:val="single" w:sz="4" w:space="0" w:color="000000"/>
              <w:right w:val="single" w:sz="4" w:space="0" w:color="000000"/>
            </w:tcBorders>
            <w:vAlign w:val="center"/>
            <w:hideMark/>
          </w:tcPr>
          <w:p w:rsidR="00B22D2B" w:rsidRPr="0050169A" w:rsidRDefault="00B22D2B" w:rsidP="006000EF">
            <w:pPr>
              <w:jc w:val="center"/>
              <w:rPr>
                <w:b/>
              </w:rPr>
            </w:pPr>
            <w:r>
              <w:rPr>
                <w:b/>
              </w:rPr>
              <w:t>ПЕРЕНЕСИТЕ</w:t>
            </w:r>
            <w:r w:rsidRPr="0050169A">
              <w:rPr>
                <w:b/>
              </w:rPr>
              <w:t xml:space="preserve"> </w:t>
            </w:r>
            <w:r>
              <w:rPr>
                <w:b/>
              </w:rPr>
              <w:t>СВОИ</w:t>
            </w:r>
            <w:r w:rsidRPr="0050169A">
              <w:rPr>
                <w:b/>
              </w:rPr>
              <w:t xml:space="preserve"> </w:t>
            </w:r>
            <w:r>
              <w:rPr>
                <w:b/>
              </w:rPr>
              <w:t>РЕШЕНИЯ</w:t>
            </w:r>
            <w:r w:rsidRPr="0050169A">
              <w:rPr>
                <w:b/>
              </w:rPr>
              <w:t xml:space="preserve"> </w:t>
            </w:r>
            <w:r>
              <w:rPr>
                <w:b/>
              </w:rPr>
              <w:t>В</w:t>
            </w:r>
            <w:r w:rsidRPr="0050169A">
              <w:rPr>
                <w:b/>
              </w:rPr>
              <w:t xml:space="preserve"> </w:t>
            </w:r>
            <w:r>
              <w:rPr>
                <w:b/>
              </w:rPr>
              <w:t>ЛИСТ</w:t>
            </w:r>
            <w:r w:rsidRPr="0050169A">
              <w:rPr>
                <w:b/>
              </w:rPr>
              <w:t xml:space="preserve"> </w:t>
            </w:r>
            <w:r>
              <w:rPr>
                <w:b/>
              </w:rPr>
              <w:t>ОТВЕТОВ</w:t>
            </w:r>
            <w:r w:rsidRPr="0050169A">
              <w:rPr>
                <w:b/>
              </w:rPr>
              <w:t>!</w:t>
            </w:r>
          </w:p>
        </w:tc>
      </w:tr>
    </w:tbl>
    <w:p w:rsidR="00570E0A" w:rsidRPr="00165E1C" w:rsidRDefault="00570E0A" w:rsidP="00570E0A">
      <w:pPr>
        <w:spacing w:after="200" w:line="276" w:lineRule="auto"/>
        <w:jc w:val="center"/>
        <w:rPr>
          <w:sz w:val="23"/>
          <w:szCs w:val="23"/>
        </w:rPr>
      </w:pPr>
      <w:r>
        <w:rPr>
          <w:sz w:val="23"/>
          <w:szCs w:val="23"/>
        </w:rPr>
        <w:lastRenderedPageBreak/>
        <w:t>Всероссийская олимпиада по французскому языку для учащихся 9-11 классов Муниципальный этап. Уровень</w:t>
      </w:r>
      <w:r w:rsidRPr="00165E1C">
        <w:rPr>
          <w:sz w:val="23"/>
          <w:szCs w:val="23"/>
        </w:rPr>
        <w:t xml:space="preserve"> </w:t>
      </w:r>
      <w:r>
        <w:rPr>
          <w:sz w:val="23"/>
          <w:szCs w:val="23"/>
        </w:rPr>
        <w:t>сложности</w:t>
      </w:r>
      <w:r w:rsidRPr="00165E1C">
        <w:rPr>
          <w:sz w:val="23"/>
          <w:szCs w:val="23"/>
        </w:rPr>
        <w:t xml:space="preserve"> </w:t>
      </w:r>
      <w:r>
        <w:rPr>
          <w:sz w:val="23"/>
          <w:szCs w:val="23"/>
        </w:rPr>
        <w:t>В</w:t>
      </w:r>
      <w:proofErr w:type="gramStart"/>
      <w:r w:rsidRPr="00165E1C">
        <w:rPr>
          <w:sz w:val="23"/>
          <w:szCs w:val="23"/>
        </w:rPr>
        <w:t>1</w:t>
      </w:r>
      <w:proofErr w:type="gramEnd"/>
      <w:r w:rsidRPr="00165E1C">
        <w:rPr>
          <w:sz w:val="23"/>
          <w:szCs w:val="23"/>
        </w:rPr>
        <w:t>+</w:t>
      </w:r>
    </w:p>
    <w:p w:rsidR="00B22D2B" w:rsidRPr="00165E1C" w:rsidRDefault="00B22D2B" w:rsidP="00B22D2B">
      <w:pPr>
        <w:jc w:val="center"/>
        <w:rPr>
          <w:b/>
        </w:rPr>
      </w:pPr>
      <w:r>
        <w:rPr>
          <w:b/>
        </w:rPr>
        <w:t>Конкурс</w:t>
      </w:r>
      <w:r w:rsidRPr="00165E1C">
        <w:rPr>
          <w:b/>
        </w:rPr>
        <w:t xml:space="preserve"> </w:t>
      </w:r>
      <w:r>
        <w:rPr>
          <w:b/>
        </w:rPr>
        <w:t>письменной</w:t>
      </w:r>
      <w:r w:rsidRPr="00165E1C">
        <w:rPr>
          <w:b/>
        </w:rPr>
        <w:t xml:space="preserve"> </w:t>
      </w:r>
      <w:r>
        <w:rPr>
          <w:b/>
        </w:rPr>
        <w:t>речи</w:t>
      </w:r>
    </w:p>
    <w:p w:rsidR="00B22D2B" w:rsidRPr="00165E1C" w:rsidRDefault="00B22D2B" w:rsidP="00B22D2B">
      <w:pPr>
        <w:jc w:val="right"/>
        <w:rPr>
          <w:b/>
        </w:rPr>
      </w:pPr>
      <w:r w:rsidRPr="00165E1C">
        <w:rPr>
          <w:b/>
        </w:rPr>
        <w:t xml:space="preserve"> </w:t>
      </w:r>
    </w:p>
    <w:p w:rsidR="00B22D2B" w:rsidRPr="00165E1C" w:rsidRDefault="00B22D2B" w:rsidP="00B22D2B">
      <w:pPr>
        <w:jc w:val="both"/>
        <w:rPr>
          <w:b/>
        </w:rPr>
      </w:pPr>
      <w:r>
        <w:rPr>
          <w:b/>
          <w:lang w:val="fr-FR"/>
        </w:rPr>
        <w:t>Dur</w:t>
      </w:r>
      <w:proofErr w:type="spellStart"/>
      <w:r w:rsidRPr="00165E1C">
        <w:rPr>
          <w:b/>
        </w:rPr>
        <w:t>é</w:t>
      </w:r>
      <w:proofErr w:type="spellEnd"/>
      <w:r>
        <w:rPr>
          <w:b/>
          <w:lang w:val="fr-FR"/>
        </w:rPr>
        <w:t>e</w:t>
      </w:r>
      <w:r w:rsidRPr="00165E1C">
        <w:rPr>
          <w:b/>
        </w:rPr>
        <w:t xml:space="preserve"> </w:t>
      </w:r>
      <w:r>
        <w:rPr>
          <w:b/>
          <w:lang w:val="fr-FR"/>
        </w:rPr>
        <w:t>d</w:t>
      </w:r>
      <w:r w:rsidR="002C4BAF">
        <w:rPr>
          <w:b/>
          <w:lang w:val="fr-FR"/>
        </w:rPr>
        <w:t>e</w:t>
      </w:r>
      <w:r w:rsidR="002C4BAF" w:rsidRPr="00165E1C">
        <w:rPr>
          <w:b/>
        </w:rPr>
        <w:t xml:space="preserve"> </w:t>
      </w:r>
      <w:r w:rsidR="002C4BAF" w:rsidRPr="002C4BAF">
        <w:rPr>
          <w:b/>
          <w:lang w:val="fr-FR"/>
        </w:rPr>
        <w:t>l</w:t>
      </w:r>
      <w:r w:rsidRPr="00165E1C">
        <w:rPr>
          <w:b/>
        </w:rPr>
        <w:t>’</w:t>
      </w:r>
      <w:proofErr w:type="spellStart"/>
      <w:r w:rsidRPr="00165E1C">
        <w:rPr>
          <w:b/>
        </w:rPr>
        <w:t>é</w:t>
      </w:r>
      <w:proofErr w:type="spellEnd"/>
      <w:r w:rsidRPr="002C4BAF">
        <w:rPr>
          <w:b/>
          <w:lang w:val="fr-FR"/>
        </w:rPr>
        <w:t>pre</w:t>
      </w:r>
      <w:r>
        <w:rPr>
          <w:b/>
          <w:lang w:val="fr-FR"/>
        </w:rPr>
        <w:t>uve </w:t>
      </w:r>
      <w:r w:rsidRPr="00165E1C">
        <w:rPr>
          <w:b/>
        </w:rPr>
        <w:t xml:space="preserve">: 1 </w:t>
      </w:r>
      <w:r>
        <w:rPr>
          <w:b/>
          <w:lang w:val="fr-FR"/>
        </w:rPr>
        <w:t>heure</w:t>
      </w:r>
      <w:r w:rsidRPr="00165E1C">
        <w:rPr>
          <w:b/>
        </w:rPr>
        <w:t xml:space="preserve"> 10                                                              25 </w:t>
      </w:r>
      <w:r>
        <w:rPr>
          <w:b/>
          <w:lang w:val="fr-FR"/>
        </w:rPr>
        <w:t>points</w:t>
      </w:r>
    </w:p>
    <w:p w:rsidR="00B22D2B" w:rsidRPr="00165E1C" w:rsidRDefault="00B22D2B" w:rsidP="00B22D2B">
      <w:pPr>
        <w:jc w:val="both"/>
        <w:rPr>
          <w:b/>
        </w:rPr>
      </w:pPr>
    </w:p>
    <w:p w:rsidR="00101385" w:rsidRDefault="00B22D2B" w:rsidP="00B26FA7">
      <w:pPr>
        <w:jc w:val="both"/>
        <w:rPr>
          <w:rFonts w:eastAsia="Times New Roman,Italic"/>
          <w:iCs/>
          <w:lang w:val="fr-FR" w:eastAsia="en-US"/>
        </w:rPr>
      </w:pPr>
      <w:r w:rsidRPr="00F704F7">
        <w:rPr>
          <w:b/>
          <w:lang w:val="fr-FR"/>
        </w:rPr>
        <w:t xml:space="preserve">Situation : </w:t>
      </w:r>
      <w:r w:rsidR="00F704F7" w:rsidRPr="00F704F7">
        <w:rPr>
          <w:rFonts w:eastAsia="Times New Roman,Italic"/>
          <w:iCs/>
          <w:lang w:val="fr-FR" w:eastAsia="en-US"/>
        </w:rPr>
        <w:t>Vous êtes journaliste dans un magazine destiné aux jeunes de votre âge.</w:t>
      </w:r>
      <w:r w:rsidR="00F704F7">
        <w:rPr>
          <w:rFonts w:eastAsia="Times New Roman,Italic"/>
          <w:iCs/>
          <w:lang w:val="fr-FR" w:eastAsia="en-US"/>
        </w:rPr>
        <w:t xml:space="preserve"> </w:t>
      </w:r>
      <w:r w:rsidR="00F16DCD">
        <w:rPr>
          <w:rFonts w:eastAsia="Times New Roman,Italic"/>
          <w:iCs/>
          <w:lang w:val="fr-FR" w:eastAsia="en-US"/>
        </w:rPr>
        <w:t>Vous rédigez un article pour informer vos lecteurs de la collecte de jouets pour Noël « Laisse parler ton coeur » organisée par la communauté d’</w:t>
      </w:r>
      <w:r w:rsidR="00F16DCD" w:rsidRPr="00F16DCD">
        <w:rPr>
          <w:lang w:val="fr-FR"/>
        </w:rPr>
        <w:t>Emmaüs</w:t>
      </w:r>
      <w:r w:rsidR="00F16DCD">
        <w:rPr>
          <w:lang w:val="fr-FR"/>
        </w:rPr>
        <w:t xml:space="preserve"> et Eco-système. Vous vous prononcez pour l’aide </w:t>
      </w:r>
      <w:r w:rsidR="00F16DCD">
        <w:rPr>
          <w:rFonts w:eastAsia="Times New Roman,Italic"/>
          <w:iCs/>
          <w:lang w:val="fr-FR" w:eastAsia="en-US"/>
        </w:rPr>
        <w:t>aux enfants défavorisés, et vous montrez notamment que la collecte de jouets est un acte solidaire. Vous utilisez les informations ci-dessous.</w:t>
      </w:r>
    </w:p>
    <w:p w:rsidR="00253D1E" w:rsidRDefault="00253D1E" w:rsidP="00B26FA7">
      <w:pPr>
        <w:jc w:val="both"/>
        <w:rPr>
          <w:rFonts w:eastAsia="Times New Roman,Italic"/>
          <w:iCs/>
          <w:lang w:val="fr-FR" w:eastAsia="en-US"/>
        </w:rPr>
      </w:pPr>
    </w:p>
    <w:tbl>
      <w:tblPr>
        <w:tblStyle w:val="aa"/>
        <w:tblW w:w="0" w:type="auto"/>
        <w:tblLook w:val="04A0"/>
      </w:tblPr>
      <w:tblGrid>
        <w:gridCol w:w="9571"/>
      </w:tblGrid>
      <w:tr w:rsidR="00587EB7" w:rsidRPr="00931237" w:rsidTr="00587EB7">
        <w:tc>
          <w:tcPr>
            <w:tcW w:w="9571" w:type="dxa"/>
          </w:tcPr>
          <w:p w:rsidR="00587EB7" w:rsidRPr="00253D1E" w:rsidRDefault="00587EB7" w:rsidP="00253D1E">
            <w:pPr>
              <w:pStyle w:val="a3"/>
              <w:spacing w:before="0" w:beforeAutospacing="0" w:after="0" w:afterAutospacing="0"/>
              <w:jc w:val="both"/>
              <w:rPr>
                <w:lang w:val="fr-FR"/>
              </w:rPr>
            </w:pPr>
            <w:r w:rsidRPr="00253D1E">
              <w:rPr>
                <w:b/>
                <w:lang w:val="fr-FR"/>
              </w:rPr>
              <w:t>Emmaüs</w:t>
            </w:r>
            <w:r w:rsidR="00253D1E" w:rsidRPr="00253D1E">
              <w:rPr>
                <w:b/>
                <w:lang w:val="fr-FR"/>
              </w:rPr>
              <w:t xml:space="preserve">. </w:t>
            </w:r>
            <w:r w:rsidR="00253D1E" w:rsidRPr="00253D1E">
              <w:rPr>
                <w:rStyle w:val="a8"/>
                <w:b w:val="0"/>
                <w:lang w:val="fr-FR"/>
              </w:rPr>
              <w:t xml:space="preserve">Créé en 1971 par l’abbé Pierre, Emmaüs International est un mouvement laïc de solidarité active contre la pauvreté et l’exclusion. </w:t>
            </w:r>
            <w:r w:rsidR="00253D1E" w:rsidRPr="00253D1E">
              <w:rPr>
                <w:lang w:val="fr-FR"/>
              </w:rPr>
              <w:t xml:space="preserve">Il réunit </w:t>
            </w:r>
            <w:r w:rsidR="00253D1E" w:rsidRPr="00253D1E">
              <w:rPr>
                <w:rStyle w:val="bleu3"/>
                <w:lang w:val="fr-FR"/>
              </w:rPr>
              <w:t>350 associations dans 37 pays répartis sur 4 continents</w:t>
            </w:r>
            <w:r w:rsidR="00253D1E" w:rsidRPr="00253D1E">
              <w:rPr>
                <w:lang w:val="fr-FR"/>
              </w:rPr>
              <w:t>.</w:t>
            </w:r>
            <w:r w:rsidR="00BA771E">
              <w:rPr>
                <w:lang w:val="fr-FR"/>
              </w:rPr>
              <w:t xml:space="preserve"> C</w:t>
            </w:r>
            <w:r w:rsidR="00253D1E" w:rsidRPr="00253D1E">
              <w:rPr>
                <w:lang w:val="fr-FR"/>
              </w:rPr>
              <w:t xml:space="preserve">es associations portent les mêmes </w:t>
            </w:r>
            <w:r w:rsidR="00253D1E" w:rsidRPr="00253D1E">
              <w:rPr>
                <w:rStyle w:val="bleu3"/>
                <w:lang w:val="fr-FR"/>
              </w:rPr>
              <w:t>valeurs de partage, d’humanité et de justice</w:t>
            </w:r>
            <w:r w:rsidR="00253D1E" w:rsidRPr="00253D1E">
              <w:rPr>
                <w:lang w:val="fr-FR"/>
              </w:rPr>
              <w:t xml:space="preserve">, dans des contextes sociaux, économiques et politiques très diversifiés. Toutes partagent le même objectif : </w:t>
            </w:r>
            <w:r w:rsidR="00253D1E" w:rsidRPr="00253D1E">
              <w:rPr>
                <w:rStyle w:val="bleu3"/>
                <w:lang w:val="fr-FR"/>
              </w:rPr>
              <w:t>permettre aux plus pauvres de devenir acteurs de leur propre vie</w:t>
            </w:r>
            <w:r w:rsidR="00253D1E" w:rsidRPr="00253D1E">
              <w:rPr>
                <w:lang w:val="fr-FR"/>
              </w:rPr>
              <w:t xml:space="preserve"> et démontrer qu’un monde plus juste est possible. </w:t>
            </w:r>
            <w:r w:rsidRPr="00253D1E">
              <w:rPr>
                <w:lang w:val="fr-FR"/>
              </w:rPr>
              <w:t>Emmaüs qui rassemble aujourd’hui près de 18 000 personnes en France est devenu à la fois une fabrique d’innovations sociales et de solidarités pour aider des pauvres, et un front militant en faveur d’une société plus humaine et plus juste.</w:t>
            </w:r>
          </w:p>
          <w:p w:rsidR="00587EB7" w:rsidRPr="00587EB7" w:rsidRDefault="00587EB7" w:rsidP="00253D1E">
            <w:pPr>
              <w:jc w:val="both"/>
              <w:rPr>
                <w:b/>
                <w:lang w:val="fr-FR"/>
              </w:rPr>
            </w:pPr>
            <w:r w:rsidRPr="00253D1E">
              <w:rPr>
                <w:sz w:val="24"/>
                <w:szCs w:val="24"/>
                <w:lang w:val="fr-FR"/>
              </w:rPr>
              <w:t xml:space="preserve">Organisateur de la collecte de jouets « Laisse Parler Ton Cœur », en partenariat avec Emmaüs, </w:t>
            </w:r>
            <w:r w:rsidRPr="00253D1E">
              <w:rPr>
                <w:b/>
                <w:sz w:val="24"/>
                <w:szCs w:val="24"/>
                <w:lang w:val="fr-FR"/>
              </w:rPr>
              <w:t>Eco-systèmes</w:t>
            </w:r>
            <w:r w:rsidRPr="00253D1E">
              <w:rPr>
                <w:sz w:val="24"/>
                <w:szCs w:val="24"/>
                <w:lang w:val="fr-FR"/>
              </w:rPr>
              <w:t xml:space="preserve"> est un éco-organisme à but non lucratif, agréé par les Pouvoirs Publics, pour organiser la collecte, la dépollution et le recyclage des déchets d’équipements électriques et électroniques (DEEE). Les jouets qui ne peuvent être réutilisés par Emmaüs </w:t>
            </w:r>
            <w:r w:rsidRPr="00253D1E">
              <w:rPr>
                <w:rStyle w:val="a8"/>
                <w:b w:val="0"/>
                <w:sz w:val="24"/>
                <w:szCs w:val="24"/>
                <w:lang w:val="fr-FR"/>
              </w:rPr>
              <w:t>sont confiés à Eco-systèmes pour être recyclés.</w:t>
            </w:r>
          </w:p>
        </w:tc>
      </w:tr>
    </w:tbl>
    <w:p w:rsidR="00F16DCD" w:rsidRPr="00F16DCD" w:rsidRDefault="00F16DCD" w:rsidP="00B26FA7">
      <w:pPr>
        <w:jc w:val="both"/>
        <w:rPr>
          <w:b/>
          <w:lang w:val="fr-FR"/>
        </w:rPr>
      </w:pPr>
    </w:p>
    <w:p w:rsidR="00B22D2B" w:rsidRDefault="00B22D2B" w:rsidP="00D1376C">
      <w:pPr>
        <w:pStyle w:val="a3"/>
        <w:spacing w:before="0" w:beforeAutospacing="0" w:after="0" w:afterAutospacing="0"/>
        <w:jc w:val="both"/>
        <w:rPr>
          <w:b/>
          <w:sz w:val="28"/>
          <w:szCs w:val="28"/>
          <w:lang w:val="fr-FR"/>
        </w:rPr>
      </w:pPr>
      <w:r w:rsidRPr="00101385">
        <w:rPr>
          <w:b/>
          <w:sz w:val="28"/>
          <w:szCs w:val="28"/>
          <w:lang w:val="fr-FR"/>
        </w:rPr>
        <w:t>Consignes d’écriture</w:t>
      </w:r>
    </w:p>
    <w:p w:rsidR="00D1376C" w:rsidRPr="00101385" w:rsidRDefault="00D1376C" w:rsidP="00E478BB">
      <w:pPr>
        <w:pStyle w:val="a6"/>
        <w:numPr>
          <w:ilvl w:val="0"/>
          <w:numId w:val="22"/>
        </w:numPr>
        <w:tabs>
          <w:tab w:val="left" w:pos="284"/>
        </w:tabs>
        <w:autoSpaceDE w:val="0"/>
        <w:autoSpaceDN w:val="0"/>
        <w:spacing w:line="240" w:lineRule="auto"/>
        <w:ind w:left="0" w:firstLine="0"/>
        <w:rPr>
          <w:rFonts w:eastAsiaTheme="minorHAnsi"/>
          <w:sz w:val="28"/>
          <w:szCs w:val="28"/>
          <w:lang w:val="fr-FR" w:eastAsia="en-US"/>
        </w:rPr>
      </w:pPr>
      <w:r w:rsidRPr="00101385">
        <w:rPr>
          <w:rFonts w:eastAsiaTheme="minorHAnsi"/>
          <w:sz w:val="28"/>
          <w:szCs w:val="28"/>
          <w:lang w:val="fr-FR" w:eastAsia="en-US"/>
        </w:rPr>
        <w:t>Le titre qui informe sur le contenu de votre article (3-8 mots).</w:t>
      </w:r>
    </w:p>
    <w:p w:rsidR="00D1376C" w:rsidRPr="00101385" w:rsidRDefault="00D1376C" w:rsidP="00E478BB">
      <w:pPr>
        <w:pStyle w:val="a6"/>
        <w:numPr>
          <w:ilvl w:val="0"/>
          <w:numId w:val="22"/>
        </w:numPr>
        <w:tabs>
          <w:tab w:val="left" w:pos="284"/>
        </w:tabs>
        <w:autoSpaceDE w:val="0"/>
        <w:autoSpaceDN w:val="0"/>
        <w:spacing w:line="240" w:lineRule="auto"/>
        <w:ind w:left="0" w:firstLine="0"/>
        <w:rPr>
          <w:rFonts w:eastAsiaTheme="minorHAnsi"/>
          <w:sz w:val="28"/>
          <w:szCs w:val="28"/>
          <w:lang w:val="fr-FR" w:eastAsia="en-US"/>
        </w:rPr>
      </w:pPr>
      <w:r w:rsidRPr="00101385">
        <w:rPr>
          <w:rFonts w:eastAsiaTheme="minorHAnsi"/>
          <w:sz w:val="28"/>
          <w:szCs w:val="28"/>
          <w:lang w:val="fr-FR" w:eastAsia="en-US"/>
        </w:rPr>
        <w:t>L'article : exposez des faits, des chiffres en quelques phrases (citez vos sources). Dites ce</w:t>
      </w:r>
      <w:r w:rsidR="00E478BB" w:rsidRPr="00101385">
        <w:rPr>
          <w:rFonts w:eastAsiaTheme="minorHAnsi"/>
          <w:sz w:val="28"/>
          <w:szCs w:val="28"/>
          <w:lang w:val="fr-FR" w:eastAsia="en-US"/>
        </w:rPr>
        <w:t xml:space="preserve"> </w:t>
      </w:r>
      <w:r w:rsidRPr="00101385">
        <w:rPr>
          <w:rFonts w:eastAsiaTheme="minorHAnsi"/>
          <w:sz w:val="28"/>
          <w:szCs w:val="28"/>
          <w:lang w:val="fr-FR" w:eastAsia="en-US"/>
        </w:rPr>
        <w:t>que vous pensez de</w:t>
      </w:r>
      <w:r w:rsidR="00E478BB" w:rsidRPr="00101385">
        <w:rPr>
          <w:rFonts w:eastAsiaTheme="minorHAnsi"/>
          <w:sz w:val="28"/>
          <w:szCs w:val="28"/>
          <w:lang w:val="fr-FR" w:eastAsia="en-US"/>
        </w:rPr>
        <w:t xml:space="preserve"> l</w:t>
      </w:r>
      <w:r w:rsidR="00101385" w:rsidRPr="00101385">
        <w:rPr>
          <w:rFonts w:eastAsiaTheme="minorHAnsi"/>
          <w:sz w:val="28"/>
          <w:szCs w:val="28"/>
          <w:lang w:val="fr-FR" w:eastAsia="en-US"/>
        </w:rPr>
        <w:t>’idée de cette J</w:t>
      </w:r>
      <w:r w:rsidR="00E478BB" w:rsidRPr="00101385">
        <w:rPr>
          <w:rFonts w:eastAsiaTheme="minorHAnsi"/>
          <w:sz w:val="28"/>
          <w:szCs w:val="28"/>
          <w:lang w:val="fr-FR" w:eastAsia="en-US"/>
        </w:rPr>
        <w:t>ournée</w:t>
      </w:r>
      <w:r w:rsidRPr="00101385">
        <w:rPr>
          <w:rFonts w:eastAsiaTheme="minorHAnsi"/>
          <w:sz w:val="28"/>
          <w:szCs w:val="28"/>
          <w:lang w:val="fr-FR" w:eastAsia="en-US"/>
        </w:rPr>
        <w:t xml:space="preserve">, </w:t>
      </w:r>
      <w:r w:rsidR="00056A7F" w:rsidRPr="00101385">
        <w:rPr>
          <w:rFonts w:eastAsiaTheme="minorHAnsi"/>
          <w:sz w:val="28"/>
          <w:szCs w:val="28"/>
          <w:lang w:val="fr-FR" w:eastAsia="en-US"/>
        </w:rPr>
        <w:t>appelez à la tolérence</w:t>
      </w:r>
      <w:r w:rsidR="00056A7F">
        <w:rPr>
          <w:rFonts w:eastAsiaTheme="minorHAnsi"/>
          <w:sz w:val="28"/>
          <w:szCs w:val="28"/>
          <w:lang w:val="fr-FR" w:eastAsia="en-US"/>
        </w:rPr>
        <w:t>,</w:t>
      </w:r>
      <w:r w:rsidR="00056A7F" w:rsidRPr="00101385">
        <w:rPr>
          <w:rFonts w:eastAsiaTheme="minorHAnsi"/>
          <w:sz w:val="28"/>
          <w:szCs w:val="28"/>
          <w:lang w:val="fr-FR" w:eastAsia="en-US"/>
        </w:rPr>
        <w:t xml:space="preserve"> </w:t>
      </w:r>
      <w:r w:rsidRPr="00101385">
        <w:rPr>
          <w:rFonts w:eastAsiaTheme="minorHAnsi"/>
          <w:sz w:val="28"/>
          <w:szCs w:val="28"/>
          <w:lang w:val="fr-FR" w:eastAsia="en-US"/>
        </w:rPr>
        <w:t>invitez à</w:t>
      </w:r>
      <w:r w:rsidR="00E478BB" w:rsidRPr="00101385">
        <w:rPr>
          <w:rFonts w:eastAsiaTheme="minorHAnsi"/>
          <w:sz w:val="28"/>
          <w:szCs w:val="28"/>
          <w:lang w:val="fr-FR" w:eastAsia="en-US"/>
        </w:rPr>
        <w:t xml:space="preserve"> </w:t>
      </w:r>
      <w:r w:rsidR="006C1861">
        <w:rPr>
          <w:rFonts w:eastAsiaTheme="minorHAnsi"/>
          <w:sz w:val="28"/>
          <w:szCs w:val="28"/>
          <w:lang w:val="fr-FR" w:eastAsia="en-US"/>
        </w:rPr>
        <w:t xml:space="preserve">l’organisation de cet </w:t>
      </w:r>
      <w:r w:rsidR="00E478BB" w:rsidRPr="00101385">
        <w:rPr>
          <w:rFonts w:eastAsiaTheme="minorHAnsi"/>
          <w:sz w:val="28"/>
          <w:szCs w:val="28"/>
          <w:lang w:val="fr-FR" w:eastAsia="en-US"/>
        </w:rPr>
        <w:t>événement</w:t>
      </w:r>
      <w:r w:rsidR="00056A7F">
        <w:rPr>
          <w:rFonts w:eastAsiaTheme="minorHAnsi"/>
          <w:sz w:val="28"/>
          <w:szCs w:val="28"/>
          <w:lang w:val="fr-FR" w:eastAsia="en-US"/>
        </w:rPr>
        <w:t xml:space="preserve"> dans votre lycée et donnez un (des) exemple(s)</w:t>
      </w:r>
      <w:r w:rsidRPr="00101385">
        <w:rPr>
          <w:rFonts w:eastAsiaTheme="minorHAnsi"/>
          <w:sz w:val="28"/>
          <w:szCs w:val="28"/>
          <w:lang w:val="fr-FR" w:eastAsia="en-US"/>
        </w:rPr>
        <w:t>. Longueur du texte 170 mots ± 10% sans compter le titre.</w:t>
      </w:r>
    </w:p>
    <w:p w:rsidR="00D1376C" w:rsidRPr="00101385" w:rsidRDefault="00D1376C" w:rsidP="00E478BB">
      <w:pPr>
        <w:pStyle w:val="a6"/>
        <w:numPr>
          <w:ilvl w:val="0"/>
          <w:numId w:val="22"/>
        </w:numPr>
        <w:tabs>
          <w:tab w:val="left" w:pos="284"/>
        </w:tabs>
        <w:autoSpaceDE w:val="0"/>
        <w:autoSpaceDN w:val="0"/>
        <w:spacing w:line="240" w:lineRule="auto"/>
        <w:ind w:left="0" w:firstLine="0"/>
        <w:rPr>
          <w:rFonts w:eastAsiaTheme="minorHAnsi"/>
          <w:sz w:val="28"/>
          <w:szCs w:val="28"/>
          <w:lang w:val="fr-FR" w:eastAsia="en-US"/>
        </w:rPr>
      </w:pPr>
      <w:r w:rsidRPr="00101385">
        <w:rPr>
          <w:rFonts w:eastAsiaTheme="minorHAnsi"/>
          <w:sz w:val="28"/>
          <w:szCs w:val="28"/>
          <w:lang w:val="fr-FR" w:eastAsia="en-US"/>
        </w:rPr>
        <w:t xml:space="preserve">En rédigeant l’article, respectez </w:t>
      </w:r>
      <w:r w:rsidR="00165E1C">
        <w:rPr>
          <w:rFonts w:eastAsiaTheme="minorHAnsi"/>
          <w:sz w:val="28"/>
          <w:szCs w:val="28"/>
          <w:lang w:val="fr-FR" w:eastAsia="en-US"/>
        </w:rPr>
        <w:t xml:space="preserve"> </w:t>
      </w:r>
      <w:r w:rsidRPr="00101385">
        <w:rPr>
          <w:rFonts w:eastAsiaTheme="minorHAnsi"/>
          <w:sz w:val="28"/>
          <w:szCs w:val="28"/>
          <w:lang w:val="fr-FR" w:eastAsia="en-US"/>
        </w:rPr>
        <w:t>la situation d'énonciation (article destiné à des jeunes de</w:t>
      </w:r>
      <w:r w:rsidR="00101385" w:rsidRPr="00101385">
        <w:rPr>
          <w:rFonts w:eastAsiaTheme="minorHAnsi"/>
          <w:sz w:val="28"/>
          <w:szCs w:val="28"/>
          <w:lang w:val="fr-FR" w:eastAsia="en-US"/>
        </w:rPr>
        <w:t xml:space="preserve"> </w:t>
      </w:r>
      <w:r w:rsidRPr="00101385">
        <w:rPr>
          <w:rFonts w:eastAsiaTheme="minorHAnsi"/>
          <w:sz w:val="28"/>
          <w:szCs w:val="28"/>
          <w:lang w:val="fr-FR" w:eastAsia="en-US"/>
        </w:rPr>
        <w:t>votre âge).</w:t>
      </w:r>
    </w:p>
    <w:p w:rsidR="00D1376C" w:rsidRPr="00101385" w:rsidRDefault="00D1376C" w:rsidP="00E478BB">
      <w:pPr>
        <w:pStyle w:val="a3"/>
        <w:numPr>
          <w:ilvl w:val="0"/>
          <w:numId w:val="22"/>
        </w:numPr>
        <w:tabs>
          <w:tab w:val="left" w:pos="284"/>
        </w:tabs>
        <w:spacing w:before="0" w:beforeAutospacing="0" w:after="0" w:afterAutospacing="0"/>
        <w:ind w:left="0" w:firstLine="0"/>
        <w:jc w:val="both"/>
        <w:rPr>
          <w:rFonts w:eastAsiaTheme="minorHAnsi"/>
          <w:sz w:val="28"/>
          <w:szCs w:val="28"/>
          <w:lang w:val="fr-FR" w:eastAsia="en-US"/>
        </w:rPr>
      </w:pPr>
      <w:r w:rsidRPr="00101385">
        <w:rPr>
          <w:rFonts w:eastAsiaTheme="minorHAnsi"/>
          <w:sz w:val="28"/>
          <w:szCs w:val="28"/>
          <w:lang w:val="fr-FR" w:eastAsia="en-US"/>
        </w:rPr>
        <w:t>Signez votre article par un pseudon</w:t>
      </w:r>
      <w:r w:rsidRPr="00101385">
        <w:rPr>
          <w:rFonts w:eastAsiaTheme="minorHAnsi"/>
          <w:sz w:val="28"/>
          <w:szCs w:val="28"/>
          <w:lang w:eastAsia="en-US"/>
        </w:rPr>
        <w:t>у</w:t>
      </w:r>
      <w:r w:rsidRPr="00101385">
        <w:rPr>
          <w:rFonts w:eastAsiaTheme="minorHAnsi"/>
          <w:sz w:val="28"/>
          <w:szCs w:val="28"/>
          <w:lang w:val="fr-FR" w:eastAsia="en-US"/>
        </w:rPr>
        <w:t>me.</w:t>
      </w:r>
    </w:p>
    <w:p w:rsidR="00101385" w:rsidRDefault="00101385" w:rsidP="00101385">
      <w:pPr>
        <w:pStyle w:val="a3"/>
        <w:spacing w:before="0" w:beforeAutospacing="0" w:after="0" w:afterAutospacing="0"/>
        <w:rPr>
          <w:b/>
          <w:sz w:val="28"/>
          <w:szCs w:val="28"/>
          <w:lang w:val="fr-FR"/>
        </w:rPr>
      </w:pPr>
    </w:p>
    <w:p w:rsidR="00B22D2B" w:rsidRPr="00101385" w:rsidRDefault="00B22D2B" w:rsidP="00101385">
      <w:pPr>
        <w:pStyle w:val="a3"/>
        <w:spacing w:before="0" w:beforeAutospacing="0" w:after="0" w:afterAutospacing="0"/>
        <w:rPr>
          <w:b/>
          <w:sz w:val="28"/>
          <w:szCs w:val="28"/>
          <w:lang w:val="fr-FR"/>
        </w:rPr>
      </w:pPr>
      <w:r w:rsidRPr="00101385">
        <w:rPr>
          <w:b/>
          <w:sz w:val="28"/>
          <w:szCs w:val="28"/>
          <w:lang w:val="fr-FR"/>
        </w:rPr>
        <w:t>Critères de réussite</w:t>
      </w:r>
    </w:p>
    <w:p w:rsidR="00B22D2B" w:rsidRDefault="00B22D2B" w:rsidP="00101385">
      <w:pPr>
        <w:pStyle w:val="a3"/>
        <w:spacing w:before="0" w:beforeAutospacing="0" w:after="0" w:afterAutospacing="0"/>
        <w:rPr>
          <w:sz w:val="28"/>
          <w:szCs w:val="28"/>
          <w:lang w:val="fr-FR"/>
        </w:rPr>
      </w:pPr>
      <w:r>
        <w:rPr>
          <w:sz w:val="28"/>
          <w:szCs w:val="28"/>
          <w:lang w:val="fr-FR"/>
        </w:rPr>
        <w:t>Vous aurez réussi si :</w:t>
      </w:r>
    </w:p>
    <w:p w:rsidR="00B22D2B" w:rsidRDefault="00B22D2B" w:rsidP="00101385">
      <w:pPr>
        <w:pStyle w:val="a3"/>
        <w:numPr>
          <w:ilvl w:val="0"/>
          <w:numId w:val="11"/>
        </w:numPr>
        <w:spacing w:before="0" w:beforeAutospacing="0" w:after="0" w:afterAutospacing="0"/>
        <w:ind w:left="0" w:firstLine="426"/>
        <w:rPr>
          <w:sz w:val="28"/>
          <w:szCs w:val="28"/>
          <w:lang w:val="fr-FR"/>
        </w:rPr>
      </w:pPr>
      <w:r>
        <w:rPr>
          <w:sz w:val="28"/>
          <w:szCs w:val="28"/>
          <w:lang w:val="fr-FR"/>
        </w:rPr>
        <w:t>vous avez exposé les faits en vous appuyant sur des chiffres précis ;</w:t>
      </w:r>
    </w:p>
    <w:p w:rsidR="00B22D2B" w:rsidRDefault="00B22D2B" w:rsidP="00101385">
      <w:pPr>
        <w:pStyle w:val="a3"/>
        <w:numPr>
          <w:ilvl w:val="0"/>
          <w:numId w:val="11"/>
        </w:numPr>
        <w:ind w:left="0" w:firstLine="426"/>
        <w:rPr>
          <w:sz w:val="28"/>
          <w:szCs w:val="28"/>
          <w:lang w:val="fr-FR"/>
        </w:rPr>
      </w:pPr>
      <w:r>
        <w:rPr>
          <w:sz w:val="28"/>
          <w:szCs w:val="28"/>
          <w:lang w:val="fr-FR"/>
        </w:rPr>
        <w:t>vous avez été convaincant et émouvant ;</w:t>
      </w:r>
    </w:p>
    <w:p w:rsidR="00B22D2B" w:rsidRDefault="00B22D2B" w:rsidP="00101385">
      <w:pPr>
        <w:pStyle w:val="a3"/>
        <w:numPr>
          <w:ilvl w:val="0"/>
          <w:numId w:val="11"/>
        </w:numPr>
        <w:ind w:left="0" w:firstLine="426"/>
        <w:rPr>
          <w:sz w:val="28"/>
          <w:szCs w:val="28"/>
          <w:lang w:val="fr-FR"/>
        </w:rPr>
      </w:pPr>
      <w:r>
        <w:rPr>
          <w:sz w:val="28"/>
          <w:szCs w:val="28"/>
          <w:lang w:val="fr-FR"/>
        </w:rPr>
        <w:t>vous n’avez pas oublié le titre ;</w:t>
      </w:r>
    </w:p>
    <w:p w:rsidR="00101385" w:rsidRPr="00101385" w:rsidRDefault="00B22D2B" w:rsidP="00101385">
      <w:pPr>
        <w:pStyle w:val="a3"/>
        <w:numPr>
          <w:ilvl w:val="0"/>
          <w:numId w:val="11"/>
        </w:numPr>
        <w:ind w:left="0" w:firstLine="426"/>
        <w:rPr>
          <w:sz w:val="28"/>
          <w:szCs w:val="28"/>
          <w:lang w:val="fr-FR"/>
        </w:rPr>
      </w:pPr>
      <w:r>
        <w:rPr>
          <w:sz w:val="28"/>
          <w:szCs w:val="28"/>
          <w:lang w:val="fr-FR"/>
        </w:rPr>
        <w:t>vous avez observé la longueur indiquée dans la consigne.</w:t>
      </w:r>
    </w:p>
    <w:p w:rsidR="00253D1E" w:rsidRDefault="00101385" w:rsidP="00253D1E">
      <w:pPr>
        <w:autoSpaceDE w:val="0"/>
        <w:autoSpaceDN w:val="0"/>
        <w:jc w:val="center"/>
        <w:rPr>
          <w:sz w:val="23"/>
          <w:szCs w:val="23"/>
        </w:rPr>
      </w:pPr>
      <w:r w:rsidRPr="000B50B3">
        <w:rPr>
          <w:b/>
          <w:sz w:val="32"/>
          <w:szCs w:val="32"/>
          <w:lang w:val="fr-FR"/>
        </w:rPr>
        <w:br w:type="page"/>
      </w:r>
      <w:r w:rsidR="00253D1E">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sidR="00253D1E">
        <w:rPr>
          <w:sz w:val="23"/>
          <w:szCs w:val="23"/>
        </w:rPr>
        <w:t>1</w:t>
      </w:r>
      <w:proofErr w:type="gramEnd"/>
      <w:r w:rsidR="00253D1E">
        <w:rPr>
          <w:sz w:val="23"/>
          <w:szCs w:val="23"/>
        </w:rPr>
        <w:t>+</w:t>
      </w:r>
    </w:p>
    <w:p w:rsidR="00253D1E" w:rsidRDefault="00253D1E" w:rsidP="00253D1E">
      <w:pPr>
        <w:autoSpaceDE w:val="0"/>
        <w:autoSpaceDN w:val="0"/>
        <w:jc w:val="center"/>
        <w:rPr>
          <w:rFonts w:eastAsia="Times New Roman,Bold"/>
          <w:b/>
          <w:bCs/>
          <w:lang w:eastAsia="en-US"/>
        </w:rPr>
      </w:pPr>
    </w:p>
    <w:p w:rsidR="00253D1E" w:rsidRDefault="00253D1E" w:rsidP="00253D1E">
      <w:pPr>
        <w:rPr>
          <w:rFonts w:eastAsia="Times New Roman,Bold"/>
          <w:lang w:eastAsia="en-US"/>
        </w:rPr>
      </w:pPr>
      <w:r>
        <w:rPr>
          <w:rFonts w:eastAsia="Times New Roman,Bold"/>
          <w:lang w:eastAsia="en-US"/>
        </w:rPr>
        <w:t>Регистрационный номер участника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4"/>
        <w:gridCol w:w="544"/>
        <w:gridCol w:w="544"/>
        <w:gridCol w:w="544"/>
      </w:tblGrid>
      <w:tr w:rsidR="00253D1E" w:rsidTr="00253D1E">
        <w:trPr>
          <w:trHeight w:val="386"/>
        </w:trPr>
        <w:tc>
          <w:tcPr>
            <w:tcW w:w="544" w:type="dxa"/>
          </w:tcPr>
          <w:p w:rsidR="00253D1E" w:rsidRDefault="00253D1E" w:rsidP="00253D1E">
            <w:pPr>
              <w:rPr>
                <w:rFonts w:eastAsia="Times New Roman,Bold"/>
                <w:lang w:eastAsia="en-US"/>
              </w:rPr>
            </w:pPr>
          </w:p>
        </w:tc>
        <w:tc>
          <w:tcPr>
            <w:tcW w:w="544" w:type="dxa"/>
          </w:tcPr>
          <w:p w:rsidR="00253D1E" w:rsidRDefault="00253D1E" w:rsidP="00253D1E">
            <w:pPr>
              <w:rPr>
                <w:rFonts w:eastAsia="Times New Roman,Bold"/>
                <w:lang w:eastAsia="en-US"/>
              </w:rPr>
            </w:pPr>
          </w:p>
        </w:tc>
        <w:tc>
          <w:tcPr>
            <w:tcW w:w="544" w:type="dxa"/>
          </w:tcPr>
          <w:p w:rsidR="00253D1E" w:rsidRDefault="00253D1E" w:rsidP="00253D1E">
            <w:pPr>
              <w:rPr>
                <w:rFonts w:eastAsia="Times New Roman,Bold"/>
                <w:lang w:eastAsia="en-US"/>
              </w:rPr>
            </w:pPr>
          </w:p>
        </w:tc>
        <w:tc>
          <w:tcPr>
            <w:tcW w:w="544" w:type="dxa"/>
          </w:tcPr>
          <w:p w:rsidR="00253D1E" w:rsidRDefault="00253D1E" w:rsidP="00253D1E">
            <w:pPr>
              <w:rPr>
                <w:rFonts w:eastAsia="Times New Roman,Bold"/>
                <w:lang w:eastAsia="en-US"/>
              </w:rPr>
            </w:pPr>
          </w:p>
        </w:tc>
      </w:tr>
    </w:tbl>
    <w:p w:rsidR="00253D1E" w:rsidRDefault="00253D1E" w:rsidP="00253D1E">
      <w:pPr>
        <w:autoSpaceDE w:val="0"/>
        <w:autoSpaceDN w:val="0"/>
        <w:jc w:val="center"/>
        <w:rPr>
          <w:rFonts w:eastAsia="Times New Roman,Bold"/>
          <w:b/>
          <w:bCs/>
          <w:lang w:eastAsia="en-US"/>
        </w:rPr>
      </w:pPr>
    </w:p>
    <w:p w:rsidR="00253D1E" w:rsidRPr="00A462A9" w:rsidRDefault="00253D1E" w:rsidP="00253D1E">
      <w:pPr>
        <w:autoSpaceDE w:val="0"/>
        <w:autoSpaceDN w:val="0"/>
        <w:jc w:val="center"/>
        <w:rPr>
          <w:rFonts w:eastAsia="Times New Roman,Bold"/>
          <w:b/>
          <w:bCs/>
          <w:lang w:eastAsia="en-US"/>
        </w:rPr>
      </w:pPr>
      <w:r w:rsidRPr="00A462A9">
        <w:rPr>
          <w:rFonts w:eastAsia="Times New Roman,Bold"/>
          <w:b/>
          <w:bCs/>
          <w:lang w:eastAsia="en-US"/>
        </w:rPr>
        <w:t xml:space="preserve">Лексико-грамматический тест </w:t>
      </w:r>
    </w:p>
    <w:p w:rsidR="00253D1E" w:rsidRDefault="00253D1E" w:rsidP="00253D1E">
      <w:pPr>
        <w:rPr>
          <w:rFonts w:eastAsia="Times New Roman,Bold"/>
          <w:lang w:eastAsia="en-US"/>
        </w:rPr>
      </w:pPr>
    </w:p>
    <w:p w:rsidR="00253D1E" w:rsidRDefault="00253D1E" w:rsidP="00253D1E">
      <w:pPr>
        <w:jc w:val="center"/>
        <w:rPr>
          <w:rFonts w:eastAsia="Times New Roman,Bold"/>
          <w:b/>
          <w:lang w:eastAsia="en-US"/>
        </w:rPr>
      </w:pPr>
      <w:r>
        <w:rPr>
          <w:rFonts w:eastAsia="Times New Roman,Bold"/>
          <w:b/>
          <w:lang w:eastAsia="en-US"/>
        </w:rPr>
        <w:t>ЛИСТ ОТВЕТОВ</w:t>
      </w:r>
    </w:p>
    <w:p w:rsidR="00253D1E" w:rsidRDefault="00253D1E" w:rsidP="00253D1E"/>
    <w:tbl>
      <w:tblPr>
        <w:tblW w:w="9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2224"/>
        <w:gridCol w:w="2224"/>
        <w:gridCol w:w="2224"/>
        <w:gridCol w:w="2224"/>
      </w:tblGrid>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2.</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3.</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4.</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5.</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6.</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7.</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8.</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9.</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10.</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11.</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12.</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13.</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14.</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15.</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16.</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17.</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18.</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19.</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r w:rsidR="00253D1E" w:rsidTr="00253D1E">
        <w:tc>
          <w:tcPr>
            <w:tcW w:w="817" w:type="dxa"/>
            <w:vAlign w:val="center"/>
          </w:tcPr>
          <w:p w:rsidR="00253D1E" w:rsidRPr="00A462A9" w:rsidRDefault="00253D1E" w:rsidP="00253D1E">
            <w:pPr>
              <w:pStyle w:val="11"/>
              <w:spacing w:line="360" w:lineRule="auto"/>
              <w:ind w:left="0"/>
              <w:jc w:val="center"/>
              <w:rPr>
                <w:sz w:val="28"/>
                <w:szCs w:val="28"/>
              </w:rPr>
            </w:pPr>
            <w:r>
              <w:rPr>
                <w:sz w:val="28"/>
                <w:szCs w:val="28"/>
              </w:rPr>
              <w:t>20.</w:t>
            </w:r>
          </w:p>
        </w:tc>
        <w:tc>
          <w:tcPr>
            <w:tcW w:w="2224" w:type="dxa"/>
          </w:tcPr>
          <w:p w:rsidR="00253D1E" w:rsidRDefault="00253D1E" w:rsidP="00253D1E">
            <w:pPr>
              <w:spacing w:line="360" w:lineRule="auto"/>
              <w:jc w:val="center"/>
              <w:rPr>
                <w:b/>
                <w:lang w:val="fr-FR"/>
              </w:rPr>
            </w:pPr>
            <w:r>
              <w:rPr>
                <w:b/>
                <w:lang w:val="fr-FR"/>
              </w:rPr>
              <w:t>A</w:t>
            </w:r>
          </w:p>
        </w:tc>
        <w:tc>
          <w:tcPr>
            <w:tcW w:w="2224" w:type="dxa"/>
          </w:tcPr>
          <w:p w:rsidR="00253D1E" w:rsidRDefault="00253D1E" w:rsidP="00253D1E">
            <w:pPr>
              <w:spacing w:line="360" w:lineRule="auto"/>
              <w:jc w:val="center"/>
              <w:rPr>
                <w:b/>
                <w:lang w:val="fr-FR"/>
              </w:rPr>
            </w:pPr>
            <w:r>
              <w:rPr>
                <w:b/>
                <w:lang w:val="fr-FR"/>
              </w:rPr>
              <w:t>B</w:t>
            </w:r>
          </w:p>
        </w:tc>
        <w:tc>
          <w:tcPr>
            <w:tcW w:w="2224" w:type="dxa"/>
          </w:tcPr>
          <w:p w:rsidR="00253D1E" w:rsidRDefault="00253D1E" w:rsidP="00253D1E">
            <w:pPr>
              <w:spacing w:line="360" w:lineRule="auto"/>
              <w:jc w:val="center"/>
              <w:rPr>
                <w:b/>
                <w:lang w:val="fr-FR"/>
              </w:rPr>
            </w:pPr>
            <w:r>
              <w:rPr>
                <w:b/>
                <w:lang w:val="fr-FR"/>
              </w:rPr>
              <w:t>C</w:t>
            </w:r>
          </w:p>
        </w:tc>
        <w:tc>
          <w:tcPr>
            <w:tcW w:w="2224" w:type="dxa"/>
          </w:tcPr>
          <w:p w:rsidR="00253D1E" w:rsidRDefault="00253D1E" w:rsidP="00253D1E">
            <w:pPr>
              <w:spacing w:line="360" w:lineRule="auto"/>
              <w:jc w:val="center"/>
              <w:rPr>
                <w:b/>
                <w:lang w:val="fr-FR"/>
              </w:rPr>
            </w:pPr>
            <w:r>
              <w:rPr>
                <w:b/>
                <w:lang w:val="fr-FR"/>
              </w:rPr>
              <w:t>D</w:t>
            </w:r>
          </w:p>
        </w:tc>
      </w:tr>
    </w:tbl>
    <w:p w:rsidR="00253D1E" w:rsidRDefault="00253D1E" w:rsidP="00253D1E">
      <w:pPr>
        <w:spacing w:line="360" w:lineRule="auto"/>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4"/>
        <w:gridCol w:w="1914"/>
        <w:gridCol w:w="1914"/>
        <w:gridCol w:w="1914"/>
        <w:gridCol w:w="1915"/>
      </w:tblGrid>
      <w:tr w:rsidR="00253D1E" w:rsidTr="00253D1E">
        <w:tc>
          <w:tcPr>
            <w:tcW w:w="1914" w:type="dxa"/>
          </w:tcPr>
          <w:p w:rsidR="00253D1E" w:rsidRPr="00F94BA3" w:rsidRDefault="00253D1E" w:rsidP="00253D1E">
            <w:pPr>
              <w:spacing w:line="360" w:lineRule="auto"/>
              <w:jc w:val="center"/>
              <w:rPr>
                <w:b/>
              </w:rPr>
            </w:pPr>
            <w:r w:rsidRPr="00F94BA3">
              <w:rPr>
                <w:b/>
              </w:rPr>
              <w:t>21</w:t>
            </w:r>
          </w:p>
        </w:tc>
        <w:tc>
          <w:tcPr>
            <w:tcW w:w="1914" w:type="dxa"/>
          </w:tcPr>
          <w:p w:rsidR="00253D1E" w:rsidRPr="00F94BA3" w:rsidRDefault="00253D1E" w:rsidP="00253D1E">
            <w:pPr>
              <w:spacing w:line="360" w:lineRule="auto"/>
              <w:jc w:val="center"/>
              <w:rPr>
                <w:b/>
              </w:rPr>
            </w:pPr>
            <w:r w:rsidRPr="00F94BA3">
              <w:rPr>
                <w:b/>
              </w:rPr>
              <w:t>22</w:t>
            </w:r>
          </w:p>
        </w:tc>
        <w:tc>
          <w:tcPr>
            <w:tcW w:w="1914" w:type="dxa"/>
          </w:tcPr>
          <w:p w:rsidR="00253D1E" w:rsidRPr="00F94BA3" w:rsidRDefault="00253D1E" w:rsidP="00253D1E">
            <w:pPr>
              <w:spacing w:line="360" w:lineRule="auto"/>
              <w:jc w:val="center"/>
              <w:rPr>
                <w:b/>
              </w:rPr>
            </w:pPr>
            <w:r w:rsidRPr="00F94BA3">
              <w:rPr>
                <w:b/>
              </w:rPr>
              <w:t>23</w:t>
            </w:r>
          </w:p>
        </w:tc>
        <w:tc>
          <w:tcPr>
            <w:tcW w:w="1914" w:type="dxa"/>
          </w:tcPr>
          <w:p w:rsidR="00253D1E" w:rsidRPr="00F94BA3" w:rsidRDefault="00253D1E" w:rsidP="00253D1E">
            <w:pPr>
              <w:spacing w:line="360" w:lineRule="auto"/>
              <w:jc w:val="center"/>
              <w:rPr>
                <w:b/>
              </w:rPr>
            </w:pPr>
            <w:r w:rsidRPr="00F94BA3">
              <w:rPr>
                <w:b/>
              </w:rPr>
              <w:t>24</w:t>
            </w:r>
          </w:p>
        </w:tc>
        <w:tc>
          <w:tcPr>
            <w:tcW w:w="1915" w:type="dxa"/>
          </w:tcPr>
          <w:p w:rsidR="00253D1E" w:rsidRPr="00F94BA3" w:rsidRDefault="00253D1E" w:rsidP="00253D1E">
            <w:pPr>
              <w:spacing w:line="360" w:lineRule="auto"/>
              <w:jc w:val="center"/>
              <w:rPr>
                <w:b/>
              </w:rPr>
            </w:pPr>
            <w:r w:rsidRPr="00F94BA3">
              <w:rPr>
                <w:b/>
              </w:rPr>
              <w:t>25</w:t>
            </w:r>
          </w:p>
        </w:tc>
      </w:tr>
      <w:tr w:rsidR="00253D1E" w:rsidTr="00253D1E">
        <w:tc>
          <w:tcPr>
            <w:tcW w:w="1914" w:type="dxa"/>
          </w:tcPr>
          <w:p w:rsidR="00253D1E" w:rsidRPr="00F94BA3" w:rsidRDefault="00253D1E" w:rsidP="00253D1E">
            <w:pPr>
              <w:spacing w:line="360" w:lineRule="auto"/>
              <w:jc w:val="center"/>
              <w:rPr>
                <w:b/>
                <w:lang w:val="fr-FR"/>
              </w:rPr>
            </w:pPr>
          </w:p>
        </w:tc>
        <w:tc>
          <w:tcPr>
            <w:tcW w:w="1914" w:type="dxa"/>
          </w:tcPr>
          <w:p w:rsidR="00253D1E" w:rsidRPr="00F94BA3" w:rsidRDefault="00253D1E" w:rsidP="00253D1E">
            <w:pPr>
              <w:spacing w:line="360" w:lineRule="auto"/>
              <w:jc w:val="center"/>
              <w:rPr>
                <w:b/>
                <w:lang w:val="fr-FR"/>
              </w:rPr>
            </w:pPr>
          </w:p>
        </w:tc>
        <w:tc>
          <w:tcPr>
            <w:tcW w:w="1914" w:type="dxa"/>
          </w:tcPr>
          <w:p w:rsidR="00253D1E" w:rsidRPr="00F94BA3" w:rsidRDefault="00253D1E" w:rsidP="00253D1E">
            <w:pPr>
              <w:spacing w:line="360" w:lineRule="auto"/>
              <w:jc w:val="center"/>
              <w:rPr>
                <w:b/>
                <w:lang w:val="fr-FR"/>
              </w:rPr>
            </w:pPr>
          </w:p>
        </w:tc>
        <w:tc>
          <w:tcPr>
            <w:tcW w:w="1914" w:type="dxa"/>
          </w:tcPr>
          <w:p w:rsidR="00253D1E" w:rsidRPr="00F94BA3" w:rsidRDefault="00253D1E" w:rsidP="00253D1E">
            <w:pPr>
              <w:spacing w:line="360" w:lineRule="auto"/>
              <w:jc w:val="center"/>
              <w:rPr>
                <w:b/>
                <w:lang w:val="fr-FR"/>
              </w:rPr>
            </w:pPr>
          </w:p>
        </w:tc>
        <w:tc>
          <w:tcPr>
            <w:tcW w:w="1915" w:type="dxa"/>
          </w:tcPr>
          <w:p w:rsidR="00253D1E" w:rsidRPr="00F94BA3" w:rsidRDefault="00253D1E" w:rsidP="00253D1E">
            <w:pPr>
              <w:spacing w:line="360" w:lineRule="auto"/>
              <w:jc w:val="center"/>
              <w:rPr>
                <w:b/>
                <w:lang w:val="fr-FR"/>
              </w:rPr>
            </w:pPr>
          </w:p>
        </w:tc>
      </w:tr>
    </w:tbl>
    <w:p w:rsidR="00253D1E" w:rsidRDefault="00253D1E" w:rsidP="00253D1E">
      <w:pPr>
        <w:autoSpaceDE w:val="0"/>
        <w:autoSpaceDN w:val="0"/>
        <w:jc w:val="center"/>
        <w:rPr>
          <w:sz w:val="23"/>
          <w:szCs w:val="23"/>
        </w:rPr>
      </w:pPr>
      <w:r>
        <w:br w:type="page"/>
      </w:r>
      <w:r>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Pr>
          <w:sz w:val="23"/>
          <w:szCs w:val="23"/>
        </w:rPr>
        <w:t>1</w:t>
      </w:r>
      <w:proofErr w:type="gramEnd"/>
      <w:r>
        <w:rPr>
          <w:sz w:val="23"/>
          <w:szCs w:val="23"/>
        </w:rPr>
        <w:t>+</w:t>
      </w:r>
    </w:p>
    <w:p w:rsidR="00253D1E" w:rsidRDefault="00253D1E" w:rsidP="00253D1E">
      <w:pPr>
        <w:rPr>
          <w:rFonts w:eastAsia="Times New Roman,Bold"/>
          <w:lang w:eastAsia="en-US"/>
        </w:rPr>
      </w:pPr>
    </w:p>
    <w:p w:rsidR="00253D1E" w:rsidRDefault="00253D1E" w:rsidP="00253D1E">
      <w:pPr>
        <w:rPr>
          <w:rFonts w:eastAsia="Times New Roman,Bold"/>
          <w:lang w:eastAsia="en-US"/>
        </w:rPr>
      </w:pPr>
      <w:r>
        <w:rPr>
          <w:rFonts w:eastAsia="Times New Roman,Bold"/>
          <w:lang w:eastAsia="en-US"/>
        </w:rPr>
        <w:t>Регистрационный номер участника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4"/>
        <w:gridCol w:w="544"/>
        <w:gridCol w:w="544"/>
        <w:gridCol w:w="544"/>
      </w:tblGrid>
      <w:tr w:rsidR="00253D1E" w:rsidTr="00253D1E">
        <w:trPr>
          <w:trHeight w:val="386"/>
        </w:trPr>
        <w:tc>
          <w:tcPr>
            <w:tcW w:w="544" w:type="dxa"/>
          </w:tcPr>
          <w:p w:rsidR="00253D1E" w:rsidRDefault="00253D1E" w:rsidP="00253D1E">
            <w:pPr>
              <w:rPr>
                <w:rFonts w:eastAsia="Times New Roman,Bold"/>
                <w:lang w:eastAsia="en-US"/>
              </w:rPr>
            </w:pPr>
          </w:p>
        </w:tc>
        <w:tc>
          <w:tcPr>
            <w:tcW w:w="544" w:type="dxa"/>
          </w:tcPr>
          <w:p w:rsidR="00253D1E" w:rsidRDefault="00253D1E" w:rsidP="00253D1E">
            <w:pPr>
              <w:rPr>
                <w:rFonts w:eastAsia="Times New Roman,Bold"/>
                <w:lang w:eastAsia="en-US"/>
              </w:rPr>
            </w:pPr>
          </w:p>
        </w:tc>
        <w:tc>
          <w:tcPr>
            <w:tcW w:w="544" w:type="dxa"/>
          </w:tcPr>
          <w:p w:rsidR="00253D1E" w:rsidRDefault="00253D1E" w:rsidP="00253D1E">
            <w:pPr>
              <w:rPr>
                <w:rFonts w:eastAsia="Times New Roman,Bold"/>
                <w:lang w:eastAsia="en-US"/>
              </w:rPr>
            </w:pPr>
          </w:p>
        </w:tc>
        <w:tc>
          <w:tcPr>
            <w:tcW w:w="544" w:type="dxa"/>
          </w:tcPr>
          <w:p w:rsidR="00253D1E" w:rsidRDefault="00253D1E" w:rsidP="00253D1E">
            <w:pPr>
              <w:rPr>
                <w:rFonts w:eastAsia="Times New Roman,Bold"/>
                <w:lang w:eastAsia="en-US"/>
              </w:rPr>
            </w:pPr>
          </w:p>
        </w:tc>
      </w:tr>
    </w:tbl>
    <w:p w:rsidR="00253D1E" w:rsidRPr="00A462A9" w:rsidRDefault="00253D1E" w:rsidP="00253D1E">
      <w:pPr>
        <w:jc w:val="center"/>
        <w:rPr>
          <w:b/>
        </w:rPr>
      </w:pPr>
      <w:r w:rsidRPr="00A462A9">
        <w:rPr>
          <w:b/>
        </w:rPr>
        <w:t xml:space="preserve">Понимание письменной речи </w:t>
      </w:r>
    </w:p>
    <w:p w:rsidR="00253D1E" w:rsidRDefault="00253D1E" w:rsidP="00253D1E">
      <w:pPr>
        <w:jc w:val="center"/>
        <w:rPr>
          <w:b/>
        </w:rPr>
      </w:pPr>
      <w:r>
        <w:rPr>
          <w:b/>
        </w:rPr>
        <w:t>ЛИСТ ОТВЕТОВ</w:t>
      </w:r>
    </w:p>
    <w:p w:rsidR="00325281" w:rsidRPr="00DC43D2" w:rsidRDefault="00325281" w:rsidP="00325281">
      <w:pPr>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1985"/>
        <w:gridCol w:w="2108"/>
        <w:gridCol w:w="2047"/>
        <w:gridCol w:w="2047"/>
      </w:tblGrid>
      <w:tr w:rsidR="00325281"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rPr>
            </w:pPr>
          </w:p>
        </w:tc>
        <w:tc>
          <w:tcPr>
            <w:tcW w:w="1985" w:type="dxa"/>
            <w:tcBorders>
              <w:right w:val="single" w:sz="4" w:space="0" w:color="auto"/>
            </w:tcBorders>
            <w:shd w:val="clear" w:color="auto" w:fill="auto"/>
          </w:tcPr>
          <w:p w:rsidR="00325281" w:rsidRPr="005E1E80" w:rsidRDefault="00325281" w:rsidP="00843F2B">
            <w:pPr>
              <w:spacing w:line="360" w:lineRule="auto"/>
              <w:jc w:val="center"/>
              <w:rPr>
                <w:b/>
                <w:lang w:val="fr-FR"/>
              </w:rPr>
            </w:pPr>
          </w:p>
        </w:tc>
        <w:tc>
          <w:tcPr>
            <w:tcW w:w="2108" w:type="dxa"/>
            <w:tcBorders>
              <w:top w:val="nil"/>
              <w:left w:val="single" w:sz="4" w:space="0" w:color="auto"/>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pPr>
          </w:p>
        </w:tc>
      </w:tr>
      <w:tr w:rsidR="00325281"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rPr>
            </w:pPr>
          </w:p>
        </w:tc>
        <w:tc>
          <w:tcPr>
            <w:tcW w:w="1985" w:type="dxa"/>
            <w:tcBorders>
              <w:right w:val="single" w:sz="4" w:space="0" w:color="auto"/>
            </w:tcBorders>
          </w:tcPr>
          <w:p w:rsidR="00325281" w:rsidRPr="00A112B0" w:rsidRDefault="00325281" w:rsidP="00843F2B">
            <w:pPr>
              <w:spacing w:line="360" w:lineRule="auto"/>
              <w:jc w:val="center"/>
              <w:rPr>
                <w:b/>
                <w:lang w:val="en-US"/>
              </w:rPr>
            </w:pPr>
          </w:p>
        </w:tc>
        <w:tc>
          <w:tcPr>
            <w:tcW w:w="2108" w:type="dxa"/>
            <w:tcBorders>
              <w:top w:val="nil"/>
              <w:left w:val="single" w:sz="4" w:space="0" w:color="auto"/>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pPr>
          </w:p>
        </w:tc>
      </w:tr>
      <w:tr w:rsidR="00325281"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rPr>
            </w:pPr>
          </w:p>
        </w:tc>
        <w:tc>
          <w:tcPr>
            <w:tcW w:w="1985" w:type="dxa"/>
            <w:tcBorders>
              <w:right w:val="single" w:sz="4" w:space="0" w:color="auto"/>
            </w:tcBorders>
          </w:tcPr>
          <w:p w:rsidR="00325281" w:rsidRPr="00A112B0" w:rsidRDefault="00325281" w:rsidP="00843F2B">
            <w:pPr>
              <w:spacing w:line="360" w:lineRule="auto"/>
              <w:jc w:val="center"/>
              <w:rPr>
                <w:b/>
                <w:lang w:val="en-US"/>
              </w:rPr>
            </w:pPr>
          </w:p>
        </w:tc>
        <w:tc>
          <w:tcPr>
            <w:tcW w:w="2108" w:type="dxa"/>
            <w:tcBorders>
              <w:top w:val="nil"/>
              <w:left w:val="single" w:sz="4" w:space="0" w:color="auto"/>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pPr>
          </w:p>
        </w:tc>
      </w:tr>
      <w:tr w:rsidR="00325281"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rPr>
            </w:pPr>
          </w:p>
        </w:tc>
        <w:tc>
          <w:tcPr>
            <w:tcW w:w="1985" w:type="dxa"/>
            <w:tcBorders>
              <w:right w:val="single" w:sz="4" w:space="0" w:color="auto"/>
            </w:tcBorders>
          </w:tcPr>
          <w:p w:rsidR="00325281" w:rsidRPr="00A112B0" w:rsidRDefault="00325281" w:rsidP="00843F2B">
            <w:pPr>
              <w:spacing w:line="360" w:lineRule="auto"/>
              <w:jc w:val="center"/>
              <w:rPr>
                <w:b/>
                <w:lang w:val="en-US"/>
              </w:rPr>
            </w:pPr>
          </w:p>
        </w:tc>
        <w:tc>
          <w:tcPr>
            <w:tcW w:w="2108" w:type="dxa"/>
            <w:tcBorders>
              <w:top w:val="nil"/>
              <w:left w:val="single" w:sz="4" w:space="0" w:color="auto"/>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pPr>
          </w:p>
        </w:tc>
      </w:tr>
      <w:tr w:rsidR="00325281"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rPr>
            </w:pPr>
          </w:p>
        </w:tc>
        <w:tc>
          <w:tcPr>
            <w:tcW w:w="1985" w:type="dxa"/>
            <w:tcBorders>
              <w:right w:val="single" w:sz="4" w:space="0" w:color="auto"/>
            </w:tcBorders>
          </w:tcPr>
          <w:p w:rsidR="00325281" w:rsidRPr="00A112B0" w:rsidRDefault="00325281" w:rsidP="00843F2B">
            <w:pPr>
              <w:spacing w:line="360" w:lineRule="auto"/>
              <w:jc w:val="center"/>
              <w:rPr>
                <w:b/>
                <w:lang w:val="en-US"/>
              </w:rPr>
            </w:pPr>
          </w:p>
        </w:tc>
        <w:tc>
          <w:tcPr>
            <w:tcW w:w="2108" w:type="dxa"/>
            <w:tcBorders>
              <w:top w:val="nil"/>
              <w:left w:val="single" w:sz="4" w:space="0" w:color="auto"/>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lang w:val="fr-FR"/>
              </w:rPr>
            </w:pPr>
          </w:p>
        </w:tc>
      </w:tr>
      <w:tr w:rsidR="00325281"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rPr>
            </w:pPr>
          </w:p>
        </w:tc>
        <w:tc>
          <w:tcPr>
            <w:tcW w:w="1985" w:type="dxa"/>
            <w:tcBorders>
              <w:right w:val="single" w:sz="4" w:space="0" w:color="auto"/>
            </w:tcBorders>
          </w:tcPr>
          <w:p w:rsidR="00325281" w:rsidRDefault="00325281" w:rsidP="00843F2B">
            <w:pPr>
              <w:spacing w:line="360" w:lineRule="auto"/>
              <w:jc w:val="center"/>
              <w:rPr>
                <w:b/>
                <w:lang w:val="en-US"/>
              </w:rPr>
            </w:pPr>
          </w:p>
        </w:tc>
        <w:tc>
          <w:tcPr>
            <w:tcW w:w="2108" w:type="dxa"/>
            <w:tcBorders>
              <w:top w:val="nil"/>
              <w:left w:val="single" w:sz="4" w:space="0" w:color="auto"/>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lang w:val="fr-FR"/>
              </w:rPr>
            </w:pPr>
          </w:p>
        </w:tc>
      </w:tr>
      <w:tr w:rsidR="00325281"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rPr>
            </w:pPr>
          </w:p>
        </w:tc>
        <w:tc>
          <w:tcPr>
            <w:tcW w:w="1985" w:type="dxa"/>
            <w:tcBorders>
              <w:right w:val="single" w:sz="4" w:space="0" w:color="auto"/>
            </w:tcBorders>
          </w:tcPr>
          <w:p w:rsidR="00325281" w:rsidRDefault="00325281" w:rsidP="00843F2B">
            <w:pPr>
              <w:spacing w:line="360" w:lineRule="auto"/>
              <w:jc w:val="center"/>
              <w:rPr>
                <w:b/>
                <w:lang w:val="en-US"/>
              </w:rPr>
            </w:pPr>
          </w:p>
        </w:tc>
        <w:tc>
          <w:tcPr>
            <w:tcW w:w="2108" w:type="dxa"/>
            <w:tcBorders>
              <w:top w:val="nil"/>
              <w:left w:val="single" w:sz="4" w:space="0" w:color="auto"/>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lang w:val="fr-FR"/>
              </w:rPr>
            </w:pPr>
          </w:p>
        </w:tc>
      </w:tr>
      <w:tr w:rsidR="00325281" w:rsidRPr="00D5289E"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rPr>
            </w:pPr>
          </w:p>
        </w:tc>
        <w:tc>
          <w:tcPr>
            <w:tcW w:w="8187" w:type="dxa"/>
            <w:gridSpan w:val="4"/>
          </w:tcPr>
          <w:p w:rsidR="00325281" w:rsidRDefault="00325281" w:rsidP="00325281">
            <w:pPr>
              <w:pStyle w:val="a6"/>
              <w:widowControl/>
              <w:numPr>
                <w:ilvl w:val="0"/>
                <w:numId w:val="30"/>
              </w:numPr>
              <w:adjustRightInd/>
              <w:spacing w:line="240" w:lineRule="auto"/>
              <w:rPr>
                <w:sz w:val="28"/>
                <w:szCs w:val="28"/>
                <w:lang w:val="fr-FR"/>
              </w:rPr>
            </w:pPr>
          </w:p>
          <w:p w:rsidR="00325281" w:rsidRPr="00C85AC9" w:rsidRDefault="00325281" w:rsidP="00325281">
            <w:pPr>
              <w:pStyle w:val="a6"/>
              <w:widowControl/>
              <w:adjustRightInd/>
              <w:spacing w:line="240" w:lineRule="auto"/>
              <w:rPr>
                <w:sz w:val="28"/>
                <w:szCs w:val="28"/>
                <w:lang w:val="fr-FR"/>
              </w:rPr>
            </w:pPr>
          </w:p>
          <w:p w:rsidR="00325281" w:rsidRDefault="00325281" w:rsidP="00325281">
            <w:pPr>
              <w:pStyle w:val="a6"/>
              <w:widowControl/>
              <w:numPr>
                <w:ilvl w:val="0"/>
                <w:numId w:val="30"/>
              </w:numPr>
              <w:adjustRightInd/>
              <w:spacing w:line="240" w:lineRule="auto"/>
              <w:rPr>
                <w:sz w:val="28"/>
                <w:szCs w:val="28"/>
                <w:lang w:val="fr-FR"/>
              </w:rPr>
            </w:pPr>
          </w:p>
          <w:p w:rsidR="00325281" w:rsidRPr="00C85AC9" w:rsidRDefault="00325281" w:rsidP="00325281">
            <w:pPr>
              <w:pStyle w:val="a6"/>
              <w:widowControl/>
              <w:adjustRightInd/>
              <w:spacing w:line="240" w:lineRule="auto"/>
              <w:rPr>
                <w:sz w:val="28"/>
                <w:szCs w:val="28"/>
                <w:lang w:val="fr-FR"/>
              </w:rPr>
            </w:pPr>
          </w:p>
          <w:p w:rsidR="00325281" w:rsidRPr="00D5289E" w:rsidRDefault="00325281" w:rsidP="00325281">
            <w:pPr>
              <w:pStyle w:val="a6"/>
              <w:widowControl/>
              <w:numPr>
                <w:ilvl w:val="0"/>
                <w:numId w:val="30"/>
              </w:numPr>
              <w:adjustRightInd/>
              <w:spacing w:line="240" w:lineRule="auto"/>
              <w:rPr>
                <w:sz w:val="28"/>
                <w:szCs w:val="28"/>
                <w:lang w:val="fr-FR"/>
              </w:rPr>
            </w:pPr>
          </w:p>
        </w:tc>
      </w:tr>
      <w:tr w:rsidR="00325281" w:rsidRPr="00617739"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lang w:val="fr-FR"/>
              </w:rPr>
            </w:pPr>
          </w:p>
        </w:tc>
        <w:tc>
          <w:tcPr>
            <w:tcW w:w="8187" w:type="dxa"/>
            <w:gridSpan w:val="4"/>
            <w:tcBorders>
              <w:right w:val="single" w:sz="4" w:space="0" w:color="auto"/>
            </w:tcBorders>
          </w:tcPr>
          <w:p w:rsidR="00325281" w:rsidRPr="00325281" w:rsidRDefault="00325281" w:rsidP="00843F2B">
            <w:pPr>
              <w:ind w:left="318"/>
              <w:jc w:val="both"/>
              <w:rPr>
                <w:lang w:val="fr-FR"/>
              </w:rPr>
            </w:pPr>
          </w:p>
        </w:tc>
      </w:tr>
      <w:tr w:rsidR="00325281" w:rsidRPr="00617739"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lang w:val="fr-FR"/>
              </w:rPr>
            </w:pPr>
          </w:p>
        </w:tc>
        <w:tc>
          <w:tcPr>
            <w:tcW w:w="8187" w:type="dxa"/>
            <w:gridSpan w:val="4"/>
            <w:tcBorders>
              <w:right w:val="single" w:sz="4" w:space="0" w:color="auto"/>
            </w:tcBorders>
          </w:tcPr>
          <w:p w:rsidR="00325281" w:rsidRDefault="00325281" w:rsidP="00325281">
            <w:pPr>
              <w:widowControl w:val="0"/>
              <w:numPr>
                <w:ilvl w:val="0"/>
                <w:numId w:val="31"/>
              </w:numPr>
              <w:adjustRightInd w:val="0"/>
              <w:jc w:val="both"/>
              <w:textAlignment w:val="baseline"/>
              <w:rPr>
                <w:lang w:val="fr-FR"/>
              </w:rPr>
            </w:pPr>
          </w:p>
          <w:p w:rsidR="00325281" w:rsidRDefault="00325281" w:rsidP="00325281">
            <w:pPr>
              <w:widowControl w:val="0"/>
              <w:numPr>
                <w:ilvl w:val="0"/>
                <w:numId w:val="31"/>
              </w:numPr>
              <w:adjustRightInd w:val="0"/>
              <w:jc w:val="both"/>
              <w:textAlignment w:val="baseline"/>
              <w:rPr>
                <w:lang w:val="fr-FR"/>
              </w:rPr>
            </w:pPr>
          </w:p>
        </w:tc>
      </w:tr>
      <w:tr w:rsidR="00325281" w:rsidRPr="00581263"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lang w:val="fr-FR"/>
              </w:rPr>
            </w:pPr>
          </w:p>
        </w:tc>
        <w:tc>
          <w:tcPr>
            <w:tcW w:w="1985" w:type="dxa"/>
            <w:tcBorders>
              <w:right w:val="single" w:sz="4" w:space="0" w:color="auto"/>
            </w:tcBorders>
          </w:tcPr>
          <w:p w:rsidR="00325281" w:rsidRPr="00A112B0" w:rsidRDefault="00325281" w:rsidP="00843F2B">
            <w:pPr>
              <w:spacing w:line="360" w:lineRule="auto"/>
              <w:jc w:val="center"/>
              <w:rPr>
                <w:b/>
                <w:lang w:val="en-US"/>
              </w:rPr>
            </w:pPr>
          </w:p>
        </w:tc>
        <w:tc>
          <w:tcPr>
            <w:tcW w:w="2108" w:type="dxa"/>
            <w:tcBorders>
              <w:top w:val="nil"/>
              <w:left w:val="single" w:sz="4" w:space="0" w:color="auto"/>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rPr>
            </w:pPr>
          </w:p>
        </w:tc>
        <w:tc>
          <w:tcPr>
            <w:tcW w:w="2047" w:type="dxa"/>
            <w:tcBorders>
              <w:top w:val="nil"/>
              <w:left w:val="nil"/>
              <w:bottom w:val="nil"/>
              <w:right w:val="nil"/>
            </w:tcBorders>
            <w:shd w:val="clear" w:color="auto" w:fill="auto"/>
          </w:tcPr>
          <w:p w:rsidR="00325281" w:rsidRPr="00D5289E" w:rsidRDefault="00325281" w:rsidP="00843F2B">
            <w:pPr>
              <w:spacing w:line="360" w:lineRule="auto"/>
              <w:jc w:val="center"/>
              <w:rPr>
                <w:b/>
                <w:lang w:val="fr-FR"/>
              </w:rPr>
            </w:pPr>
          </w:p>
        </w:tc>
      </w:tr>
      <w:tr w:rsidR="00325281" w:rsidRPr="00617739"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lang w:val="fr-FR"/>
              </w:rPr>
            </w:pPr>
          </w:p>
        </w:tc>
        <w:tc>
          <w:tcPr>
            <w:tcW w:w="8187" w:type="dxa"/>
            <w:gridSpan w:val="4"/>
          </w:tcPr>
          <w:p w:rsidR="00325281" w:rsidRPr="00D5289E" w:rsidRDefault="00325281" w:rsidP="00843F2B">
            <w:pPr>
              <w:pStyle w:val="a6"/>
              <w:widowControl/>
              <w:adjustRightInd/>
              <w:spacing w:line="240" w:lineRule="auto"/>
              <w:ind w:left="0"/>
              <w:rPr>
                <w:sz w:val="28"/>
                <w:szCs w:val="28"/>
                <w:lang w:val="fr-FR"/>
              </w:rPr>
            </w:pPr>
          </w:p>
        </w:tc>
      </w:tr>
      <w:tr w:rsidR="00325281" w:rsidRPr="00617739"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lang w:val="fr-FR"/>
              </w:rPr>
            </w:pPr>
          </w:p>
        </w:tc>
        <w:tc>
          <w:tcPr>
            <w:tcW w:w="8187" w:type="dxa"/>
            <w:gridSpan w:val="4"/>
            <w:tcBorders>
              <w:right w:val="single" w:sz="4" w:space="0" w:color="auto"/>
            </w:tcBorders>
            <w:shd w:val="clear" w:color="auto" w:fill="auto"/>
          </w:tcPr>
          <w:p w:rsidR="00325281" w:rsidRPr="00952D10" w:rsidRDefault="00325281" w:rsidP="00325281">
            <w:pPr>
              <w:widowControl w:val="0"/>
              <w:numPr>
                <w:ilvl w:val="0"/>
                <w:numId w:val="33"/>
              </w:numPr>
              <w:adjustRightInd w:val="0"/>
              <w:jc w:val="both"/>
              <w:textAlignment w:val="baseline"/>
              <w:rPr>
                <w:lang w:val="fr-FR"/>
              </w:rPr>
            </w:pPr>
          </w:p>
          <w:p w:rsidR="00325281" w:rsidRDefault="00325281" w:rsidP="00325281">
            <w:pPr>
              <w:widowControl w:val="0"/>
              <w:numPr>
                <w:ilvl w:val="0"/>
                <w:numId w:val="33"/>
              </w:numPr>
              <w:adjustRightInd w:val="0"/>
              <w:jc w:val="both"/>
              <w:textAlignment w:val="baseline"/>
              <w:rPr>
                <w:lang w:val="fr-FR"/>
              </w:rPr>
            </w:pPr>
          </w:p>
          <w:p w:rsidR="00325281" w:rsidRPr="00325281" w:rsidRDefault="00325281" w:rsidP="00325281">
            <w:pPr>
              <w:widowControl w:val="0"/>
              <w:numPr>
                <w:ilvl w:val="0"/>
                <w:numId w:val="33"/>
              </w:numPr>
              <w:adjustRightInd w:val="0"/>
              <w:jc w:val="both"/>
              <w:textAlignment w:val="baseline"/>
              <w:rPr>
                <w:lang w:val="fr-FR"/>
              </w:rPr>
            </w:pPr>
          </w:p>
        </w:tc>
      </w:tr>
      <w:tr w:rsidR="00325281" w:rsidRPr="00617739"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lang w:val="fr-FR"/>
              </w:rPr>
            </w:pPr>
          </w:p>
        </w:tc>
        <w:tc>
          <w:tcPr>
            <w:tcW w:w="8187" w:type="dxa"/>
            <w:gridSpan w:val="4"/>
            <w:tcBorders>
              <w:right w:val="single" w:sz="4" w:space="0" w:color="auto"/>
            </w:tcBorders>
            <w:shd w:val="clear" w:color="auto" w:fill="auto"/>
          </w:tcPr>
          <w:p w:rsidR="00325281" w:rsidRPr="00952D10" w:rsidRDefault="00325281" w:rsidP="00325281">
            <w:pPr>
              <w:rPr>
                <w:lang w:val="fr-FR"/>
              </w:rPr>
            </w:pPr>
          </w:p>
        </w:tc>
      </w:tr>
      <w:tr w:rsidR="00325281" w:rsidRPr="00617739" w:rsidTr="00843F2B">
        <w:tc>
          <w:tcPr>
            <w:tcW w:w="675" w:type="dxa"/>
          </w:tcPr>
          <w:p w:rsidR="00325281" w:rsidRPr="00D5289E" w:rsidRDefault="00325281" w:rsidP="00325281">
            <w:pPr>
              <w:pStyle w:val="a6"/>
              <w:widowControl/>
              <w:numPr>
                <w:ilvl w:val="0"/>
                <w:numId w:val="29"/>
              </w:numPr>
              <w:adjustRightInd/>
              <w:spacing w:line="360" w:lineRule="auto"/>
              <w:ind w:left="567" w:hanging="425"/>
              <w:rPr>
                <w:sz w:val="28"/>
                <w:szCs w:val="28"/>
                <w:lang w:val="fr-FR"/>
              </w:rPr>
            </w:pPr>
          </w:p>
        </w:tc>
        <w:tc>
          <w:tcPr>
            <w:tcW w:w="8187" w:type="dxa"/>
            <w:gridSpan w:val="4"/>
            <w:tcBorders>
              <w:right w:val="single" w:sz="4" w:space="0" w:color="auto"/>
            </w:tcBorders>
            <w:shd w:val="clear" w:color="auto" w:fill="auto"/>
          </w:tcPr>
          <w:p w:rsidR="00325281" w:rsidRDefault="00325281" w:rsidP="00325281">
            <w:pPr>
              <w:pStyle w:val="a6"/>
              <w:numPr>
                <w:ilvl w:val="0"/>
                <w:numId w:val="35"/>
              </w:numPr>
              <w:textAlignment w:val="baseline"/>
              <w:rPr>
                <w:sz w:val="28"/>
                <w:szCs w:val="28"/>
                <w:lang w:val="fr-FR"/>
              </w:rPr>
            </w:pPr>
          </w:p>
          <w:p w:rsidR="00325281" w:rsidRPr="00325281" w:rsidRDefault="00325281" w:rsidP="00325281">
            <w:pPr>
              <w:pStyle w:val="a6"/>
              <w:textAlignment w:val="baseline"/>
              <w:rPr>
                <w:sz w:val="28"/>
                <w:szCs w:val="28"/>
                <w:lang w:val="fr-FR"/>
              </w:rPr>
            </w:pPr>
          </w:p>
          <w:p w:rsidR="00325281" w:rsidRDefault="00325281" w:rsidP="00325281">
            <w:pPr>
              <w:pStyle w:val="a6"/>
              <w:numPr>
                <w:ilvl w:val="0"/>
                <w:numId w:val="35"/>
              </w:numPr>
              <w:textAlignment w:val="baseline"/>
              <w:rPr>
                <w:sz w:val="28"/>
                <w:szCs w:val="28"/>
                <w:lang w:val="fr-FR"/>
              </w:rPr>
            </w:pPr>
          </w:p>
          <w:p w:rsidR="00325281" w:rsidRPr="00325281" w:rsidRDefault="00325281" w:rsidP="00325281">
            <w:pPr>
              <w:pStyle w:val="a6"/>
              <w:textAlignment w:val="baseline"/>
              <w:rPr>
                <w:sz w:val="28"/>
                <w:szCs w:val="28"/>
                <w:lang w:val="fr-FR"/>
              </w:rPr>
            </w:pPr>
          </w:p>
          <w:p w:rsidR="00325281" w:rsidRPr="00325281" w:rsidRDefault="00325281" w:rsidP="00325281">
            <w:pPr>
              <w:pStyle w:val="a6"/>
              <w:numPr>
                <w:ilvl w:val="0"/>
                <w:numId w:val="35"/>
              </w:numPr>
              <w:textAlignment w:val="baseline"/>
              <w:rPr>
                <w:sz w:val="28"/>
                <w:szCs w:val="28"/>
                <w:lang w:val="fr-FR"/>
              </w:rPr>
            </w:pPr>
          </w:p>
        </w:tc>
      </w:tr>
      <w:tr w:rsidR="00325281" w:rsidRPr="00952D10" w:rsidTr="00843F2B">
        <w:tc>
          <w:tcPr>
            <w:tcW w:w="675" w:type="dxa"/>
          </w:tcPr>
          <w:p w:rsidR="00325281" w:rsidRPr="00617739" w:rsidRDefault="00325281" w:rsidP="00325281">
            <w:pPr>
              <w:pStyle w:val="a6"/>
              <w:widowControl/>
              <w:numPr>
                <w:ilvl w:val="0"/>
                <w:numId w:val="29"/>
              </w:numPr>
              <w:adjustRightInd/>
              <w:spacing w:line="360" w:lineRule="auto"/>
              <w:ind w:left="567" w:hanging="425"/>
              <w:rPr>
                <w:sz w:val="28"/>
                <w:szCs w:val="28"/>
                <w:lang w:val="fr-FR"/>
              </w:rPr>
            </w:pPr>
          </w:p>
        </w:tc>
        <w:tc>
          <w:tcPr>
            <w:tcW w:w="1985" w:type="dxa"/>
            <w:tcBorders>
              <w:right w:val="single" w:sz="4" w:space="0" w:color="auto"/>
            </w:tcBorders>
            <w:shd w:val="clear" w:color="auto" w:fill="auto"/>
          </w:tcPr>
          <w:p w:rsidR="00325281" w:rsidRPr="00325281" w:rsidRDefault="00325281" w:rsidP="00843F2B">
            <w:pPr>
              <w:spacing w:line="360" w:lineRule="auto"/>
              <w:jc w:val="center"/>
              <w:rPr>
                <w:b/>
                <w:lang w:val="fr-FR"/>
              </w:rPr>
            </w:pPr>
          </w:p>
        </w:tc>
        <w:tc>
          <w:tcPr>
            <w:tcW w:w="6202" w:type="dxa"/>
            <w:gridSpan w:val="3"/>
            <w:tcBorders>
              <w:top w:val="nil"/>
              <w:left w:val="single" w:sz="4" w:space="0" w:color="auto"/>
              <w:bottom w:val="nil"/>
              <w:right w:val="nil"/>
            </w:tcBorders>
            <w:shd w:val="clear" w:color="auto" w:fill="auto"/>
          </w:tcPr>
          <w:p w:rsidR="00325281" w:rsidRPr="00952D10" w:rsidRDefault="00325281" w:rsidP="00843F2B">
            <w:pPr>
              <w:spacing w:line="360" w:lineRule="auto"/>
              <w:jc w:val="center"/>
              <w:rPr>
                <w:b/>
                <w:lang w:val="fr-FR"/>
              </w:rPr>
            </w:pPr>
          </w:p>
        </w:tc>
      </w:tr>
      <w:tr w:rsidR="00325281" w:rsidRPr="00952D10" w:rsidTr="00843F2B">
        <w:tc>
          <w:tcPr>
            <w:tcW w:w="675" w:type="dxa"/>
          </w:tcPr>
          <w:p w:rsidR="00325281" w:rsidRPr="00952D10" w:rsidRDefault="00325281" w:rsidP="00325281">
            <w:pPr>
              <w:pStyle w:val="a6"/>
              <w:widowControl/>
              <w:numPr>
                <w:ilvl w:val="0"/>
                <w:numId w:val="29"/>
              </w:numPr>
              <w:adjustRightInd/>
              <w:spacing w:line="360" w:lineRule="auto"/>
              <w:ind w:left="567" w:hanging="425"/>
              <w:rPr>
                <w:sz w:val="28"/>
                <w:szCs w:val="28"/>
                <w:lang w:val="fr-FR"/>
              </w:rPr>
            </w:pPr>
          </w:p>
        </w:tc>
        <w:tc>
          <w:tcPr>
            <w:tcW w:w="1985" w:type="dxa"/>
            <w:tcBorders>
              <w:right w:val="single" w:sz="4" w:space="0" w:color="auto"/>
            </w:tcBorders>
          </w:tcPr>
          <w:p w:rsidR="00325281" w:rsidRPr="00AF00AB" w:rsidRDefault="00325281" w:rsidP="00843F2B">
            <w:pPr>
              <w:spacing w:line="360" w:lineRule="auto"/>
              <w:jc w:val="center"/>
              <w:rPr>
                <w:b/>
                <w:lang w:val="fr-FR"/>
              </w:rPr>
            </w:pPr>
          </w:p>
        </w:tc>
        <w:tc>
          <w:tcPr>
            <w:tcW w:w="2108" w:type="dxa"/>
            <w:tcBorders>
              <w:top w:val="nil"/>
              <w:left w:val="single" w:sz="4" w:space="0" w:color="auto"/>
              <w:bottom w:val="nil"/>
              <w:right w:val="nil"/>
            </w:tcBorders>
          </w:tcPr>
          <w:p w:rsidR="00325281" w:rsidRPr="00952D10" w:rsidRDefault="00325281" w:rsidP="00843F2B">
            <w:pPr>
              <w:spacing w:line="360" w:lineRule="auto"/>
              <w:rPr>
                <w:lang w:val="fr-FR"/>
              </w:rPr>
            </w:pPr>
          </w:p>
        </w:tc>
        <w:tc>
          <w:tcPr>
            <w:tcW w:w="2047" w:type="dxa"/>
            <w:tcBorders>
              <w:top w:val="nil"/>
              <w:left w:val="nil"/>
              <w:bottom w:val="nil"/>
              <w:right w:val="nil"/>
            </w:tcBorders>
          </w:tcPr>
          <w:p w:rsidR="00325281" w:rsidRPr="00952D10" w:rsidRDefault="00325281" w:rsidP="00843F2B">
            <w:pPr>
              <w:spacing w:line="360" w:lineRule="auto"/>
              <w:rPr>
                <w:lang w:val="fr-FR"/>
              </w:rPr>
            </w:pPr>
          </w:p>
        </w:tc>
        <w:tc>
          <w:tcPr>
            <w:tcW w:w="2047" w:type="dxa"/>
            <w:tcBorders>
              <w:top w:val="nil"/>
              <w:left w:val="nil"/>
              <w:bottom w:val="nil"/>
              <w:right w:val="nil"/>
            </w:tcBorders>
          </w:tcPr>
          <w:p w:rsidR="00325281" w:rsidRPr="00952D10" w:rsidRDefault="00325281" w:rsidP="00843F2B">
            <w:pPr>
              <w:spacing w:line="360" w:lineRule="auto"/>
              <w:rPr>
                <w:lang w:val="fr-FR"/>
              </w:rPr>
            </w:pPr>
          </w:p>
        </w:tc>
      </w:tr>
    </w:tbl>
    <w:p w:rsidR="00325281" w:rsidRPr="00AF00AB" w:rsidRDefault="00325281" w:rsidP="00325281">
      <w:pPr>
        <w:rPr>
          <w:lang w:val="fr-FR"/>
        </w:rPr>
      </w:pPr>
    </w:p>
    <w:p w:rsidR="00253D1E" w:rsidRDefault="00253D1E" w:rsidP="00253D1E">
      <w:pPr>
        <w:spacing w:after="200" w:line="276" w:lineRule="auto"/>
        <w:jc w:val="center"/>
        <w:rPr>
          <w:sz w:val="23"/>
          <w:szCs w:val="23"/>
        </w:rPr>
      </w:pPr>
      <w:r>
        <w:rPr>
          <w:sz w:val="23"/>
          <w:szCs w:val="23"/>
        </w:rPr>
        <w:br w:type="page"/>
      </w:r>
      <w:r>
        <w:rPr>
          <w:sz w:val="23"/>
          <w:szCs w:val="23"/>
        </w:rPr>
        <w:lastRenderedPageBreak/>
        <w:t>Всероссийская олимпиада по французскому языку для учащихся 9-11 классов Муниципальный этап. Уровень сложности В</w:t>
      </w:r>
      <w:proofErr w:type="gramStart"/>
      <w:r>
        <w:rPr>
          <w:sz w:val="23"/>
          <w:szCs w:val="23"/>
        </w:rPr>
        <w:t>1</w:t>
      </w:r>
      <w:proofErr w:type="gramEnd"/>
      <w:r>
        <w:rPr>
          <w:sz w:val="23"/>
          <w:szCs w:val="23"/>
        </w:rPr>
        <w:t>+</w:t>
      </w:r>
    </w:p>
    <w:p w:rsidR="00253D1E" w:rsidRDefault="00253D1E" w:rsidP="00253D1E">
      <w:pPr>
        <w:autoSpaceDE w:val="0"/>
        <w:autoSpaceDN w:val="0"/>
        <w:adjustRightInd w:val="0"/>
        <w:jc w:val="center"/>
        <w:rPr>
          <w:rFonts w:eastAsiaTheme="minorHAnsi"/>
          <w:b/>
          <w:bCs/>
          <w:color w:val="000000"/>
          <w:lang w:eastAsia="en-US"/>
        </w:rPr>
      </w:pPr>
    </w:p>
    <w:p w:rsidR="00253D1E" w:rsidRPr="00201CB3" w:rsidRDefault="00253D1E" w:rsidP="00253D1E">
      <w:pPr>
        <w:autoSpaceDE w:val="0"/>
        <w:autoSpaceDN w:val="0"/>
        <w:adjustRightInd w:val="0"/>
        <w:jc w:val="center"/>
        <w:rPr>
          <w:rFonts w:eastAsiaTheme="minorHAnsi"/>
          <w:color w:val="000000"/>
          <w:lang w:eastAsia="en-US"/>
        </w:rPr>
      </w:pPr>
      <w:r w:rsidRPr="00201CB3">
        <w:rPr>
          <w:rFonts w:eastAsiaTheme="minorHAnsi"/>
          <w:b/>
          <w:bCs/>
          <w:color w:val="000000"/>
          <w:lang w:eastAsia="en-US"/>
        </w:rPr>
        <w:t>Конкурс письменной речи</w:t>
      </w:r>
    </w:p>
    <w:p w:rsidR="00253D1E" w:rsidRPr="00201CB3" w:rsidRDefault="00253D1E" w:rsidP="00253D1E">
      <w:pPr>
        <w:autoSpaceDE w:val="0"/>
        <w:autoSpaceDN w:val="0"/>
        <w:adjustRightInd w:val="0"/>
        <w:jc w:val="center"/>
        <w:rPr>
          <w:rFonts w:eastAsiaTheme="minorHAnsi"/>
          <w:color w:val="000000"/>
          <w:lang w:eastAsia="en-US"/>
        </w:rPr>
      </w:pPr>
      <w:r w:rsidRPr="00201CB3">
        <w:rPr>
          <w:rFonts w:eastAsiaTheme="minorHAnsi"/>
          <w:b/>
          <w:bCs/>
          <w:color w:val="000000"/>
          <w:lang w:eastAsia="en-US"/>
        </w:rPr>
        <w:t>ЛИСТ ОТВЕТОВ</w:t>
      </w:r>
    </w:p>
    <w:p w:rsidR="00253D1E" w:rsidRPr="00A462A9" w:rsidRDefault="00253D1E" w:rsidP="00253D1E">
      <w:pPr>
        <w:autoSpaceDE w:val="0"/>
        <w:autoSpaceDN w:val="0"/>
        <w:adjustRightInd w:val="0"/>
        <w:rPr>
          <w:rFonts w:eastAsiaTheme="minorHAnsi"/>
          <w:b/>
          <w:bCs/>
          <w:color w:val="000000"/>
          <w:lang w:eastAsia="en-US"/>
        </w:rPr>
      </w:pPr>
      <w:r w:rsidRPr="00201CB3">
        <w:rPr>
          <w:rFonts w:eastAsiaTheme="minorHAnsi"/>
          <w:b/>
          <w:bCs/>
          <w:color w:val="000000"/>
          <w:lang w:eastAsia="en-US"/>
        </w:rPr>
        <w:t>Регистрационный номер участника</w:t>
      </w:r>
    </w:p>
    <w:tbl>
      <w:tblPr>
        <w:tblStyle w:val="aa"/>
        <w:tblW w:w="0" w:type="auto"/>
        <w:tblLook w:val="04A0"/>
      </w:tblPr>
      <w:tblGrid>
        <w:gridCol w:w="392"/>
        <w:gridCol w:w="425"/>
        <w:gridCol w:w="425"/>
        <w:gridCol w:w="426"/>
      </w:tblGrid>
      <w:tr w:rsidR="00253D1E" w:rsidRPr="00A462A9" w:rsidTr="00253D1E">
        <w:tc>
          <w:tcPr>
            <w:tcW w:w="392" w:type="dxa"/>
          </w:tcPr>
          <w:p w:rsidR="00253D1E" w:rsidRPr="00A462A9" w:rsidRDefault="00253D1E" w:rsidP="00253D1E">
            <w:pPr>
              <w:autoSpaceDE w:val="0"/>
              <w:autoSpaceDN w:val="0"/>
              <w:adjustRightInd w:val="0"/>
              <w:rPr>
                <w:rFonts w:eastAsiaTheme="minorHAnsi"/>
                <w:b/>
                <w:bCs/>
                <w:color w:val="000000"/>
                <w:lang w:eastAsia="en-US"/>
              </w:rPr>
            </w:pPr>
          </w:p>
        </w:tc>
        <w:tc>
          <w:tcPr>
            <w:tcW w:w="425" w:type="dxa"/>
          </w:tcPr>
          <w:p w:rsidR="00253D1E" w:rsidRPr="00A462A9" w:rsidRDefault="00253D1E" w:rsidP="00253D1E">
            <w:pPr>
              <w:autoSpaceDE w:val="0"/>
              <w:autoSpaceDN w:val="0"/>
              <w:adjustRightInd w:val="0"/>
              <w:rPr>
                <w:rFonts w:eastAsiaTheme="minorHAnsi"/>
                <w:b/>
                <w:bCs/>
                <w:color w:val="000000"/>
                <w:lang w:eastAsia="en-US"/>
              </w:rPr>
            </w:pPr>
          </w:p>
        </w:tc>
        <w:tc>
          <w:tcPr>
            <w:tcW w:w="425" w:type="dxa"/>
          </w:tcPr>
          <w:p w:rsidR="00253D1E" w:rsidRPr="00A462A9" w:rsidRDefault="00253D1E" w:rsidP="00253D1E">
            <w:pPr>
              <w:autoSpaceDE w:val="0"/>
              <w:autoSpaceDN w:val="0"/>
              <w:adjustRightInd w:val="0"/>
              <w:rPr>
                <w:rFonts w:eastAsiaTheme="minorHAnsi"/>
                <w:b/>
                <w:bCs/>
                <w:color w:val="000000"/>
                <w:lang w:eastAsia="en-US"/>
              </w:rPr>
            </w:pPr>
          </w:p>
        </w:tc>
        <w:tc>
          <w:tcPr>
            <w:tcW w:w="426" w:type="dxa"/>
          </w:tcPr>
          <w:p w:rsidR="00253D1E" w:rsidRPr="00A462A9" w:rsidRDefault="00253D1E" w:rsidP="00253D1E">
            <w:pPr>
              <w:autoSpaceDE w:val="0"/>
              <w:autoSpaceDN w:val="0"/>
              <w:adjustRightInd w:val="0"/>
              <w:rPr>
                <w:rFonts w:eastAsiaTheme="minorHAnsi"/>
                <w:b/>
                <w:bCs/>
                <w:color w:val="000000"/>
                <w:lang w:eastAsia="en-US"/>
              </w:rPr>
            </w:pPr>
          </w:p>
        </w:tc>
      </w:tr>
    </w:tbl>
    <w:p w:rsidR="00253D1E" w:rsidRPr="00A462A9" w:rsidRDefault="00253D1E" w:rsidP="00253D1E">
      <w:pPr>
        <w:autoSpaceDE w:val="0"/>
        <w:autoSpaceDN w:val="0"/>
        <w:adjustRightInd w:val="0"/>
        <w:rPr>
          <w:rFonts w:eastAsiaTheme="minorHAnsi"/>
          <w:b/>
          <w:bCs/>
          <w:color w:val="00000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253D1E" w:rsidRPr="00931237" w:rsidTr="00253D1E">
        <w:tc>
          <w:tcPr>
            <w:tcW w:w="9571" w:type="dxa"/>
          </w:tcPr>
          <w:p w:rsidR="00253D1E" w:rsidRPr="00F94BA3" w:rsidRDefault="00253D1E" w:rsidP="00253D1E">
            <w:pPr>
              <w:autoSpaceDE w:val="0"/>
              <w:autoSpaceDN w:val="0"/>
              <w:adjustRightInd w:val="0"/>
              <w:rPr>
                <w:rFonts w:eastAsia="Times New Roman,Bold"/>
                <w:lang w:val="fr-FR" w:eastAsia="en-US"/>
              </w:rPr>
            </w:pPr>
            <w:r w:rsidRPr="00F94BA3">
              <w:rPr>
                <w:rFonts w:eastAsia="Times New Roman,Bold"/>
                <w:lang w:val="fr-FR" w:eastAsia="en-US"/>
              </w:rPr>
              <w:t>Règle de décompte des mots : est considéré comme mot tout ensemble de signes placé entre deux espaces. « c’est-à-dire » = 1 mot, « un bon élève » = 3 mots, « J’ai 14 ans » = 3 mots.</w:t>
            </w:r>
          </w:p>
        </w:tc>
      </w:tr>
    </w:tbl>
    <w:p w:rsidR="00253D1E" w:rsidRPr="00253D1E" w:rsidRDefault="00253D1E" w:rsidP="00253D1E">
      <w:pPr>
        <w:autoSpaceDE w:val="0"/>
        <w:autoSpaceDN w:val="0"/>
        <w:adjustRightInd w:val="0"/>
        <w:spacing w:line="480" w:lineRule="auto"/>
        <w:rPr>
          <w:rFonts w:eastAsia="Times New Roman,Bold"/>
          <w:sz w:val="24"/>
          <w:szCs w:val="24"/>
          <w:lang w:val="fr-FR" w:eastAsia="en-US"/>
        </w:rPr>
      </w:pP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lastRenderedPageBreak/>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253D1E" w:rsidRPr="00253D1E" w:rsidRDefault="00253D1E" w:rsidP="00253D1E">
      <w:pPr>
        <w:autoSpaceDE w:val="0"/>
        <w:autoSpaceDN w:val="0"/>
        <w:adjustRightInd w:val="0"/>
        <w:spacing w:line="480" w:lineRule="auto"/>
        <w:rPr>
          <w:rFonts w:eastAsia="Times New Roman,Bold"/>
          <w:sz w:val="24"/>
          <w:szCs w:val="24"/>
          <w:lang w:eastAsia="en-US"/>
        </w:rPr>
      </w:pPr>
      <w:r w:rsidRPr="00253D1E">
        <w:rPr>
          <w:rFonts w:eastAsia="Times New Roman,Bold"/>
          <w:sz w:val="24"/>
          <w:szCs w:val="24"/>
          <w:lang w:eastAsia="en-US"/>
        </w:rPr>
        <w:t>_____________________________________________________________________________</w:t>
      </w:r>
    </w:p>
    <w:p w:rsidR="008B021B" w:rsidRPr="000E7A6E" w:rsidRDefault="00253D1E" w:rsidP="000E7A6E">
      <w:pPr>
        <w:spacing w:line="480" w:lineRule="auto"/>
        <w:jc w:val="right"/>
        <w:rPr>
          <w:lang w:val="fr-FR"/>
        </w:rPr>
      </w:pPr>
      <w:proofErr w:type="spellStart"/>
      <w:r>
        <w:t>nombre</w:t>
      </w:r>
      <w:proofErr w:type="spellEnd"/>
      <w:r>
        <w:t xml:space="preserve"> </w:t>
      </w:r>
      <w:proofErr w:type="spellStart"/>
      <w:r>
        <w:t>de</w:t>
      </w:r>
      <w:proofErr w:type="spellEnd"/>
      <w:r>
        <w:t xml:space="preserve"> </w:t>
      </w:r>
      <w:proofErr w:type="spellStart"/>
      <w:r>
        <w:t>mots</w:t>
      </w:r>
      <w:proofErr w:type="spellEnd"/>
      <w:r>
        <w:t>: ___________</w:t>
      </w:r>
    </w:p>
    <w:sectPr w:rsidR="008B021B" w:rsidRPr="000E7A6E" w:rsidSect="00882D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Times New Roman,Bold">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0867"/>
    <w:multiLevelType w:val="hybridMultilevel"/>
    <w:tmpl w:val="0C08EEF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F62373"/>
    <w:multiLevelType w:val="hybridMultilevel"/>
    <w:tmpl w:val="29A88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0E5BE9"/>
    <w:multiLevelType w:val="hybridMultilevel"/>
    <w:tmpl w:val="B4C46632"/>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190B7182"/>
    <w:multiLevelType w:val="hybridMultilevel"/>
    <w:tmpl w:val="4ED01922"/>
    <w:lvl w:ilvl="0" w:tplc="F064DE94">
      <w:start w:val="1"/>
      <w:numFmt w:val="upp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E027457"/>
    <w:multiLevelType w:val="hybridMultilevel"/>
    <w:tmpl w:val="A6FCAA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866EEB"/>
    <w:multiLevelType w:val="hybridMultilevel"/>
    <w:tmpl w:val="BB8EC8EC"/>
    <w:lvl w:ilvl="0" w:tplc="04190015">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0AF6DE9"/>
    <w:multiLevelType w:val="hybridMultilevel"/>
    <w:tmpl w:val="D5B4E8D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FB0BFA"/>
    <w:multiLevelType w:val="hybridMultilevel"/>
    <w:tmpl w:val="6D888C6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42C3910"/>
    <w:multiLevelType w:val="hybridMultilevel"/>
    <w:tmpl w:val="C8A01B92"/>
    <w:lvl w:ilvl="0" w:tplc="48BCBBA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3824054A"/>
    <w:multiLevelType w:val="hybridMultilevel"/>
    <w:tmpl w:val="8A02E13A"/>
    <w:lvl w:ilvl="0" w:tplc="105AA9E0">
      <w:start w:val="1"/>
      <w:numFmt w:val="decimal"/>
      <w:lvlText w:val="%1."/>
      <w:lvlJc w:val="left"/>
      <w:pPr>
        <w:ind w:left="107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B4C0593"/>
    <w:multiLevelType w:val="multilevel"/>
    <w:tmpl w:val="EF70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6F663E"/>
    <w:multiLevelType w:val="hybridMultilevel"/>
    <w:tmpl w:val="27D2F9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43F5633"/>
    <w:multiLevelType w:val="multilevel"/>
    <w:tmpl w:val="6D327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47D3435"/>
    <w:multiLevelType w:val="hybridMultilevel"/>
    <w:tmpl w:val="18BE8E7C"/>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77F1972"/>
    <w:multiLevelType w:val="hybridMultilevel"/>
    <w:tmpl w:val="7AE66B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F63AA8"/>
    <w:multiLevelType w:val="hybridMultilevel"/>
    <w:tmpl w:val="02A00B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324A13"/>
    <w:multiLevelType w:val="hybridMultilevel"/>
    <w:tmpl w:val="1700AC3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A73CEA"/>
    <w:multiLevelType w:val="multilevel"/>
    <w:tmpl w:val="3830F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603DC7"/>
    <w:multiLevelType w:val="hybridMultilevel"/>
    <w:tmpl w:val="92BEE9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D127EF0"/>
    <w:multiLevelType w:val="hybridMultilevel"/>
    <w:tmpl w:val="B5FE48FE"/>
    <w:lvl w:ilvl="0" w:tplc="05864288">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0">
    <w:nsid w:val="553E6792"/>
    <w:multiLevelType w:val="hybridMultilevel"/>
    <w:tmpl w:val="70062E82"/>
    <w:lvl w:ilvl="0" w:tplc="49408FFE">
      <w:start w:val="1"/>
      <w:numFmt w:val="upperLetter"/>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81A1CDA"/>
    <w:multiLevelType w:val="hybridMultilevel"/>
    <w:tmpl w:val="2A9ACB20"/>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99F025B"/>
    <w:multiLevelType w:val="hybridMultilevel"/>
    <w:tmpl w:val="239C647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C8D4883"/>
    <w:multiLevelType w:val="multilevel"/>
    <w:tmpl w:val="3F783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8F079C"/>
    <w:multiLevelType w:val="multilevel"/>
    <w:tmpl w:val="40045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6B7DC3"/>
    <w:multiLevelType w:val="hybridMultilevel"/>
    <w:tmpl w:val="25C8E2A8"/>
    <w:lvl w:ilvl="0" w:tplc="E0D844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EF30AF"/>
    <w:multiLevelType w:val="multilevel"/>
    <w:tmpl w:val="B32C0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D8C6FD7"/>
    <w:multiLevelType w:val="multilevel"/>
    <w:tmpl w:val="BA4A4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CA1E70"/>
    <w:multiLevelType w:val="hybridMultilevel"/>
    <w:tmpl w:val="406CF80E"/>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nsid w:val="7BE67125"/>
    <w:multiLevelType w:val="hybridMultilevel"/>
    <w:tmpl w:val="B0BCAD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BC0CAA"/>
    <w:multiLevelType w:val="hybridMultilevel"/>
    <w:tmpl w:val="45BA5F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6"/>
  </w:num>
  <w:num w:numId="16">
    <w:abstractNumId w:val="17"/>
  </w:num>
  <w:num w:numId="17">
    <w:abstractNumId w:val="27"/>
  </w:num>
  <w:num w:numId="18">
    <w:abstractNumId w:val="12"/>
  </w:num>
  <w:num w:numId="19">
    <w:abstractNumId w:val="24"/>
  </w:num>
  <w:num w:numId="20">
    <w:abstractNumId w:val="10"/>
  </w:num>
  <w:num w:numId="21">
    <w:abstractNumId w:val="23"/>
  </w:num>
  <w:num w:numId="22">
    <w:abstractNumId w:val="25"/>
  </w:num>
  <w:num w:numId="23">
    <w:abstractNumId w:val="7"/>
  </w:num>
  <w:num w:numId="24">
    <w:abstractNumId w:val="0"/>
  </w:num>
  <w:num w:numId="25">
    <w:abstractNumId w:val="5"/>
  </w:num>
  <w:num w:numId="26">
    <w:abstractNumId w:val="1"/>
  </w:num>
  <w:num w:numId="27">
    <w:abstractNumId w:val="21"/>
  </w:num>
  <w:num w:numId="28">
    <w:abstractNumId w:val="8"/>
  </w:num>
  <w:num w:numId="29">
    <w:abstractNumId w:val="13"/>
  </w:num>
  <w:num w:numId="30">
    <w:abstractNumId w:val="29"/>
  </w:num>
  <w:num w:numId="31">
    <w:abstractNumId w:val="19"/>
  </w:num>
  <w:num w:numId="32">
    <w:abstractNumId w:val="30"/>
  </w:num>
  <w:num w:numId="33">
    <w:abstractNumId w:val="15"/>
  </w:num>
  <w:num w:numId="34">
    <w:abstractNumId w:val="14"/>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2D2B"/>
    <w:rsid w:val="000017E3"/>
    <w:rsid w:val="00001A9D"/>
    <w:rsid w:val="00002510"/>
    <w:rsid w:val="00002DC6"/>
    <w:rsid w:val="00003269"/>
    <w:rsid w:val="0000356F"/>
    <w:rsid w:val="00003646"/>
    <w:rsid w:val="0000407B"/>
    <w:rsid w:val="00004B6C"/>
    <w:rsid w:val="00005059"/>
    <w:rsid w:val="000052F2"/>
    <w:rsid w:val="00005F96"/>
    <w:rsid w:val="00007A13"/>
    <w:rsid w:val="00010697"/>
    <w:rsid w:val="000106B3"/>
    <w:rsid w:val="0001070B"/>
    <w:rsid w:val="00010B36"/>
    <w:rsid w:val="00010B56"/>
    <w:rsid w:val="000115CD"/>
    <w:rsid w:val="0001189F"/>
    <w:rsid w:val="0001192C"/>
    <w:rsid w:val="00011B1A"/>
    <w:rsid w:val="00011F93"/>
    <w:rsid w:val="00012378"/>
    <w:rsid w:val="000125F4"/>
    <w:rsid w:val="00012751"/>
    <w:rsid w:val="00012B9A"/>
    <w:rsid w:val="00012DB4"/>
    <w:rsid w:val="0001337A"/>
    <w:rsid w:val="0001453A"/>
    <w:rsid w:val="00015935"/>
    <w:rsid w:val="00015E52"/>
    <w:rsid w:val="000162EE"/>
    <w:rsid w:val="00016F6A"/>
    <w:rsid w:val="00017C7E"/>
    <w:rsid w:val="000201A7"/>
    <w:rsid w:val="00020989"/>
    <w:rsid w:val="00020AFD"/>
    <w:rsid w:val="00020C70"/>
    <w:rsid w:val="00020E8F"/>
    <w:rsid w:val="000215DE"/>
    <w:rsid w:val="000220E0"/>
    <w:rsid w:val="00023E12"/>
    <w:rsid w:val="00023E78"/>
    <w:rsid w:val="00024129"/>
    <w:rsid w:val="00024174"/>
    <w:rsid w:val="000242ED"/>
    <w:rsid w:val="00024603"/>
    <w:rsid w:val="00025511"/>
    <w:rsid w:val="00025ACC"/>
    <w:rsid w:val="00025B8C"/>
    <w:rsid w:val="00025EC4"/>
    <w:rsid w:val="000260C8"/>
    <w:rsid w:val="000268FF"/>
    <w:rsid w:val="00026C8C"/>
    <w:rsid w:val="00026D6A"/>
    <w:rsid w:val="0002716F"/>
    <w:rsid w:val="000271DD"/>
    <w:rsid w:val="000272B2"/>
    <w:rsid w:val="000274CE"/>
    <w:rsid w:val="000309F4"/>
    <w:rsid w:val="00030ED8"/>
    <w:rsid w:val="00031EFB"/>
    <w:rsid w:val="0003242D"/>
    <w:rsid w:val="00032836"/>
    <w:rsid w:val="0003283A"/>
    <w:rsid w:val="000331F0"/>
    <w:rsid w:val="0003366B"/>
    <w:rsid w:val="00033C93"/>
    <w:rsid w:val="00033E44"/>
    <w:rsid w:val="0003422A"/>
    <w:rsid w:val="000346D8"/>
    <w:rsid w:val="00034801"/>
    <w:rsid w:val="00035012"/>
    <w:rsid w:val="00035591"/>
    <w:rsid w:val="000359CD"/>
    <w:rsid w:val="00036414"/>
    <w:rsid w:val="000367C1"/>
    <w:rsid w:val="00037B09"/>
    <w:rsid w:val="00037C36"/>
    <w:rsid w:val="00040542"/>
    <w:rsid w:val="0004086E"/>
    <w:rsid w:val="00040984"/>
    <w:rsid w:val="00040A77"/>
    <w:rsid w:val="00040B1B"/>
    <w:rsid w:val="0004108D"/>
    <w:rsid w:val="0004146D"/>
    <w:rsid w:val="000417A2"/>
    <w:rsid w:val="00041B13"/>
    <w:rsid w:val="0004278B"/>
    <w:rsid w:val="00042E49"/>
    <w:rsid w:val="0004324D"/>
    <w:rsid w:val="000433C9"/>
    <w:rsid w:val="000435FA"/>
    <w:rsid w:val="0004470C"/>
    <w:rsid w:val="00044B5C"/>
    <w:rsid w:val="00044D6B"/>
    <w:rsid w:val="000455A3"/>
    <w:rsid w:val="0004583F"/>
    <w:rsid w:val="00045F34"/>
    <w:rsid w:val="00045F5D"/>
    <w:rsid w:val="00046006"/>
    <w:rsid w:val="00046710"/>
    <w:rsid w:val="000471B1"/>
    <w:rsid w:val="00047338"/>
    <w:rsid w:val="00047483"/>
    <w:rsid w:val="0004773F"/>
    <w:rsid w:val="00047752"/>
    <w:rsid w:val="00047DFC"/>
    <w:rsid w:val="00047E7E"/>
    <w:rsid w:val="00047EF5"/>
    <w:rsid w:val="00050601"/>
    <w:rsid w:val="000507D8"/>
    <w:rsid w:val="00050E62"/>
    <w:rsid w:val="000512F3"/>
    <w:rsid w:val="00051C3F"/>
    <w:rsid w:val="00052910"/>
    <w:rsid w:val="00053EF2"/>
    <w:rsid w:val="00054BF2"/>
    <w:rsid w:val="00055091"/>
    <w:rsid w:val="0005517F"/>
    <w:rsid w:val="000551CD"/>
    <w:rsid w:val="00055297"/>
    <w:rsid w:val="0005545D"/>
    <w:rsid w:val="00055D2F"/>
    <w:rsid w:val="00056147"/>
    <w:rsid w:val="000567C6"/>
    <w:rsid w:val="00056A7F"/>
    <w:rsid w:val="00056C52"/>
    <w:rsid w:val="00056E62"/>
    <w:rsid w:val="00056FCB"/>
    <w:rsid w:val="00057F5A"/>
    <w:rsid w:val="00060036"/>
    <w:rsid w:val="00060142"/>
    <w:rsid w:val="000608CB"/>
    <w:rsid w:val="0006095F"/>
    <w:rsid w:val="00060D72"/>
    <w:rsid w:val="00061AC7"/>
    <w:rsid w:val="00061C1F"/>
    <w:rsid w:val="00062281"/>
    <w:rsid w:val="00063929"/>
    <w:rsid w:val="00063FB5"/>
    <w:rsid w:val="0006402C"/>
    <w:rsid w:val="00064651"/>
    <w:rsid w:val="0006494B"/>
    <w:rsid w:val="00064C1A"/>
    <w:rsid w:val="00064C1D"/>
    <w:rsid w:val="00065280"/>
    <w:rsid w:val="000654A8"/>
    <w:rsid w:val="00065636"/>
    <w:rsid w:val="00065C64"/>
    <w:rsid w:val="00065F90"/>
    <w:rsid w:val="000664BA"/>
    <w:rsid w:val="00066FD6"/>
    <w:rsid w:val="000678F7"/>
    <w:rsid w:val="00067AB0"/>
    <w:rsid w:val="00067F4E"/>
    <w:rsid w:val="00071993"/>
    <w:rsid w:val="00071DDD"/>
    <w:rsid w:val="00072268"/>
    <w:rsid w:val="0007288A"/>
    <w:rsid w:val="00072B6F"/>
    <w:rsid w:val="00073569"/>
    <w:rsid w:val="00074549"/>
    <w:rsid w:val="00074933"/>
    <w:rsid w:val="00074ACA"/>
    <w:rsid w:val="00074FF9"/>
    <w:rsid w:val="00075748"/>
    <w:rsid w:val="00075B96"/>
    <w:rsid w:val="00076A65"/>
    <w:rsid w:val="00076F5B"/>
    <w:rsid w:val="00077286"/>
    <w:rsid w:val="00077505"/>
    <w:rsid w:val="00077B5D"/>
    <w:rsid w:val="00077C46"/>
    <w:rsid w:val="000800E6"/>
    <w:rsid w:val="00080A12"/>
    <w:rsid w:val="00080B89"/>
    <w:rsid w:val="00080E60"/>
    <w:rsid w:val="00081859"/>
    <w:rsid w:val="00081BDA"/>
    <w:rsid w:val="00081E63"/>
    <w:rsid w:val="00081EDF"/>
    <w:rsid w:val="00082038"/>
    <w:rsid w:val="0008361A"/>
    <w:rsid w:val="00083738"/>
    <w:rsid w:val="00083A5A"/>
    <w:rsid w:val="00084143"/>
    <w:rsid w:val="000841B3"/>
    <w:rsid w:val="000842C5"/>
    <w:rsid w:val="0008489C"/>
    <w:rsid w:val="00084FC9"/>
    <w:rsid w:val="000861BD"/>
    <w:rsid w:val="000865D6"/>
    <w:rsid w:val="00086668"/>
    <w:rsid w:val="00086B85"/>
    <w:rsid w:val="00086E95"/>
    <w:rsid w:val="00087074"/>
    <w:rsid w:val="0008744D"/>
    <w:rsid w:val="00090851"/>
    <w:rsid w:val="0009088C"/>
    <w:rsid w:val="000918C6"/>
    <w:rsid w:val="00091B57"/>
    <w:rsid w:val="000922D0"/>
    <w:rsid w:val="0009285E"/>
    <w:rsid w:val="00092B3E"/>
    <w:rsid w:val="00092C5E"/>
    <w:rsid w:val="00092D89"/>
    <w:rsid w:val="00092EB8"/>
    <w:rsid w:val="00092FAD"/>
    <w:rsid w:val="00093203"/>
    <w:rsid w:val="000933DD"/>
    <w:rsid w:val="000941B3"/>
    <w:rsid w:val="00094363"/>
    <w:rsid w:val="000949C1"/>
    <w:rsid w:val="00095A5D"/>
    <w:rsid w:val="00096288"/>
    <w:rsid w:val="0009663A"/>
    <w:rsid w:val="00096662"/>
    <w:rsid w:val="00096879"/>
    <w:rsid w:val="000968D1"/>
    <w:rsid w:val="000972A3"/>
    <w:rsid w:val="000972B7"/>
    <w:rsid w:val="00097720"/>
    <w:rsid w:val="00097776"/>
    <w:rsid w:val="00097C6C"/>
    <w:rsid w:val="00097F3B"/>
    <w:rsid w:val="000A02F9"/>
    <w:rsid w:val="000A0B4D"/>
    <w:rsid w:val="000A0B6C"/>
    <w:rsid w:val="000A0C36"/>
    <w:rsid w:val="000A0DF0"/>
    <w:rsid w:val="000A113F"/>
    <w:rsid w:val="000A162B"/>
    <w:rsid w:val="000A17EE"/>
    <w:rsid w:val="000A1897"/>
    <w:rsid w:val="000A1BB6"/>
    <w:rsid w:val="000A2002"/>
    <w:rsid w:val="000A2D5D"/>
    <w:rsid w:val="000A2F58"/>
    <w:rsid w:val="000A30CC"/>
    <w:rsid w:val="000A31A1"/>
    <w:rsid w:val="000A3643"/>
    <w:rsid w:val="000A3AE2"/>
    <w:rsid w:val="000A3BCA"/>
    <w:rsid w:val="000A3CAE"/>
    <w:rsid w:val="000A423B"/>
    <w:rsid w:val="000A4576"/>
    <w:rsid w:val="000A4675"/>
    <w:rsid w:val="000A495B"/>
    <w:rsid w:val="000A4C4A"/>
    <w:rsid w:val="000A5DFE"/>
    <w:rsid w:val="000A5F8F"/>
    <w:rsid w:val="000A69A2"/>
    <w:rsid w:val="000A69E2"/>
    <w:rsid w:val="000A747E"/>
    <w:rsid w:val="000A78E6"/>
    <w:rsid w:val="000A7B82"/>
    <w:rsid w:val="000B03CE"/>
    <w:rsid w:val="000B0410"/>
    <w:rsid w:val="000B0F7E"/>
    <w:rsid w:val="000B16AF"/>
    <w:rsid w:val="000B1703"/>
    <w:rsid w:val="000B2194"/>
    <w:rsid w:val="000B2443"/>
    <w:rsid w:val="000B2F0C"/>
    <w:rsid w:val="000B30AF"/>
    <w:rsid w:val="000B36CE"/>
    <w:rsid w:val="000B42B5"/>
    <w:rsid w:val="000B453E"/>
    <w:rsid w:val="000B4548"/>
    <w:rsid w:val="000B4C07"/>
    <w:rsid w:val="000B4E60"/>
    <w:rsid w:val="000B4E71"/>
    <w:rsid w:val="000B50B3"/>
    <w:rsid w:val="000B5269"/>
    <w:rsid w:val="000B578E"/>
    <w:rsid w:val="000B5A25"/>
    <w:rsid w:val="000B5DB0"/>
    <w:rsid w:val="000B6340"/>
    <w:rsid w:val="000B6465"/>
    <w:rsid w:val="000B64F2"/>
    <w:rsid w:val="000B670D"/>
    <w:rsid w:val="000B68C0"/>
    <w:rsid w:val="000B691C"/>
    <w:rsid w:val="000B7291"/>
    <w:rsid w:val="000B7CDE"/>
    <w:rsid w:val="000B7D53"/>
    <w:rsid w:val="000B7D83"/>
    <w:rsid w:val="000C03F5"/>
    <w:rsid w:val="000C0B0B"/>
    <w:rsid w:val="000C17F9"/>
    <w:rsid w:val="000C1B39"/>
    <w:rsid w:val="000C1E38"/>
    <w:rsid w:val="000C1FDB"/>
    <w:rsid w:val="000C2567"/>
    <w:rsid w:val="000C2B0D"/>
    <w:rsid w:val="000C32E8"/>
    <w:rsid w:val="000C33B2"/>
    <w:rsid w:val="000C3435"/>
    <w:rsid w:val="000C36F0"/>
    <w:rsid w:val="000C4809"/>
    <w:rsid w:val="000C48B3"/>
    <w:rsid w:val="000C498A"/>
    <w:rsid w:val="000C52C2"/>
    <w:rsid w:val="000C5FCC"/>
    <w:rsid w:val="000C5FD7"/>
    <w:rsid w:val="000C6307"/>
    <w:rsid w:val="000C6E2A"/>
    <w:rsid w:val="000C6FEB"/>
    <w:rsid w:val="000C7ACD"/>
    <w:rsid w:val="000C7D17"/>
    <w:rsid w:val="000D0641"/>
    <w:rsid w:val="000D0A1F"/>
    <w:rsid w:val="000D0DF7"/>
    <w:rsid w:val="000D16F5"/>
    <w:rsid w:val="000D1B0C"/>
    <w:rsid w:val="000D1B75"/>
    <w:rsid w:val="000D21CF"/>
    <w:rsid w:val="000D2425"/>
    <w:rsid w:val="000D2C99"/>
    <w:rsid w:val="000D3760"/>
    <w:rsid w:val="000D3848"/>
    <w:rsid w:val="000D3DE3"/>
    <w:rsid w:val="000D4206"/>
    <w:rsid w:val="000D42E4"/>
    <w:rsid w:val="000D5062"/>
    <w:rsid w:val="000D58C1"/>
    <w:rsid w:val="000D5E7A"/>
    <w:rsid w:val="000D64C9"/>
    <w:rsid w:val="000D6DB3"/>
    <w:rsid w:val="000D6F97"/>
    <w:rsid w:val="000D714D"/>
    <w:rsid w:val="000D7509"/>
    <w:rsid w:val="000D771F"/>
    <w:rsid w:val="000D7A6F"/>
    <w:rsid w:val="000D7C37"/>
    <w:rsid w:val="000E02A6"/>
    <w:rsid w:val="000E0584"/>
    <w:rsid w:val="000E0DD0"/>
    <w:rsid w:val="000E0FE4"/>
    <w:rsid w:val="000E16D2"/>
    <w:rsid w:val="000E1827"/>
    <w:rsid w:val="000E1BA2"/>
    <w:rsid w:val="000E1F57"/>
    <w:rsid w:val="000E2147"/>
    <w:rsid w:val="000E2239"/>
    <w:rsid w:val="000E2ADE"/>
    <w:rsid w:val="000E33A5"/>
    <w:rsid w:val="000E4BD4"/>
    <w:rsid w:val="000E4FC7"/>
    <w:rsid w:val="000E5AB6"/>
    <w:rsid w:val="000E6519"/>
    <w:rsid w:val="000E6624"/>
    <w:rsid w:val="000E6F19"/>
    <w:rsid w:val="000E7013"/>
    <w:rsid w:val="000E743F"/>
    <w:rsid w:val="000E7A6E"/>
    <w:rsid w:val="000F0046"/>
    <w:rsid w:val="000F037D"/>
    <w:rsid w:val="000F0ABC"/>
    <w:rsid w:val="000F0B6B"/>
    <w:rsid w:val="000F0C11"/>
    <w:rsid w:val="000F18FC"/>
    <w:rsid w:val="000F1F76"/>
    <w:rsid w:val="000F22DA"/>
    <w:rsid w:val="000F2D42"/>
    <w:rsid w:val="000F3A42"/>
    <w:rsid w:val="000F3F5E"/>
    <w:rsid w:val="000F401C"/>
    <w:rsid w:val="000F4B21"/>
    <w:rsid w:val="000F54F8"/>
    <w:rsid w:val="000F5CC9"/>
    <w:rsid w:val="000F5EC7"/>
    <w:rsid w:val="000F622B"/>
    <w:rsid w:val="000F6815"/>
    <w:rsid w:val="000F6A7D"/>
    <w:rsid w:val="000F6D0A"/>
    <w:rsid w:val="000F6D64"/>
    <w:rsid w:val="000F6F0B"/>
    <w:rsid w:val="000F77C8"/>
    <w:rsid w:val="000F798D"/>
    <w:rsid w:val="000F7C15"/>
    <w:rsid w:val="000F7D36"/>
    <w:rsid w:val="001007DE"/>
    <w:rsid w:val="00100B9B"/>
    <w:rsid w:val="00100D1E"/>
    <w:rsid w:val="0010112E"/>
    <w:rsid w:val="001012B3"/>
    <w:rsid w:val="00101340"/>
    <w:rsid w:val="00101385"/>
    <w:rsid w:val="001017CF"/>
    <w:rsid w:val="00101921"/>
    <w:rsid w:val="00101927"/>
    <w:rsid w:val="00101D50"/>
    <w:rsid w:val="00102171"/>
    <w:rsid w:val="001022DC"/>
    <w:rsid w:val="00102E10"/>
    <w:rsid w:val="00102FCC"/>
    <w:rsid w:val="001034FE"/>
    <w:rsid w:val="0010358C"/>
    <w:rsid w:val="00103AA5"/>
    <w:rsid w:val="00103B76"/>
    <w:rsid w:val="00103DDC"/>
    <w:rsid w:val="0010440C"/>
    <w:rsid w:val="0010442E"/>
    <w:rsid w:val="001049E6"/>
    <w:rsid w:val="0010511F"/>
    <w:rsid w:val="001054F4"/>
    <w:rsid w:val="00105C08"/>
    <w:rsid w:val="00105C69"/>
    <w:rsid w:val="00105C7D"/>
    <w:rsid w:val="001063F5"/>
    <w:rsid w:val="00106753"/>
    <w:rsid w:val="0010694D"/>
    <w:rsid w:val="00106A4C"/>
    <w:rsid w:val="00106AAF"/>
    <w:rsid w:val="00106E49"/>
    <w:rsid w:val="0010761D"/>
    <w:rsid w:val="001100D9"/>
    <w:rsid w:val="001100FB"/>
    <w:rsid w:val="001106D3"/>
    <w:rsid w:val="00110733"/>
    <w:rsid w:val="001110C0"/>
    <w:rsid w:val="001114D4"/>
    <w:rsid w:val="00111793"/>
    <w:rsid w:val="00111923"/>
    <w:rsid w:val="00111C41"/>
    <w:rsid w:val="00111D80"/>
    <w:rsid w:val="00112470"/>
    <w:rsid w:val="0011266B"/>
    <w:rsid w:val="00112685"/>
    <w:rsid w:val="00112A47"/>
    <w:rsid w:val="00113122"/>
    <w:rsid w:val="001136CF"/>
    <w:rsid w:val="00113872"/>
    <w:rsid w:val="00113AC5"/>
    <w:rsid w:val="00113E2D"/>
    <w:rsid w:val="00114C29"/>
    <w:rsid w:val="00115382"/>
    <w:rsid w:val="001153A6"/>
    <w:rsid w:val="0011611C"/>
    <w:rsid w:val="00116209"/>
    <w:rsid w:val="00116774"/>
    <w:rsid w:val="00116BA1"/>
    <w:rsid w:val="001176C9"/>
    <w:rsid w:val="00120615"/>
    <w:rsid w:val="00120845"/>
    <w:rsid w:val="00120A6E"/>
    <w:rsid w:val="00120B76"/>
    <w:rsid w:val="00120FD7"/>
    <w:rsid w:val="00121276"/>
    <w:rsid w:val="00121BDE"/>
    <w:rsid w:val="001225BB"/>
    <w:rsid w:val="001225F4"/>
    <w:rsid w:val="00122945"/>
    <w:rsid w:val="00122A79"/>
    <w:rsid w:val="001239A8"/>
    <w:rsid w:val="001240BA"/>
    <w:rsid w:val="0012494A"/>
    <w:rsid w:val="00124996"/>
    <w:rsid w:val="001249DC"/>
    <w:rsid w:val="001252E2"/>
    <w:rsid w:val="001253BC"/>
    <w:rsid w:val="00125456"/>
    <w:rsid w:val="001255A9"/>
    <w:rsid w:val="00125953"/>
    <w:rsid w:val="001261F7"/>
    <w:rsid w:val="00126957"/>
    <w:rsid w:val="00126B17"/>
    <w:rsid w:val="00126C52"/>
    <w:rsid w:val="001275B1"/>
    <w:rsid w:val="00127CCC"/>
    <w:rsid w:val="00127CE1"/>
    <w:rsid w:val="00127D16"/>
    <w:rsid w:val="00130069"/>
    <w:rsid w:val="001301F9"/>
    <w:rsid w:val="00130768"/>
    <w:rsid w:val="00131006"/>
    <w:rsid w:val="00131451"/>
    <w:rsid w:val="00131B83"/>
    <w:rsid w:val="0013263C"/>
    <w:rsid w:val="0013308F"/>
    <w:rsid w:val="00133554"/>
    <w:rsid w:val="00133873"/>
    <w:rsid w:val="00134309"/>
    <w:rsid w:val="00135882"/>
    <w:rsid w:val="00136042"/>
    <w:rsid w:val="0013633A"/>
    <w:rsid w:val="00136500"/>
    <w:rsid w:val="0013663F"/>
    <w:rsid w:val="0013737D"/>
    <w:rsid w:val="001374E0"/>
    <w:rsid w:val="00137B12"/>
    <w:rsid w:val="00137BFE"/>
    <w:rsid w:val="0014077D"/>
    <w:rsid w:val="001414FD"/>
    <w:rsid w:val="00141946"/>
    <w:rsid w:val="001423F5"/>
    <w:rsid w:val="00142483"/>
    <w:rsid w:val="001424D5"/>
    <w:rsid w:val="00142A9E"/>
    <w:rsid w:val="001433EB"/>
    <w:rsid w:val="00144065"/>
    <w:rsid w:val="001442FD"/>
    <w:rsid w:val="00145300"/>
    <w:rsid w:val="00145728"/>
    <w:rsid w:val="00145928"/>
    <w:rsid w:val="001461FA"/>
    <w:rsid w:val="0014667C"/>
    <w:rsid w:val="00146B2A"/>
    <w:rsid w:val="00146E9E"/>
    <w:rsid w:val="00146FF5"/>
    <w:rsid w:val="00147304"/>
    <w:rsid w:val="001477E0"/>
    <w:rsid w:val="001479EA"/>
    <w:rsid w:val="00147BFE"/>
    <w:rsid w:val="00150223"/>
    <w:rsid w:val="001506C1"/>
    <w:rsid w:val="001507F4"/>
    <w:rsid w:val="00150C24"/>
    <w:rsid w:val="00150FAC"/>
    <w:rsid w:val="001510B6"/>
    <w:rsid w:val="0015128A"/>
    <w:rsid w:val="0015131F"/>
    <w:rsid w:val="001514BB"/>
    <w:rsid w:val="0015157A"/>
    <w:rsid w:val="00152369"/>
    <w:rsid w:val="001523AC"/>
    <w:rsid w:val="001524CE"/>
    <w:rsid w:val="00152B0F"/>
    <w:rsid w:val="00152E73"/>
    <w:rsid w:val="00153409"/>
    <w:rsid w:val="00153920"/>
    <w:rsid w:val="00153EAC"/>
    <w:rsid w:val="00154435"/>
    <w:rsid w:val="00154666"/>
    <w:rsid w:val="00154C16"/>
    <w:rsid w:val="00155DBE"/>
    <w:rsid w:val="00155F61"/>
    <w:rsid w:val="00156077"/>
    <w:rsid w:val="0015623B"/>
    <w:rsid w:val="0015657D"/>
    <w:rsid w:val="00156E6D"/>
    <w:rsid w:val="00157471"/>
    <w:rsid w:val="001574B6"/>
    <w:rsid w:val="00157836"/>
    <w:rsid w:val="00157B17"/>
    <w:rsid w:val="001608DD"/>
    <w:rsid w:val="0016097D"/>
    <w:rsid w:val="00161268"/>
    <w:rsid w:val="00161DCC"/>
    <w:rsid w:val="001622D1"/>
    <w:rsid w:val="001623FF"/>
    <w:rsid w:val="00162414"/>
    <w:rsid w:val="0016256D"/>
    <w:rsid w:val="001625B3"/>
    <w:rsid w:val="00162BBA"/>
    <w:rsid w:val="00162D36"/>
    <w:rsid w:val="00163263"/>
    <w:rsid w:val="00163640"/>
    <w:rsid w:val="00163F39"/>
    <w:rsid w:val="00164008"/>
    <w:rsid w:val="00165C1D"/>
    <w:rsid w:val="00165E1C"/>
    <w:rsid w:val="001662CA"/>
    <w:rsid w:val="0016636B"/>
    <w:rsid w:val="00166770"/>
    <w:rsid w:val="00166CB3"/>
    <w:rsid w:val="00166F54"/>
    <w:rsid w:val="00167221"/>
    <w:rsid w:val="0016728D"/>
    <w:rsid w:val="00167C23"/>
    <w:rsid w:val="00167E8B"/>
    <w:rsid w:val="00170102"/>
    <w:rsid w:val="00170C45"/>
    <w:rsid w:val="00170DE1"/>
    <w:rsid w:val="00170EA4"/>
    <w:rsid w:val="00171028"/>
    <w:rsid w:val="001723FB"/>
    <w:rsid w:val="0017263F"/>
    <w:rsid w:val="00172717"/>
    <w:rsid w:val="0017279E"/>
    <w:rsid w:val="00173053"/>
    <w:rsid w:val="001731D8"/>
    <w:rsid w:val="00173551"/>
    <w:rsid w:val="00173BD6"/>
    <w:rsid w:val="00174305"/>
    <w:rsid w:val="00174772"/>
    <w:rsid w:val="00175959"/>
    <w:rsid w:val="001759E3"/>
    <w:rsid w:val="00175A0D"/>
    <w:rsid w:val="001760E6"/>
    <w:rsid w:val="00176A67"/>
    <w:rsid w:val="00176C3B"/>
    <w:rsid w:val="00176D6E"/>
    <w:rsid w:val="00177023"/>
    <w:rsid w:val="00177026"/>
    <w:rsid w:val="001779FC"/>
    <w:rsid w:val="00177D0D"/>
    <w:rsid w:val="00180054"/>
    <w:rsid w:val="00180768"/>
    <w:rsid w:val="001808D7"/>
    <w:rsid w:val="00180982"/>
    <w:rsid w:val="00180DCE"/>
    <w:rsid w:val="00180F6A"/>
    <w:rsid w:val="00180F7A"/>
    <w:rsid w:val="00181114"/>
    <w:rsid w:val="00181356"/>
    <w:rsid w:val="001813EE"/>
    <w:rsid w:val="00181614"/>
    <w:rsid w:val="001818FF"/>
    <w:rsid w:val="001820DD"/>
    <w:rsid w:val="001822E2"/>
    <w:rsid w:val="00182A3A"/>
    <w:rsid w:val="00182AB7"/>
    <w:rsid w:val="00183FD3"/>
    <w:rsid w:val="00184166"/>
    <w:rsid w:val="001849C4"/>
    <w:rsid w:val="0018532A"/>
    <w:rsid w:val="001856BE"/>
    <w:rsid w:val="00185C59"/>
    <w:rsid w:val="001861F8"/>
    <w:rsid w:val="001863BB"/>
    <w:rsid w:val="001870B2"/>
    <w:rsid w:val="001871AD"/>
    <w:rsid w:val="00187306"/>
    <w:rsid w:val="00187D32"/>
    <w:rsid w:val="00187ED4"/>
    <w:rsid w:val="0019056A"/>
    <w:rsid w:val="00190A4A"/>
    <w:rsid w:val="00190AA4"/>
    <w:rsid w:val="001910B6"/>
    <w:rsid w:val="00191671"/>
    <w:rsid w:val="0019171A"/>
    <w:rsid w:val="00191E12"/>
    <w:rsid w:val="00191FBB"/>
    <w:rsid w:val="0019221D"/>
    <w:rsid w:val="00193482"/>
    <w:rsid w:val="00193491"/>
    <w:rsid w:val="00193C1C"/>
    <w:rsid w:val="00194632"/>
    <w:rsid w:val="0019496D"/>
    <w:rsid w:val="00194E5C"/>
    <w:rsid w:val="0019507B"/>
    <w:rsid w:val="0019531C"/>
    <w:rsid w:val="00195613"/>
    <w:rsid w:val="00195EE5"/>
    <w:rsid w:val="00196724"/>
    <w:rsid w:val="001969F0"/>
    <w:rsid w:val="00196D35"/>
    <w:rsid w:val="00197232"/>
    <w:rsid w:val="001976B8"/>
    <w:rsid w:val="00197D3D"/>
    <w:rsid w:val="001A0370"/>
    <w:rsid w:val="001A0C32"/>
    <w:rsid w:val="001A0D88"/>
    <w:rsid w:val="001A1BF0"/>
    <w:rsid w:val="001A2BAF"/>
    <w:rsid w:val="001A2C97"/>
    <w:rsid w:val="001A2D7B"/>
    <w:rsid w:val="001A313E"/>
    <w:rsid w:val="001A3FEF"/>
    <w:rsid w:val="001A44BB"/>
    <w:rsid w:val="001A4DAD"/>
    <w:rsid w:val="001A4F17"/>
    <w:rsid w:val="001A5886"/>
    <w:rsid w:val="001A5ACE"/>
    <w:rsid w:val="001A5F2B"/>
    <w:rsid w:val="001A6102"/>
    <w:rsid w:val="001A6658"/>
    <w:rsid w:val="001A704A"/>
    <w:rsid w:val="001A71EB"/>
    <w:rsid w:val="001A762B"/>
    <w:rsid w:val="001A7A9C"/>
    <w:rsid w:val="001B05FF"/>
    <w:rsid w:val="001B092F"/>
    <w:rsid w:val="001B0CE7"/>
    <w:rsid w:val="001B1376"/>
    <w:rsid w:val="001B142C"/>
    <w:rsid w:val="001B173A"/>
    <w:rsid w:val="001B18AA"/>
    <w:rsid w:val="001B193B"/>
    <w:rsid w:val="001B194A"/>
    <w:rsid w:val="001B1AAB"/>
    <w:rsid w:val="001B219B"/>
    <w:rsid w:val="001B2A58"/>
    <w:rsid w:val="001B3026"/>
    <w:rsid w:val="001B31E2"/>
    <w:rsid w:val="001B326F"/>
    <w:rsid w:val="001B3C97"/>
    <w:rsid w:val="001B5062"/>
    <w:rsid w:val="001B56CE"/>
    <w:rsid w:val="001B5965"/>
    <w:rsid w:val="001B5AD7"/>
    <w:rsid w:val="001B5D4A"/>
    <w:rsid w:val="001B5D68"/>
    <w:rsid w:val="001B64D2"/>
    <w:rsid w:val="001B654B"/>
    <w:rsid w:val="001B66B1"/>
    <w:rsid w:val="001B69B7"/>
    <w:rsid w:val="001B7078"/>
    <w:rsid w:val="001B726A"/>
    <w:rsid w:val="001B7A6D"/>
    <w:rsid w:val="001B7B89"/>
    <w:rsid w:val="001B7CC1"/>
    <w:rsid w:val="001B7FC3"/>
    <w:rsid w:val="001C02E6"/>
    <w:rsid w:val="001C0494"/>
    <w:rsid w:val="001C06FC"/>
    <w:rsid w:val="001C0D64"/>
    <w:rsid w:val="001C0D80"/>
    <w:rsid w:val="001C1092"/>
    <w:rsid w:val="001C11F3"/>
    <w:rsid w:val="001C1ADA"/>
    <w:rsid w:val="001C2378"/>
    <w:rsid w:val="001C24E4"/>
    <w:rsid w:val="001C2506"/>
    <w:rsid w:val="001C285D"/>
    <w:rsid w:val="001C2D19"/>
    <w:rsid w:val="001C2FF0"/>
    <w:rsid w:val="001C35E8"/>
    <w:rsid w:val="001C3804"/>
    <w:rsid w:val="001C3872"/>
    <w:rsid w:val="001C42F1"/>
    <w:rsid w:val="001C495D"/>
    <w:rsid w:val="001C4DFF"/>
    <w:rsid w:val="001C4F99"/>
    <w:rsid w:val="001C5027"/>
    <w:rsid w:val="001C53AC"/>
    <w:rsid w:val="001C5CC6"/>
    <w:rsid w:val="001C6431"/>
    <w:rsid w:val="001C6458"/>
    <w:rsid w:val="001C6A86"/>
    <w:rsid w:val="001C6C5C"/>
    <w:rsid w:val="001C6FAC"/>
    <w:rsid w:val="001C701C"/>
    <w:rsid w:val="001C7030"/>
    <w:rsid w:val="001C74FF"/>
    <w:rsid w:val="001C76E5"/>
    <w:rsid w:val="001C7700"/>
    <w:rsid w:val="001C783D"/>
    <w:rsid w:val="001C7D41"/>
    <w:rsid w:val="001D0A26"/>
    <w:rsid w:val="001D0BFE"/>
    <w:rsid w:val="001D0D14"/>
    <w:rsid w:val="001D1BFD"/>
    <w:rsid w:val="001D1CBB"/>
    <w:rsid w:val="001D1F5C"/>
    <w:rsid w:val="001D2432"/>
    <w:rsid w:val="001D2762"/>
    <w:rsid w:val="001D3078"/>
    <w:rsid w:val="001D34B8"/>
    <w:rsid w:val="001D3730"/>
    <w:rsid w:val="001D39D0"/>
    <w:rsid w:val="001D3DDC"/>
    <w:rsid w:val="001D3E06"/>
    <w:rsid w:val="001D403C"/>
    <w:rsid w:val="001D404C"/>
    <w:rsid w:val="001D42F4"/>
    <w:rsid w:val="001D50BF"/>
    <w:rsid w:val="001D530F"/>
    <w:rsid w:val="001D576B"/>
    <w:rsid w:val="001D5D98"/>
    <w:rsid w:val="001D639A"/>
    <w:rsid w:val="001D6860"/>
    <w:rsid w:val="001D69C5"/>
    <w:rsid w:val="001D6DD3"/>
    <w:rsid w:val="001D788C"/>
    <w:rsid w:val="001D7A6A"/>
    <w:rsid w:val="001D7C09"/>
    <w:rsid w:val="001D7E44"/>
    <w:rsid w:val="001D7FF0"/>
    <w:rsid w:val="001E0667"/>
    <w:rsid w:val="001E0D9C"/>
    <w:rsid w:val="001E0EC1"/>
    <w:rsid w:val="001E1449"/>
    <w:rsid w:val="001E155C"/>
    <w:rsid w:val="001E19B2"/>
    <w:rsid w:val="001E1ECC"/>
    <w:rsid w:val="001E27FC"/>
    <w:rsid w:val="001E28A6"/>
    <w:rsid w:val="001E2BFF"/>
    <w:rsid w:val="001E2EDE"/>
    <w:rsid w:val="001E2FF4"/>
    <w:rsid w:val="001E30EE"/>
    <w:rsid w:val="001E324F"/>
    <w:rsid w:val="001E33C9"/>
    <w:rsid w:val="001E3FFD"/>
    <w:rsid w:val="001E582A"/>
    <w:rsid w:val="001E6139"/>
    <w:rsid w:val="001E6155"/>
    <w:rsid w:val="001E64F0"/>
    <w:rsid w:val="001E76F0"/>
    <w:rsid w:val="001E785A"/>
    <w:rsid w:val="001F01F5"/>
    <w:rsid w:val="001F028D"/>
    <w:rsid w:val="001F02E9"/>
    <w:rsid w:val="001F05D2"/>
    <w:rsid w:val="001F0D67"/>
    <w:rsid w:val="001F12E3"/>
    <w:rsid w:val="001F13CA"/>
    <w:rsid w:val="001F142C"/>
    <w:rsid w:val="001F1651"/>
    <w:rsid w:val="001F2344"/>
    <w:rsid w:val="001F2501"/>
    <w:rsid w:val="001F27B9"/>
    <w:rsid w:val="001F2A8C"/>
    <w:rsid w:val="001F2A8D"/>
    <w:rsid w:val="001F3049"/>
    <w:rsid w:val="001F31A5"/>
    <w:rsid w:val="001F3675"/>
    <w:rsid w:val="001F3941"/>
    <w:rsid w:val="001F3FD5"/>
    <w:rsid w:val="001F4273"/>
    <w:rsid w:val="001F4390"/>
    <w:rsid w:val="001F4B13"/>
    <w:rsid w:val="001F55D7"/>
    <w:rsid w:val="001F5801"/>
    <w:rsid w:val="001F58C6"/>
    <w:rsid w:val="001F6B05"/>
    <w:rsid w:val="001F79E6"/>
    <w:rsid w:val="001F7AB7"/>
    <w:rsid w:val="001F7B83"/>
    <w:rsid w:val="002003C0"/>
    <w:rsid w:val="00200E53"/>
    <w:rsid w:val="002011D8"/>
    <w:rsid w:val="0020136E"/>
    <w:rsid w:val="00201D5A"/>
    <w:rsid w:val="00201F69"/>
    <w:rsid w:val="00202169"/>
    <w:rsid w:val="002025A9"/>
    <w:rsid w:val="00202D38"/>
    <w:rsid w:val="00202E8A"/>
    <w:rsid w:val="0020385F"/>
    <w:rsid w:val="00204378"/>
    <w:rsid w:val="0020510D"/>
    <w:rsid w:val="002055FD"/>
    <w:rsid w:val="002058B5"/>
    <w:rsid w:val="002058E6"/>
    <w:rsid w:val="00205BBA"/>
    <w:rsid w:val="00205CDB"/>
    <w:rsid w:val="00206132"/>
    <w:rsid w:val="00206404"/>
    <w:rsid w:val="002065F9"/>
    <w:rsid w:val="00206647"/>
    <w:rsid w:val="002068AE"/>
    <w:rsid w:val="00206FEC"/>
    <w:rsid w:val="00207599"/>
    <w:rsid w:val="002079CA"/>
    <w:rsid w:val="00207B1F"/>
    <w:rsid w:val="00207BCC"/>
    <w:rsid w:val="00207BE6"/>
    <w:rsid w:val="0021003D"/>
    <w:rsid w:val="00211357"/>
    <w:rsid w:val="002113E0"/>
    <w:rsid w:val="00211878"/>
    <w:rsid w:val="00211BE3"/>
    <w:rsid w:val="00211C18"/>
    <w:rsid w:val="002136E1"/>
    <w:rsid w:val="00214856"/>
    <w:rsid w:val="00215677"/>
    <w:rsid w:val="00215AAB"/>
    <w:rsid w:val="00215EE1"/>
    <w:rsid w:val="00216199"/>
    <w:rsid w:val="002161A2"/>
    <w:rsid w:val="00216E5D"/>
    <w:rsid w:val="00216F6D"/>
    <w:rsid w:val="002170E4"/>
    <w:rsid w:val="00217148"/>
    <w:rsid w:val="002171C4"/>
    <w:rsid w:val="0021758E"/>
    <w:rsid w:val="00217811"/>
    <w:rsid w:val="002203CB"/>
    <w:rsid w:val="00220A2E"/>
    <w:rsid w:val="00220D03"/>
    <w:rsid w:val="0022127B"/>
    <w:rsid w:val="0022150D"/>
    <w:rsid w:val="00221555"/>
    <w:rsid w:val="00221834"/>
    <w:rsid w:val="002219A9"/>
    <w:rsid w:val="00221A99"/>
    <w:rsid w:val="00221E4D"/>
    <w:rsid w:val="00221FAA"/>
    <w:rsid w:val="00222E7B"/>
    <w:rsid w:val="00222FE9"/>
    <w:rsid w:val="002232EF"/>
    <w:rsid w:val="00223BF8"/>
    <w:rsid w:val="00223D2F"/>
    <w:rsid w:val="00223F8E"/>
    <w:rsid w:val="0022448F"/>
    <w:rsid w:val="00224639"/>
    <w:rsid w:val="00224855"/>
    <w:rsid w:val="00224AC4"/>
    <w:rsid w:val="00224DE9"/>
    <w:rsid w:val="002252BA"/>
    <w:rsid w:val="002254D4"/>
    <w:rsid w:val="0022570D"/>
    <w:rsid w:val="002257D1"/>
    <w:rsid w:val="00225D2A"/>
    <w:rsid w:val="002264A7"/>
    <w:rsid w:val="002265E3"/>
    <w:rsid w:val="00227275"/>
    <w:rsid w:val="00227F5C"/>
    <w:rsid w:val="0023012C"/>
    <w:rsid w:val="0023019D"/>
    <w:rsid w:val="002303C6"/>
    <w:rsid w:val="00230B1D"/>
    <w:rsid w:val="00230CF8"/>
    <w:rsid w:val="002315DE"/>
    <w:rsid w:val="002318A1"/>
    <w:rsid w:val="00231930"/>
    <w:rsid w:val="0023196D"/>
    <w:rsid w:val="00231CC4"/>
    <w:rsid w:val="00231F4C"/>
    <w:rsid w:val="00231FA5"/>
    <w:rsid w:val="0023285D"/>
    <w:rsid w:val="002328B8"/>
    <w:rsid w:val="00232BBB"/>
    <w:rsid w:val="00233656"/>
    <w:rsid w:val="0023379B"/>
    <w:rsid w:val="002339C2"/>
    <w:rsid w:val="00233FBD"/>
    <w:rsid w:val="00234299"/>
    <w:rsid w:val="00234932"/>
    <w:rsid w:val="0023493B"/>
    <w:rsid w:val="00234BB0"/>
    <w:rsid w:val="00234E33"/>
    <w:rsid w:val="002354CC"/>
    <w:rsid w:val="0023634F"/>
    <w:rsid w:val="00236476"/>
    <w:rsid w:val="00236744"/>
    <w:rsid w:val="0023692C"/>
    <w:rsid w:val="002371D3"/>
    <w:rsid w:val="0023723D"/>
    <w:rsid w:val="00237539"/>
    <w:rsid w:val="00237A5E"/>
    <w:rsid w:val="00237F32"/>
    <w:rsid w:val="002405A7"/>
    <w:rsid w:val="00240A37"/>
    <w:rsid w:val="00241134"/>
    <w:rsid w:val="00241264"/>
    <w:rsid w:val="00241312"/>
    <w:rsid w:val="00241B06"/>
    <w:rsid w:val="00241C7C"/>
    <w:rsid w:val="00241CF5"/>
    <w:rsid w:val="00242173"/>
    <w:rsid w:val="0024226E"/>
    <w:rsid w:val="002425E0"/>
    <w:rsid w:val="0024382E"/>
    <w:rsid w:val="00243838"/>
    <w:rsid w:val="00243964"/>
    <w:rsid w:val="00243BEB"/>
    <w:rsid w:val="00243CF0"/>
    <w:rsid w:val="00244054"/>
    <w:rsid w:val="00244529"/>
    <w:rsid w:val="002448BC"/>
    <w:rsid w:val="00244A70"/>
    <w:rsid w:val="00244FA9"/>
    <w:rsid w:val="0024524F"/>
    <w:rsid w:val="00245349"/>
    <w:rsid w:val="00245EBE"/>
    <w:rsid w:val="002464FD"/>
    <w:rsid w:val="0024673B"/>
    <w:rsid w:val="00246EA4"/>
    <w:rsid w:val="002472E6"/>
    <w:rsid w:val="0024756A"/>
    <w:rsid w:val="0024764E"/>
    <w:rsid w:val="002477D9"/>
    <w:rsid w:val="00247B50"/>
    <w:rsid w:val="00247C52"/>
    <w:rsid w:val="00250334"/>
    <w:rsid w:val="0025046A"/>
    <w:rsid w:val="002509E4"/>
    <w:rsid w:val="00250B0F"/>
    <w:rsid w:val="00251E32"/>
    <w:rsid w:val="00252295"/>
    <w:rsid w:val="002527D4"/>
    <w:rsid w:val="00252942"/>
    <w:rsid w:val="0025299B"/>
    <w:rsid w:val="00252AAD"/>
    <w:rsid w:val="00252F7F"/>
    <w:rsid w:val="0025344D"/>
    <w:rsid w:val="00253A48"/>
    <w:rsid w:val="00253D1E"/>
    <w:rsid w:val="0025482E"/>
    <w:rsid w:val="00254BC5"/>
    <w:rsid w:val="0025523D"/>
    <w:rsid w:val="00255F22"/>
    <w:rsid w:val="00256588"/>
    <w:rsid w:val="00257C52"/>
    <w:rsid w:val="002601EF"/>
    <w:rsid w:val="002603DE"/>
    <w:rsid w:val="0026048E"/>
    <w:rsid w:val="002606A9"/>
    <w:rsid w:val="002608C6"/>
    <w:rsid w:val="00260A47"/>
    <w:rsid w:val="00260A9D"/>
    <w:rsid w:val="00261AD5"/>
    <w:rsid w:val="00261B52"/>
    <w:rsid w:val="00262606"/>
    <w:rsid w:val="002626E1"/>
    <w:rsid w:val="002628EC"/>
    <w:rsid w:val="00263405"/>
    <w:rsid w:val="002635CB"/>
    <w:rsid w:val="00264AA5"/>
    <w:rsid w:val="00265D8B"/>
    <w:rsid w:val="00265E1B"/>
    <w:rsid w:val="002662D0"/>
    <w:rsid w:val="00266317"/>
    <w:rsid w:val="00266B40"/>
    <w:rsid w:val="00267305"/>
    <w:rsid w:val="00267923"/>
    <w:rsid w:val="00267F4E"/>
    <w:rsid w:val="002705C4"/>
    <w:rsid w:val="002707C4"/>
    <w:rsid w:val="00270DBD"/>
    <w:rsid w:val="0027169C"/>
    <w:rsid w:val="00271FE4"/>
    <w:rsid w:val="00272744"/>
    <w:rsid w:val="00272AA0"/>
    <w:rsid w:val="00273442"/>
    <w:rsid w:val="002741DB"/>
    <w:rsid w:val="002743E6"/>
    <w:rsid w:val="00274762"/>
    <w:rsid w:val="00274F7F"/>
    <w:rsid w:val="00275029"/>
    <w:rsid w:val="002753EF"/>
    <w:rsid w:val="00275C75"/>
    <w:rsid w:val="00276889"/>
    <w:rsid w:val="002776C2"/>
    <w:rsid w:val="002779D9"/>
    <w:rsid w:val="00280086"/>
    <w:rsid w:val="0028027F"/>
    <w:rsid w:val="002806BD"/>
    <w:rsid w:val="002806D4"/>
    <w:rsid w:val="00280C1A"/>
    <w:rsid w:val="002814A2"/>
    <w:rsid w:val="0028205E"/>
    <w:rsid w:val="002823A1"/>
    <w:rsid w:val="002828F3"/>
    <w:rsid w:val="00282FDF"/>
    <w:rsid w:val="00283091"/>
    <w:rsid w:val="0028428D"/>
    <w:rsid w:val="00284A86"/>
    <w:rsid w:val="00284D38"/>
    <w:rsid w:val="00284E8B"/>
    <w:rsid w:val="002862A0"/>
    <w:rsid w:val="00286BC7"/>
    <w:rsid w:val="00286FBA"/>
    <w:rsid w:val="00287201"/>
    <w:rsid w:val="00287915"/>
    <w:rsid w:val="00287C9C"/>
    <w:rsid w:val="00287DB2"/>
    <w:rsid w:val="00287E27"/>
    <w:rsid w:val="0029029E"/>
    <w:rsid w:val="002909B4"/>
    <w:rsid w:val="00290A49"/>
    <w:rsid w:val="00290B2C"/>
    <w:rsid w:val="00290D17"/>
    <w:rsid w:val="00290E99"/>
    <w:rsid w:val="00291255"/>
    <w:rsid w:val="00291EE7"/>
    <w:rsid w:val="002920E0"/>
    <w:rsid w:val="002923C2"/>
    <w:rsid w:val="00292BAC"/>
    <w:rsid w:val="00292BEE"/>
    <w:rsid w:val="002938BD"/>
    <w:rsid w:val="002939E3"/>
    <w:rsid w:val="00294027"/>
    <w:rsid w:val="0029419C"/>
    <w:rsid w:val="00294238"/>
    <w:rsid w:val="00295E3B"/>
    <w:rsid w:val="002962F1"/>
    <w:rsid w:val="002964C0"/>
    <w:rsid w:val="00296C60"/>
    <w:rsid w:val="002970EF"/>
    <w:rsid w:val="002A00F8"/>
    <w:rsid w:val="002A019A"/>
    <w:rsid w:val="002A0401"/>
    <w:rsid w:val="002A078C"/>
    <w:rsid w:val="002A0B11"/>
    <w:rsid w:val="002A0FEC"/>
    <w:rsid w:val="002A11DD"/>
    <w:rsid w:val="002A14FF"/>
    <w:rsid w:val="002A1B8B"/>
    <w:rsid w:val="002A22F1"/>
    <w:rsid w:val="002A29BF"/>
    <w:rsid w:val="002A2E51"/>
    <w:rsid w:val="002A39B8"/>
    <w:rsid w:val="002A427D"/>
    <w:rsid w:val="002A460E"/>
    <w:rsid w:val="002A5ACC"/>
    <w:rsid w:val="002A5F88"/>
    <w:rsid w:val="002A693B"/>
    <w:rsid w:val="002A6A1A"/>
    <w:rsid w:val="002A6AD6"/>
    <w:rsid w:val="002A6B3D"/>
    <w:rsid w:val="002A7D69"/>
    <w:rsid w:val="002A7FB5"/>
    <w:rsid w:val="002B0329"/>
    <w:rsid w:val="002B07E8"/>
    <w:rsid w:val="002B0CB2"/>
    <w:rsid w:val="002B0EE3"/>
    <w:rsid w:val="002B1031"/>
    <w:rsid w:val="002B13B5"/>
    <w:rsid w:val="002B191C"/>
    <w:rsid w:val="002B1B8D"/>
    <w:rsid w:val="002B1D92"/>
    <w:rsid w:val="002B25A5"/>
    <w:rsid w:val="002B2940"/>
    <w:rsid w:val="002B29E9"/>
    <w:rsid w:val="002B32C5"/>
    <w:rsid w:val="002B35D2"/>
    <w:rsid w:val="002B3609"/>
    <w:rsid w:val="002B3EA3"/>
    <w:rsid w:val="002B4D4D"/>
    <w:rsid w:val="002B5BD2"/>
    <w:rsid w:val="002B610D"/>
    <w:rsid w:val="002B66A3"/>
    <w:rsid w:val="002B66E0"/>
    <w:rsid w:val="002B6712"/>
    <w:rsid w:val="002B67C9"/>
    <w:rsid w:val="002B6857"/>
    <w:rsid w:val="002B6933"/>
    <w:rsid w:val="002B76E1"/>
    <w:rsid w:val="002B77A9"/>
    <w:rsid w:val="002C0407"/>
    <w:rsid w:val="002C0851"/>
    <w:rsid w:val="002C0862"/>
    <w:rsid w:val="002C0E0A"/>
    <w:rsid w:val="002C1228"/>
    <w:rsid w:val="002C32B6"/>
    <w:rsid w:val="002C36CC"/>
    <w:rsid w:val="002C39C2"/>
    <w:rsid w:val="002C44A4"/>
    <w:rsid w:val="002C477B"/>
    <w:rsid w:val="002C4A34"/>
    <w:rsid w:val="002C4BAF"/>
    <w:rsid w:val="002C4F88"/>
    <w:rsid w:val="002C52AC"/>
    <w:rsid w:val="002C5338"/>
    <w:rsid w:val="002C5DBF"/>
    <w:rsid w:val="002C670F"/>
    <w:rsid w:val="002C68B9"/>
    <w:rsid w:val="002C6911"/>
    <w:rsid w:val="002C6CDA"/>
    <w:rsid w:val="002C7BE3"/>
    <w:rsid w:val="002C7CF8"/>
    <w:rsid w:val="002C7DB8"/>
    <w:rsid w:val="002C7F45"/>
    <w:rsid w:val="002D0356"/>
    <w:rsid w:val="002D0723"/>
    <w:rsid w:val="002D0C5C"/>
    <w:rsid w:val="002D172C"/>
    <w:rsid w:val="002D23D8"/>
    <w:rsid w:val="002D2C55"/>
    <w:rsid w:val="002D2EB9"/>
    <w:rsid w:val="002D357F"/>
    <w:rsid w:val="002D3655"/>
    <w:rsid w:val="002D365B"/>
    <w:rsid w:val="002D3AB4"/>
    <w:rsid w:val="002D3BD1"/>
    <w:rsid w:val="002D3D25"/>
    <w:rsid w:val="002D4437"/>
    <w:rsid w:val="002D4671"/>
    <w:rsid w:val="002D46DE"/>
    <w:rsid w:val="002D4EFE"/>
    <w:rsid w:val="002D56A9"/>
    <w:rsid w:val="002D5BD7"/>
    <w:rsid w:val="002D5FA2"/>
    <w:rsid w:val="002D621B"/>
    <w:rsid w:val="002D68A2"/>
    <w:rsid w:val="002D73B9"/>
    <w:rsid w:val="002D7534"/>
    <w:rsid w:val="002D77CA"/>
    <w:rsid w:val="002D795B"/>
    <w:rsid w:val="002D7D1C"/>
    <w:rsid w:val="002D7E06"/>
    <w:rsid w:val="002E0196"/>
    <w:rsid w:val="002E0315"/>
    <w:rsid w:val="002E04A0"/>
    <w:rsid w:val="002E0BB0"/>
    <w:rsid w:val="002E12C4"/>
    <w:rsid w:val="002E13BA"/>
    <w:rsid w:val="002E148F"/>
    <w:rsid w:val="002E1B7A"/>
    <w:rsid w:val="002E24C3"/>
    <w:rsid w:val="002E2EFA"/>
    <w:rsid w:val="002E34E6"/>
    <w:rsid w:val="002E47FB"/>
    <w:rsid w:val="002E4D91"/>
    <w:rsid w:val="002E505A"/>
    <w:rsid w:val="002E7BD3"/>
    <w:rsid w:val="002E7BF8"/>
    <w:rsid w:val="002F044A"/>
    <w:rsid w:val="002F116F"/>
    <w:rsid w:val="002F1BA2"/>
    <w:rsid w:val="002F2142"/>
    <w:rsid w:val="002F22CE"/>
    <w:rsid w:val="002F247F"/>
    <w:rsid w:val="002F24EA"/>
    <w:rsid w:val="002F26B4"/>
    <w:rsid w:val="002F2E9D"/>
    <w:rsid w:val="002F36A0"/>
    <w:rsid w:val="002F4C2D"/>
    <w:rsid w:val="002F5596"/>
    <w:rsid w:val="002F56B6"/>
    <w:rsid w:val="002F5803"/>
    <w:rsid w:val="002F5938"/>
    <w:rsid w:val="002F5BA9"/>
    <w:rsid w:val="002F5EE4"/>
    <w:rsid w:val="002F5FE1"/>
    <w:rsid w:val="002F6423"/>
    <w:rsid w:val="002F6859"/>
    <w:rsid w:val="002F6896"/>
    <w:rsid w:val="002F70AC"/>
    <w:rsid w:val="002F79E2"/>
    <w:rsid w:val="003000DE"/>
    <w:rsid w:val="0030086E"/>
    <w:rsid w:val="003009C4"/>
    <w:rsid w:val="00300BAA"/>
    <w:rsid w:val="00300FA1"/>
    <w:rsid w:val="0030165B"/>
    <w:rsid w:val="00302038"/>
    <w:rsid w:val="003026CF"/>
    <w:rsid w:val="00302847"/>
    <w:rsid w:val="003030F4"/>
    <w:rsid w:val="003032C1"/>
    <w:rsid w:val="00303391"/>
    <w:rsid w:val="0030359F"/>
    <w:rsid w:val="00303759"/>
    <w:rsid w:val="0030375E"/>
    <w:rsid w:val="003038A0"/>
    <w:rsid w:val="00303F8D"/>
    <w:rsid w:val="00304647"/>
    <w:rsid w:val="00304868"/>
    <w:rsid w:val="00304ACD"/>
    <w:rsid w:val="00304B60"/>
    <w:rsid w:val="0030511E"/>
    <w:rsid w:val="00305A81"/>
    <w:rsid w:val="00305BE0"/>
    <w:rsid w:val="00305F39"/>
    <w:rsid w:val="00305FA0"/>
    <w:rsid w:val="0030699D"/>
    <w:rsid w:val="00306FBE"/>
    <w:rsid w:val="00307569"/>
    <w:rsid w:val="003101BC"/>
    <w:rsid w:val="00310288"/>
    <w:rsid w:val="003112D4"/>
    <w:rsid w:val="003113F6"/>
    <w:rsid w:val="00312325"/>
    <w:rsid w:val="00312B6C"/>
    <w:rsid w:val="00312C44"/>
    <w:rsid w:val="00312CD0"/>
    <w:rsid w:val="00312DE1"/>
    <w:rsid w:val="00313E8E"/>
    <w:rsid w:val="00314083"/>
    <w:rsid w:val="003142E2"/>
    <w:rsid w:val="003145C6"/>
    <w:rsid w:val="00314DD6"/>
    <w:rsid w:val="00315035"/>
    <w:rsid w:val="0031534C"/>
    <w:rsid w:val="0031562E"/>
    <w:rsid w:val="00315B02"/>
    <w:rsid w:val="00315C38"/>
    <w:rsid w:val="0031654D"/>
    <w:rsid w:val="00317208"/>
    <w:rsid w:val="003176F5"/>
    <w:rsid w:val="0031780A"/>
    <w:rsid w:val="003204C1"/>
    <w:rsid w:val="003204C8"/>
    <w:rsid w:val="003207C1"/>
    <w:rsid w:val="00320E6A"/>
    <w:rsid w:val="00321665"/>
    <w:rsid w:val="00321835"/>
    <w:rsid w:val="003219D7"/>
    <w:rsid w:val="00321E54"/>
    <w:rsid w:val="00322752"/>
    <w:rsid w:val="003229E6"/>
    <w:rsid w:val="00323057"/>
    <w:rsid w:val="003231E4"/>
    <w:rsid w:val="00323F63"/>
    <w:rsid w:val="0032419F"/>
    <w:rsid w:val="003242EF"/>
    <w:rsid w:val="00324492"/>
    <w:rsid w:val="003247C6"/>
    <w:rsid w:val="00325281"/>
    <w:rsid w:val="003254C4"/>
    <w:rsid w:val="003255B9"/>
    <w:rsid w:val="0032567E"/>
    <w:rsid w:val="00325AB7"/>
    <w:rsid w:val="00325B38"/>
    <w:rsid w:val="00326BA7"/>
    <w:rsid w:val="00326C1C"/>
    <w:rsid w:val="003276B5"/>
    <w:rsid w:val="0033043A"/>
    <w:rsid w:val="00330D29"/>
    <w:rsid w:val="00330E06"/>
    <w:rsid w:val="0033113C"/>
    <w:rsid w:val="0033155C"/>
    <w:rsid w:val="00332554"/>
    <w:rsid w:val="00332CDA"/>
    <w:rsid w:val="00332F91"/>
    <w:rsid w:val="00333646"/>
    <w:rsid w:val="00333648"/>
    <w:rsid w:val="003336DC"/>
    <w:rsid w:val="00333926"/>
    <w:rsid w:val="00333E08"/>
    <w:rsid w:val="0033451F"/>
    <w:rsid w:val="00334F3B"/>
    <w:rsid w:val="00335437"/>
    <w:rsid w:val="00335654"/>
    <w:rsid w:val="003360C7"/>
    <w:rsid w:val="003360CC"/>
    <w:rsid w:val="003361CF"/>
    <w:rsid w:val="0033651B"/>
    <w:rsid w:val="0033662A"/>
    <w:rsid w:val="0033678A"/>
    <w:rsid w:val="00337914"/>
    <w:rsid w:val="00337AD3"/>
    <w:rsid w:val="00340503"/>
    <w:rsid w:val="00340921"/>
    <w:rsid w:val="003412F4"/>
    <w:rsid w:val="0034183C"/>
    <w:rsid w:val="00341919"/>
    <w:rsid w:val="00342286"/>
    <w:rsid w:val="003423B3"/>
    <w:rsid w:val="00342786"/>
    <w:rsid w:val="00342E50"/>
    <w:rsid w:val="00342EF0"/>
    <w:rsid w:val="00343172"/>
    <w:rsid w:val="0034328E"/>
    <w:rsid w:val="00343377"/>
    <w:rsid w:val="003437A1"/>
    <w:rsid w:val="00344231"/>
    <w:rsid w:val="00344434"/>
    <w:rsid w:val="003445BF"/>
    <w:rsid w:val="00344909"/>
    <w:rsid w:val="003453AC"/>
    <w:rsid w:val="0034586C"/>
    <w:rsid w:val="003460DC"/>
    <w:rsid w:val="00346126"/>
    <w:rsid w:val="00346BC1"/>
    <w:rsid w:val="00346E7E"/>
    <w:rsid w:val="00346E80"/>
    <w:rsid w:val="00346E93"/>
    <w:rsid w:val="00347508"/>
    <w:rsid w:val="00347D04"/>
    <w:rsid w:val="00350335"/>
    <w:rsid w:val="00350473"/>
    <w:rsid w:val="00350A9B"/>
    <w:rsid w:val="003516B3"/>
    <w:rsid w:val="0035179D"/>
    <w:rsid w:val="00351816"/>
    <w:rsid w:val="00351A7A"/>
    <w:rsid w:val="0035200E"/>
    <w:rsid w:val="003523D3"/>
    <w:rsid w:val="00352F85"/>
    <w:rsid w:val="003531BE"/>
    <w:rsid w:val="00353C58"/>
    <w:rsid w:val="00354668"/>
    <w:rsid w:val="003546C9"/>
    <w:rsid w:val="00354A02"/>
    <w:rsid w:val="00354DD7"/>
    <w:rsid w:val="003556AC"/>
    <w:rsid w:val="00355781"/>
    <w:rsid w:val="003559FA"/>
    <w:rsid w:val="00355B1F"/>
    <w:rsid w:val="00355CF4"/>
    <w:rsid w:val="00355EB2"/>
    <w:rsid w:val="0035615A"/>
    <w:rsid w:val="00356467"/>
    <w:rsid w:val="003565E6"/>
    <w:rsid w:val="00356725"/>
    <w:rsid w:val="00356B40"/>
    <w:rsid w:val="00356C23"/>
    <w:rsid w:val="00356F62"/>
    <w:rsid w:val="0035730F"/>
    <w:rsid w:val="00357B4F"/>
    <w:rsid w:val="00357B9E"/>
    <w:rsid w:val="00360544"/>
    <w:rsid w:val="003607F3"/>
    <w:rsid w:val="00361646"/>
    <w:rsid w:val="00361E76"/>
    <w:rsid w:val="00362172"/>
    <w:rsid w:val="003625C1"/>
    <w:rsid w:val="00362666"/>
    <w:rsid w:val="003628AD"/>
    <w:rsid w:val="00362CBA"/>
    <w:rsid w:val="00363D9F"/>
    <w:rsid w:val="0036438B"/>
    <w:rsid w:val="00364A09"/>
    <w:rsid w:val="00364A89"/>
    <w:rsid w:val="00364B47"/>
    <w:rsid w:val="00364E6F"/>
    <w:rsid w:val="0036580D"/>
    <w:rsid w:val="00365EF1"/>
    <w:rsid w:val="00365FBE"/>
    <w:rsid w:val="00366354"/>
    <w:rsid w:val="00366625"/>
    <w:rsid w:val="00366AF8"/>
    <w:rsid w:val="00366B56"/>
    <w:rsid w:val="00367796"/>
    <w:rsid w:val="00367F00"/>
    <w:rsid w:val="00370900"/>
    <w:rsid w:val="00370AEB"/>
    <w:rsid w:val="00370BC7"/>
    <w:rsid w:val="00371D68"/>
    <w:rsid w:val="003724AB"/>
    <w:rsid w:val="00372B0F"/>
    <w:rsid w:val="00372B54"/>
    <w:rsid w:val="00372DF5"/>
    <w:rsid w:val="0037310F"/>
    <w:rsid w:val="003732BC"/>
    <w:rsid w:val="003739C8"/>
    <w:rsid w:val="00373C83"/>
    <w:rsid w:val="00374596"/>
    <w:rsid w:val="003748F5"/>
    <w:rsid w:val="003749A4"/>
    <w:rsid w:val="00374C78"/>
    <w:rsid w:val="00374ED6"/>
    <w:rsid w:val="00375BCB"/>
    <w:rsid w:val="00375C4C"/>
    <w:rsid w:val="00375D33"/>
    <w:rsid w:val="00375D59"/>
    <w:rsid w:val="00376E21"/>
    <w:rsid w:val="0037703B"/>
    <w:rsid w:val="003770F7"/>
    <w:rsid w:val="00377565"/>
    <w:rsid w:val="00377710"/>
    <w:rsid w:val="0037793E"/>
    <w:rsid w:val="00377ABF"/>
    <w:rsid w:val="00377AE4"/>
    <w:rsid w:val="00380C20"/>
    <w:rsid w:val="00380F72"/>
    <w:rsid w:val="00381F1D"/>
    <w:rsid w:val="0038269A"/>
    <w:rsid w:val="00382745"/>
    <w:rsid w:val="00382A8A"/>
    <w:rsid w:val="003830B5"/>
    <w:rsid w:val="00383511"/>
    <w:rsid w:val="003837B6"/>
    <w:rsid w:val="00383A54"/>
    <w:rsid w:val="00383FD5"/>
    <w:rsid w:val="00384960"/>
    <w:rsid w:val="00384A76"/>
    <w:rsid w:val="00384C27"/>
    <w:rsid w:val="00384DBE"/>
    <w:rsid w:val="00384FB4"/>
    <w:rsid w:val="003851BD"/>
    <w:rsid w:val="003851D9"/>
    <w:rsid w:val="003854FE"/>
    <w:rsid w:val="00385A06"/>
    <w:rsid w:val="00386463"/>
    <w:rsid w:val="0038678B"/>
    <w:rsid w:val="00386C4C"/>
    <w:rsid w:val="003875F7"/>
    <w:rsid w:val="003878BC"/>
    <w:rsid w:val="00387F42"/>
    <w:rsid w:val="00390739"/>
    <w:rsid w:val="00390E35"/>
    <w:rsid w:val="00390E75"/>
    <w:rsid w:val="0039114E"/>
    <w:rsid w:val="0039143F"/>
    <w:rsid w:val="00391D53"/>
    <w:rsid w:val="00391EE2"/>
    <w:rsid w:val="003925E8"/>
    <w:rsid w:val="00392FA2"/>
    <w:rsid w:val="003931F2"/>
    <w:rsid w:val="00393341"/>
    <w:rsid w:val="003936AB"/>
    <w:rsid w:val="00393E63"/>
    <w:rsid w:val="00394870"/>
    <w:rsid w:val="00394A35"/>
    <w:rsid w:val="00394D07"/>
    <w:rsid w:val="0039556D"/>
    <w:rsid w:val="003955C8"/>
    <w:rsid w:val="00396B06"/>
    <w:rsid w:val="00396E68"/>
    <w:rsid w:val="003971C5"/>
    <w:rsid w:val="0039757E"/>
    <w:rsid w:val="00397BB5"/>
    <w:rsid w:val="00397C6A"/>
    <w:rsid w:val="003A03CA"/>
    <w:rsid w:val="003A0A2A"/>
    <w:rsid w:val="003A2271"/>
    <w:rsid w:val="003A264F"/>
    <w:rsid w:val="003A2892"/>
    <w:rsid w:val="003A2AFD"/>
    <w:rsid w:val="003A2E59"/>
    <w:rsid w:val="003A2FE1"/>
    <w:rsid w:val="003A30C3"/>
    <w:rsid w:val="003A358A"/>
    <w:rsid w:val="003A3830"/>
    <w:rsid w:val="003A3983"/>
    <w:rsid w:val="003A3A73"/>
    <w:rsid w:val="003A413B"/>
    <w:rsid w:val="003A459E"/>
    <w:rsid w:val="003A5400"/>
    <w:rsid w:val="003A5C5C"/>
    <w:rsid w:val="003A5CBF"/>
    <w:rsid w:val="003A5FCA"/>
    <w:rsid w:val="003A601C"/>
    <w:rsid w:val="003A673A"/>
    <w:rsid w:val="003A6D80"/>
    <w:rsid w:val="003A70F1"/>
    <w:rsid w:val="003A757E"/>
    <w:rsid w:val="003B0775"/>
    <w:rsid w:val="003B11EB"/>
    <w:rsid w:val="003B158C"/>
    <w:rsid w:val="003B1B92"/>
    <w:rsid w:val="003B2121"/>
    <w:rsid w:val="003B26CA"/>
    <w:rsid w:val="003B2A51"/>
    <w:rsid w:val="003B3AAC"/>
    <w:rsid w:val="003B3BAA"/>
    <w:rsid w:val="003B410C"/>
    <w:rsid w:val="003B431E"/>
    <w:rsid w:val="003B4429"/>
    <w:rsid w:val="003B4541"/>
    <w:rsid w:val="003B46AB"/>
    <w:rsid w:val="003B510C"/>
    <w:rsid w:val="003B5298"/>
    <w:rsid w:val="003B626C"/>
    <w:rsid w:val="003B7662"/>
    <w:rsid w:val="003B7CFC"/>
    <w:rsid w:val="003C0011"/>
    <w:rsid w:val="003C0307"/>
    <w:rsid w:val="003C0E48"/>
    <w:rsid w:val="003C164F"/>
    <w:rsid w:val="003C169E"/>
    <w:rsid w:val="003C1795"/>
    <w:rsid w:val="003C186F"/>
    <w:rsid w:val="003C19B2"/>
    <w:rsid w:val="003C1DC6"/>
    <w:rsid w:val="003C22BF"/>
    <w:rsid w:val="003C236E"/>
    <w:rsid w:val="003C2FF5"/>
    <w:rsid w:val="003C34AF"/>
    <w:rsid w:val="003C39AA"/>
    <w:rsid w:val="003C3D3A"/>
    <w:rsid w:val="003C4123"/>
    <w:rsid w:val="003C466A"/>
    <w:rsid w:val="003C522B"/>
    <w:rsid w:val="003C53B5"/>
    <w:rsid w:val="003C58F2"/>
    <w:rsid w:val="003C59B9"/>
    <w:rsid w:val="003C5E5A"/>
    <w:rsid w:val="003C645A"/>
    <w:rsid w:val="003C65FD"/>
    <w:rsid w:val="003C76E6"/>
    <w:rsid w:val="003C781B"/>
    <w:rsid w:val="003D0494"/>
    <w:rsid w:val="003D0B48"/>
    <w:rsid w:val="003D0D32"/>
    <w:rsid w:val="003D139B"/>
    <w:rsid w:val="003D1481"/>
    <w:rsid w:val="003D186A"/>
    <w:rsid w:val="003D1A1E"/>
    <w:rsid w:val="003D1EB6"/>
    <w:rsid w:val="003D2559"/>
    <w:rsid w:val="003D25D2"/>
    <w:rsid w:val="003D28FF"/>
    <w:rsid w:val="003D39ED"/>
    <w:rsid w:val="003D3E54"/>
    <w:rsid w:val="003D4A44"/>
    <w:rsid w:val="003D4ACB"/>
    <w:rsid w:val="003D4AD3"/>
    <w:rsid w:val="003D5050"/>
    <w:rsid w:val="003D58D7"/>
    <w:rsid w:val="003D60F5"/>
    <w:rsid w:val="003D655D"/>
    <w:rsid w:val="003D681E"/>
    <w:rsid w:val="003D6A49"/>
    <w:rsid w:val="003D78BA"/>
    <w:rsid w:val="003D7C3C"/>
    <w:rsid w:val="003E035E"/>
    <w:rsid w:val="003E050D"/>
    <w:rsid w:val="003E0ED5"/>
    <w:rsid w:val="003E17A1"/>
    <w:rsid w:val="003E203B"/>
    <w:rsid w:val="003E2E72"/>
    <w:rsid w:val="003E36C4"/>
    <w:rsid w:val="003E3D28"/>
    <w:rsid w:val="003E3E8F"/>
    <w:rsid w:val="003E3F1E"/>
    <w:rsid w:val="003E3FC0"/>
    <w:rsid w:val="003E40F3"/>
    <w:rsid w:val="003E41EA"/>
    <w:rsid w:val="003E4EB6"/>
    <w:rsid w:val="003E4F68"/>
    <w:rsid w:val="003E54B5"/>
    <w:rsid w:val="003E54FD"/>
    <w:rsid w:val="003E55A2"/>
    <w:rsid w:val="003E5C17"/>
    <w:rsid w:val="003E6256"/>
    <w:rsid w:val="003E63D1"/>
    <w:rsid w:val="003E68C0"/>
    <w:rsid w:val="003E72A5"/>
    <w:rsid w:val="003E746A"/>
    <w:rsid w:val="003F002D"/>
    <w:rsid w:val="003F09C7"/>
    <w:rsid w:val="003F0BB9"/>
    <w:rsid w:val="003F19B7"/>
    <w:rsid w:val="003F1C51"/>
    <w:rsid w:val="003F1D72"/>
    <w:rsid w:val="003F1DBD"/>
    <w:rsid w:val="003F1F7B"/>
    <w:rsid w:val="003F42FE"/>
    <w:rsid w:val="003F44CC"/>
    <w:rsid w:val="003F473F"/>
    <w:rsid w:val="003F4C53"/>
    <w:rsid w:val="003F53EE"/>
    <w:rsid w:val="003F5733"/>
    <w:rsid w:val="003F58F6"/>
    <w:rsid w:val="003F5CB0"/>
    <w:rsid w:val="003F6480"/>
    <w:rsid w:val="003F6BED"/>
    <w:rsid w:val="003F7296"/>
    <w:rsid w:val="003F7357"/>
    <w:rsid w:val="003F74B7"/>
    <w:rsid w:val="003F7604"/>
    <w:rsid w:val="003F764C"/>
    <w:rsid w:val="003F7990"/>
    <w:rsid w:val="00400054"/>
    <w:rsid w:val="0040006D"/>
    <w:rsid w:val="00400206"/>
    <w:rsid w:val="0040022E"/>
    <w:rsid w:val="00400878"/>
    <w:rsid w:val="00400918"/>
    <w:rsid w:val="0040098A"/>
    <w:rsid w:val="00402375"/>
    <w:rsid w:val="00402BAC"/>
    <w:rsid w:val="004034DA"/>
    <w:rsid w:val="004044E9"/>
    <w:rsid w:val="00404C4E"/>
    <w:rsid w:val="004060C7"/>
    <w:rsid w:val="00406351"/>
    <w:rsid w:val="004069EA"/>
    <w:rsid w:val="00406DCF"/>
    <w:rsid w:val="004073B3"/>
    <w:rsid w:val="00407A7D"/>
    <w:rsid w:val="00407BA2"/>
    <w:rsid w:val="00407BD7"/>
    <w:rsid w:val="004100A3"/>
    <w:rsid w:val="00410EA8"/>
    <w:rsid w:val="004110EE"/>
    <w:rsid w:val="004121B6"/>
    <w:rsid w:val="00412419"/>
    <w:rsid w:val="00412435"/>
    <w:rsid w:val="00412A90"/>
    <w:rsid w:val="00412AC4"/>
    <w:rsid w:val="00413054"/>
    <w:rsid w:val="004130AF"/>
    <w:rsid w:val="004133DA"/>
    <w:rsid w:val="0041392E"/>
    <w:rsid w:val="00413D1C"/>
    <w:rsid w:val="00413DEC"/>
    <w:rsid w:val="00413E2A"/>
    <w:rsid w:val="004143DC"/>
    <w:rsid w:val="00414617"/>
    <w:rsid w:val="00415036"/>
    <w:rsid w:val="00415563"/>
    <w:rsid w:val="004158DF"/>
    <w:rsid w:val="00415C6D"/>
    <w:rsid w:val="00415D16"/>
    <w:rsid w:val="00416070"/>
    <w:rsid w:val="00416304"/>
    <w:rsid w:val="0041647F"/>
    <w:rsid w:val="004168A6"/>
    <w:rsid w:val="00416C00"/>
    <w:rsid w:val="004171B1"/>
    <w:rsid w:val="004172AA"/>
    <w:rsid w:val="00417A8B"/>
    <w:rsid w:val="004200EF"/>
    <w:rsid w:val="0042082A"/>
    <w:rsid w:val="00421AF5"/>
    <w:rsid w:val="00422076"/>
    <w:rsid w:val="00422466"/>
    <w:rsid w:val="00422855"/>
    <w:rsid w:val="00422A9D"/>
    <w:rsid w:val="00422B3A"/>
    <w:rsid w:val="00422CE1"/>
    <w:rsid w:val="0042311A"/>
    <w:rsid w:val="004239F0"/>
    <w:rsid w:val="00423AB9"/>
    <w:rsid w:val="00423CEB"/>
    <w:rsid w:val="00424851"/>
    <w:rsid w:val="00424DF9"/>
    <w:rsid w:val="00425165"/>
    <w:rsid w:val="00425185"/>
    <w:rsid w:val="00425806"/>
    <w:rsid w:val="00425DDA"/>
    <w:rsid w:val="00426184"/>
    <w:rsid w:val="004264E9"/>
    <w:rsid w:val="004269AC"/>
    <w:rsid w:val="004273D5"/>
    <w:rsid w:val="00427A44"/>
    <w:rsid w:val="00427C90"/>
    <w:rsid w:val="00430014"/>
    <w:rsid w:val="0043084B"/>
    <w:rsid w:val="00430C8F"/>
    <w:rsid w:val="0043109A"/>
    <w:rsid w:val="004318FF"/>
    <w:rsid w:val="0043246A"/>
    <w:rsid w:val="00432948"/>
    <w:rsid w:val="00432AE8"/>
    <w:rsid w:val="004331D4"/>
    <w:rsid w:val="00433484"/>
    <w:rsid w:val="00433738"/>
    <w:rsid w:val="0043375D"/>
    <w:rsid w:val="00433A87"/>
    <w:rsid w:val="00433ADF"/>
    <w:rsid w:val="00434794"/>
    <w:rsid w:val="00434DFA"/>
    <w:rsid w:val="00435AA2"/>
    <w:rsid w:val="00436262"/>
    <w:rsid w:val="0043681A"/>
    <w:rsid w:val="0043732D"/>
    <w:rsid w:val="00437352"/>
    <w:rsid w:val="004377C7"/>
    <w:rsid w:val="00437C33"/>
    <w:rsid w:val="00437C87"/>
    <w:rsid w:val="0044046A"/>
    <w:rsid w:val="0044083F"/>
    <w:rsid w:val="00440920"/>
    <w:rsid w:val="00440995"/>
    <w:rsid w:val="0044115F"/>
    <w:rsid w:val="0044134D"/>
    <w:rsid w:val="0044147B"/>
    <w:rsid w:val="00442344"/>
    <w:rsid w:val="0044245E"/>
    <w:rsid w:val="0044246A"/>
    <w:rsid w:val="0044257D"/>
    <w:rsid w:val="004427BA"/>
    <w:rsid w:val="004429B7"/>
    <w:rsid w:val="00442A4E"/>
    <w:rsid w:val="00442C8F"/>
    <w:rsid w:val="00442E0E"/>
    <w:rsid w:val="00442EF2"/>
    <w:rsid w:val="00442FED"/>
    <w:rsid w:val="00443002"/>
    <w:rsid w:val="004439F6"/>
    <w:rsid w:val="00443A82"/>
    <w:rsid w:val="00443B3C"/>
    <w:rsid w:val="00443C0D"/>
    <w:rsid w:val="00443F2B"/>
    <w:rsid w:val="004441B9"/>
    <w:rsid w:val="00444397"/>
    <w:rsid w:val="00444BC2"/>
    <w:rsid w:val="00444EAD"/>
    <w:rsid w:val="004450C6"/>
    <w:rsid w:val="004459DE"/>
    <w:rsid w:val="00445B42"/>
    <w:rsid w:val="00446CEF"/>
    <w:rsid w:val="0044760F"/>
    <w:rsid w:val="00447E4A"/>
    <w:rsid w:val="00450327"/>
    <w:rsid w:val="004513F4"/>
    <w:rsid w:val="00451756"/>
    <w:rsid w:val="00451B3D"/>
    <w:rsid w:val="00452253"/>
    <w:rsid w:val="004527BF"/>
    <w:rsid w:val="00452B8C"/>
    <w:rsid w:val="00452F9C"/>
    <w:rsid w:val="004532D4"/>
    <w:rsid w:val="0045393E"/>
    <w:rsid w:val="00453F68"/>
    <w:rsid w:val="0045405F"/>
    <w:rsid w:val="00455381"/>
    <w:rsid w:val="004558AB"/>
    <w:rsid w:val="00455CDB"/>
    <w:rsid w:val="00455E8D"/>
    <w:rsid w:val="00455F08"/>
    <w:rsid w:val="00457EDE"/>
    <w:rsid w:val="004600FF"/>
    <w:rsid w:val="0046013C"/>
    <w:rsid w:val="004601C6"/>
    <w:rsid w:val="00460659"/>
    <w:rsid w:val="0046095A"/>
    <w:rsid w:val="004615A8"/>
    <w:rsid w:val="00462778"/>
    <w:rsid w:val="00463515"/>
    <w:rsid w:val="0046368A"/>
    <w:rsid w:val="00463E1D"/>
    <w:rsid w:val="00463FC6"/>
    <w:rsid w:val="004643A3"/>
    <w:rsid w:val="00464754"/>
    <w:rsid w:val="00464A38"/>
    <w:rsid w:val="00464D55"/>
    <w:rsid w:val="004651EF"/>
    <w:rsid w:val="004660DB"/>
    <w:rsid w:val="004663BE"/>
    <w:rsid w:val="004672ED"/>
    <w:rsid w:val="00467495"/>
    <w:rsid w:val="0046772E"/>
    <w:rsid w:val="0047028F"/>
    <w:rsid w:val="00470B6A"/>
    <w:rsid w:val="00470F32"/>
    <w:rsid w:val="00470F6B"/>
    <w:rsid w:val="00470F89"/>
    <w:rsid w:val="00471C9B"/>
    <w:rsid w:val="00471FFC"/>
    <w:rsid w:val="00472338"/>
    <w:rsid w:val="00472447"/>
    <w:rsid w:val="00472803"/>
    <w:rsid w:val="00472DF6"/>
    <w:rsid w:val="00473176"/>
    <w:rsid w:val="00473A0B"/>
    <w:rsid w:val="00473A1C"/>
    <w:rsid w:val="00473C22"/>
    <w:rsid w:val="004748C5"/>
    <w:rsid w:val="0047581B"/>
    <w:rsid w:val="00476EDD"/>
    <w:rsid w:val="004777D8"/>
    <w:rsid w:val="00477851"/>
    <w:rsid w:val="004806C7"/>
    <w:rsid w:val="00480873"/>
    <w:rsid w:val="00481716"/>
    <w:rsid w:val="004817F2"/>
    <w:rsid w:val="00482D0F"/>
    <w:rsid w:val="004832CF"/>
    <w:rsid w:val="0048333D"/>
    <w:rsid w:val="0048489B"/>
    <w:rsid w:val="0048491A"/>
    <w:rsid w:val="00485C2E"/>
    <w:rsid w:val="00485E2E"/>
    <w:rsid w:val="00485E98"/>
    <w:rsid w:val="004860B6"/>
    <w:rsid w:val="0048617F"/>
    <w:rsid w:val="00486896"/>
    <w:rsid w:val="00486DB1"/>
    <w:rsid w:val="00486E33"/>
    <w:rsid w:val="00487293"/>
    <w:rsid w:val="00487531"/>
    <w:rsid w:val="0048777B"/>
    <w:rsid w:val="004879D2"/>
    <w:rsid w:val="00487B40"/>
    <w:rsid w:val="00487F3D"/>
    <w:rsid w:val="00490047"/>
    <w:rsid w:val="0049062A"/>
    <w:rsid w:val="0049073F"/>
    <w:rsid w:val="00490978"/>
    <w:rsid w:val="00490CB1"/>
    <w:rsid w:val="00491A55"/>
    <w:rsid w:val="00491B91"/>
    <w:rsid w:val="00491CF6"/>
    <w:rsid w:val="00492252"/>
    <w:rsid w:val="0049250B"/>
    <w:rsid w:val="00492825"/>
    <w:rsid w:val="00492AA5"/>
    <w:rsid w:val="0049346E"/>
    <w:rsid w:val="0049351A"/>
    <w:rsid w:val="00493578"/>
    <w:rsid w:val="00493D26"/>
    <w:rsid w:val="004941E1"/>
    <w:rsid w:val="00494DA5"/>
    <w:rsid w:val="00495081"/>
    <w:rsid w:val="004951AE"/>
    <w:rsid w:val="00495A6F"/>
    <w:rsid w:val="00495BD1"/>
    <w:rsid w:val="00495D36"/>
    <w:rsid w:val="0049637E"/>
    <w:rsid w:val="004963EB"/>
    <w:rsid w:val="0049657B"/>
    <w:rsid w:val="004A0BA4"/>
    <w:rsid w:val="004A0DCF"/>
    <w:rsid w:val="004A0ECC"/>
    <w:rsid w:val="004A0FEE"/>
    <w:rsid w:val="004A17B9"/>
    <w:rsid w:val="004A20C9"/>
    <w:rsid w:val="004A24AA"/>
    <w:rsid w:val="004A3025"/>
    <w:rsid w:val="004A341D"/>
    <w:rsid w:val="004A36EC"/>
    <w:rsid w:val="004A3A78"/>
    <w:rsid w:val="004A3A92"/>
    <w:rsid w:val="004A3FDA"/>
    <w:rsid w:val="004A47B2"/>
    <w:rsid w:val="004A49B7"/>
    <w:rsid w:val="004A5012"/>
    <w:rsid w:val="004A54EF"/>
    <w:rsid w:val="004A5DE4"/>
    <w:rsid w:val="004A5F22"/>
    <w:rsid w:val="004A61B6"/>
    <w:rsid w:val="004A63F9"/>
    <w:rsid w:val="004A6642"/>
    <w:rsid w:val="004A7369"/>
    <w:rsid w:val="004A7972"/>
    <w:rsid w:val="004A7DEB"/>
    <w:rsid w:val="004A7EBA"/>
    <w:rsid w:val="004B016B"/>
    <w:rsid w:val="004B1163"/>
    <w:rsid w:val="004B156E"/>
    <w:rsid w:val="004B1778"/>
    <w:rsid w:val="004B189F"/>
    <w:rsid w:val="004B2347"/>
    <w:rsid w:val="004B283C"/>
    <w:rsid w:val="004B2C07"/>
    <w:rsid w:val="004B31A9"/>
    <w:rsid w:val="004B352B"/>
    <w:rsid w:val="004B359D"/>
    <w:rsid w:val="004B3668"/>
    <w:rsid w:val="004B394D"/>
    <w:rsid w:val="004B3DF6"/>
    <w:rsid w:val="004B3E7C"/>
    <w:rsid w:val="004B4216"/>
    <w:rsid w:val="004B44C7"/>
    <w:rsid w:val="004B4951"/>
    <w:rsid w:val="004B4C48"/>
    <w:rsid w:val="004B4F34"/>
    <w:rsid w:val="004B573A"/>
    <w:rsid w:val="004B57E2"/>
    <w:rsid w:val="004B5B5C"/>
    <w:rsid w:val="004B5D85"/>
    <w:rsid w:val="004B62C3"/>
    <w:rsid w:val="004B6D4F"/>
    <w:rsid w:val="004B73E5"/>
    <w:rsid w:val="004B7CA9"/>
    <w:rsid w:val="004C037F"/>
    <w:rsid w:val="004C0443"/>
    <w:rsid w:val="004C0F99"/>
    <w:rsid w:val="004C1E6C"/>
    <w:rsid w:val="004C2200"/>
    <w:rsid w:val="004C34B9"/>
    <w:rsid w:val="004C3A2A"/>
    <w:rsid w:val="004C3C75"/>
    <w:rsid w:val="004C3D98"/>
    <w:rsid w:val="004C4260"/>
    <w:rsid w:val="004C4389"/>
    <w:rsid w:val="004C4FA5"/>
    <w:rsid w:val="004C5D92"/>
    <w:rsid w:val="004C6114"/>
    <w:rsid w:val="004C64CA"/>
    <w:rsid w:val="004C661F"/>
    <w:rsid w:val="004C7379"/>
    <w:rsid w:val="004C74B3"/>
    <w:rsid w:val="004C74D0"/>
    <w:rsid w:val="004C7A4A"/>
    <w:rsid w:val="004C7AB4"/>
    <w:rsid w:val="004C7BC0"/>
    <w:rsid w:val="004C7D45"/>
    <w:rsid w:val="004D0002"/>
    <w:rsid w:val="004D0069"/>
    <w:rsid w:val="004D0458"/>
    <w:rsid w:val="004D05F1"/>
    <w:rsid w:val="004D0C9A"/>
    <w:rsid w:val="004D0D4E"/>
    <w:rsid w:val="004D1171"/>
    <w:rsid w:val="004D2465"/>
    <w:rsid w:val="004D24C2"/>
    <w:rsid w:val="004D2560"/>
    <w:rsid w:val="004D31AD"/>
    <w:rsid w:val="004D33B9"/>
    <w:rsid w:val="004D360D"/>
    <w:rsid w:val="004D3EFB"/>
    <w:rsid w:val="004D4363"/>
    <w:rsid w:val="004D4513"/>
    <w:rsid w:val="004D45C4"/>
    <w:rsid w:val="004D4ADE"/>
    <w:rsid w:val="004D6A42"/>
    <w:rsid w:val="004D6ABF"/>
    <w:rsid w:val="004D7B4C"/>
    <w:rsid w:val="004D7D33"/>
    <w:rsid w:val="004D7DB2"/>
    <w:rsid w:val="004D7ED2"/>
    <w:rsid w:val="004E0269"/>
    <w:rsid w:val="004E0C7A"/>
    <w:rsid w:val="004E0EB9"/>
    <w:rsid w:val="004E143A"/>
    <w:rsid w:val="004E1824"/>
    <w:rsid w:val="004E1A2D"/>
    <w:rsid w:val="004E1B86"/>
    <w:rsid w:val="004E1E7A"/>
    <w:rsid w:val="004E202A"/>
    <w:rsid w:val="004E21BF"/>
    <w:rsid w:val="004E273B"/>
    <w:rsid w:val="004E3392"/>
    <w:rsid w:val="004E353D"/>
    <w:rsid w:val="004E3B9F"/>
    <w:rsid w:val="004E49D1"/>
    <w:rsid w:val="004E5325"/>
    <w:rsid w:val="004E5A25"/>
    <w:rsid w:val="004E5B9D"/>
    <w:rsid w:val="004E6162"/>
    <w:rsid w:val="004E6BD0"/>
    <w:rsid w:val="004E6CE7"/>
    <w:rsid w:val="004E700D"/>
    <w:rsid w:val="004E70E4"/>
    <w:rsid w:val="004E72A7"/>
    <w:rsid w:val="004E743E"/>
    <w:rsid w:val="004E74A0"/>
    <w:rsid w:val="004E7651"/>
    <w:rsid w:val="004E7998"/>
    <w:rsid w:val="004F0528"/>
    <w:rsid w:val="004F0533"/>
    <w:rsid w:val="004F06EB"/>
    <w:rsid w:val="004F07C3"/>
    <w:rsid w:val="004F0B92"/>
    <w:rsid w:val="004F14F6"/>
    <w:rsid w:val="004F178D"/>
    <w:rsid w:val="004F195C"/>
    <w:rsid w:val="004F1FF4"/>
    <w:rsid w:val="004F30CE"/>
    <w:rsid w:val="004F40A1"/>
    <w:rsid w:val="004F45EB"/>
    <w:rsid w:val="004F47A8"/>
    <w:rsid w:val="004F5118"/>
    <w:rsid w:val="004F5A15"/>
    <w:rsid w:val="004F5ADE"/>
    <w:rsid w:val="004F5B06"/>
    <w:rsid w:val="004F6F8C"/>
    <w:rsid w:val="004F79DA"/>
    <w:rsid w:val="004F7A6B"/>
    <w:rsid w:val="004F7A8D"/>
    <w:rsid w:val="004F7D9F"/>
    <w:rsid w:val="004F7EC1"/>
    <w:rsid w:val="00500EAA"/>
    <w:rsid w:val="005012A8"/>
    <w:rsid w:val="00501530"/>
    <w:rsid w:val="0050169A"/>
    <w:rsid w:val="00501999"/>
    <w:rsid w:val="00502067"/>
    <w:rsid w:val="00502171"/>
    <w:rsid w:val="005022A8"/>
    <w:rsid w:val="005031A5"/>
    <w:rsid w:val="0050383D"/>
    <w:rsid w:val="00503C4B"/>
    <w:rsid w:val="005041B0"/>
    <w:rsid w:val="00504923"/>
    <w:rsid w:val="0050500E"/>
    <w:rsid w:val="0050510E"/>
    <w:rsid w:val="0050546D"/>
    <w:rsid w:val="00505844"/>
    <w:rsid w:val="00505914"/>
    <w:rsid w:val="00505ED4"/>
    <w:rsid w:val="00505F5D"/>
    <w:rsid w:val="00506022"/>
    <w:rsid w:val="00506325"/>
    <w:rsid w:val="005068F0"/>
    <w:rsid w:val="00506B5F"/>
    <w:rsid w:val="00506B81"/>
    <w:rsid w:val="00506D0F"/>
    <w:rsid w:val="00507380"/>
    <w:rsid w:val="005075CA"/>
    <w:rsid w:val="005076E4"/>
    <w:rsid w:val="00507749"/>
    <w:rsid w:val="00507FBE"/>
    <w:rsid w:val="00507FF3"/>
    <w:rsid w:val="00510499"/>
    <w:rsid w:val="005105CA"/>
    <w:rsid w:val="0051138C"/>
    <w:rsid w:val="00511923"/>
    <w:rsid w:val="00511A17"/>
    <w:rsid w:val="00511E24"/>
    <w:rsid w:val="00512036"/>
    <w:rsid w:val="0051208A"/>
    <w:rsid w:val="00512A4C"/>
    <w:rsid w:val="005130C0"/>
    <w:rsid w:val="00513196"/>
    <w:rsid w:val="0051363A"/>
    <w:rsid w:val="005136E2"/>
    <w:rsid w:val="005138D2"/>
    <w:rsid w:val="00514129"/>
    <w:rsid w:val="0051431E"/>
    <w:rsid w:val="005147FB"/>
    <w:rsid w:val="00515184"/>
    <w:rsid w:val="005154F7"/>
    <w:rsid w:val="005157FD"/>
    <w:rsid w:val="0051591A"/>
    <w:rsid w:val="00515BA1"/>
    <w:rsid w:val="00515C0A"/>
    <w:rsid w:val="00515F33"/>
    <w:rsid w:val="005163FF"/>
    <w:rsid w:val="00516447"/>
    <w:rsid w:val="00516730"/>
    <w:rsid w:val="00516BC4"/>
    <w:rsid w:val="0051769E"/>
    <w:rsid w:val="005178C1"/>
    <w:rsid w:val="00520529"/>
    <w:rsid w:val="00520D6A"/>
    <w:rsid w:val="00521754"/>
    <w:rsid w:val="0052177B"/>
    <w:rsid w:val="00521E27"/>
    <w:rsid w:val="00523F80"/>
    <w:rsid w:val="00524399"/>
    <w:rsid w:val="00524E42"/>
    <w:rsid w:val="00524E5A"/>
    <w:rsid w:val="0052506F"/>
    <w:rsid w:val="00525A13"/>
    <w:rsid w:val="00525ACA"/>
    <w:rsid w:val="00525C23"/>
    <w:rsid w:val="00525CEE"/>
    <w:rsid w:val="00526EE5"/>
    <w:rsid w:val="00527B77"/>
    <w:rsid w:val="00527DA0"/>
    <w:rsid w:val="005300FC"/>
    <w:rsid w:val="005316F0"/>
    <w:rsid w:val="00531976"/>
    <w:rsid w:val="00532033"/>
    <w:rsid w:val="00532CD3"/>
    <w:rsid w:val="00532D16"/>
    <w:rsid w:val="00532F21"/>
    <w:rsid w:val="00533146"/>
    <w:rsid w:val="00533430"/>
    <w:rsid w:val="005338DC"/>
    <w:rsid w:val="00533DC1"/>
    <w:rsid w:val="00534215"/>
    <w:rsid w:val="00534332"/>
    <w:rsid w:val="00534388"/>
    <w:rsid w:val="005345EE"/>
    <w:rsid w:val="00535AC3"/>
    <w:rsid w:val="00535ECA"/>
    <w:rsid w:val="005360F4"/>
    <w:rsid w:val="00536408"/>
    <w:rsid w:val="005370BC"/>
    <w:rsid w:val="005374F4"/>
    <w:rsid w:val="00537A90"/>
    <w:rsid w:val="00537AED"/>
    <w:rsid w:val="00537C10"/>
    <w:rsid w:val="00537F8C"/>
    <w:rsid w:val="00540220"/>
    <w:rsid w:val="0054044F"/>
    <w:rsid w:val="00540D85"/>
    <w:rsid w:val="0054150F"/>
    <w:rsid w:val="0054236A"/>
    <w:rsid w:val="00542465"/>
    <w:rsid w:val="005424D2"/>
    <w:rsid w:val="00542800"/>
    <w:rsid w:val="005428D7"/>
    <w:rsid w:val="00543572"/>
    <w:rsid w:val="005436C9"/>
    <w:rsid w:val="00543A3F"/>
    <w:rsid w:val="00543A57"/>
    <w:rsid w:val="00543A5F"/>
    <w:rsid w:val="00543AAE"/>
    <w:rsid w:val="00543FE3"/>
    <w:rsid w:val="00544365"/>
    <w:rsid w:val="005444A7"/>
    <w:rsid w:val="00544D87"/>
    <w:rsid w:val="00544DAE"/>
    <w:rsid w:val="00545066"/>
    <w:rsid w:val="005452B4"/>
    <w:rsid w:val="00545D0A"/>
    <w:rsid w:val="00546F56"/>
    <w:rsid w:val="005472A0"/>
    <w:rsid w:val="0054750B"/>
    <w:rsid w:val="00547787"/>
    <w:rsid w:val="00547BCF"/>
    <w:rsid w:val="00547EE3"/>
    <w:rsid w:val="005508B5"/>
    <w:rsid w:val="00550A1E"/>
    <w:rsid w:val="00550AE6"/>
    <w:rsid w:val="00550B40"/>
    <w:rsid w:val="00550D7F"/>
    <w:rsid w:val="00553274"/>
    <w:rsid w:val="005542EA"/>
    <w:rsid w:val="00554552"/>
    <w:rsid w:val="005546FA"/>
    <w:rsid w:val="00554B69"/>
    <w:rsid w:val="00555529"/>
    <w:rsid w:val="0055581E"/>
    <w:rsid w:val="00556195"/>
    <w:rsid w:val="00556B45"/>
    <w:rsid w:val="005570A8"/>
    <w:rsid w:val="005576AE"/>
    <w:rsid w:val="00557937"/>
    <w:rsid w:val="00557D06"/>
    <w:rsid w:val="00560009"/>
    <w:rsid w:val="00560103"/>
    <w:rsid w:val="00560D0D"/>
    <w:rsid w:val="00560FE6"/>
    <w:rsid w:val="00561BFC"/>
    <w:rsid w:val="00561D81"/>
    <w:rsid w:val="00563723"/>
    <w:rsid w:val="00563D46"/>
    <w:rsid w:val="005644B1"/>
    <w:rsid w:val="005646FD"/>
    <w:rsid w:val="00564D02"/>
    <w:rsid w:val="00564FA2"/>
    <w:rsid w:val="00565005"/>
    <w:rsid w:val="00565716"/>
    <w:rsid w:val="00566155"/>
    <w:rsid w:val="00566385"/>
    <w:rsid w:val="00566770"/>
    <w:rsid w:val="00566A69"/>
    <w:rsid w:val="00566CCD"/>
    <w:rsid w:val="00566D56"/>
    <w:rsid w:val="00567BA9"/>
    <w:rsid w:val="00567E5E"/>
    <w:rsid w:val="0057013B"/>
    <w:rsid w:val="00570400"/>
    <w:rsid w:val="00570533"/>
    <w:rsid w:val="00570623"/>
    <w:rsid w:val="00570C3D"/>
    <w:rsid w:val="00570E0A"/>
    <w:rsid w:val="00570E45"/>
    <w:rsid w:val="00571911"/>
    <w:rsid w:val="00571B1C"/>
    <w:rsid w:val="00571FA1"/>
    <w:rsid w:val="005724B8"/>
    <w:rsid w:val="00572788"/>
    <w:rsid w:val="0057282C"/>
    <w:rsid w:val="00573D57"/>
    <w:rsid w:val="00575D61"/>
    <w:rsid w:val="00576D22"/>
    <w:rsid w:val="00576E93"/>
    <w:rsid w:val="00577A63"/>
    <w:rsid w:val="00577FA2"/>
    <w:rsid w:val="00577FAD"/>
    <w:rsid w:val="00580346"/>
    <w:rsid w:val="00580711"/>
    <w:rsid w:val="005809B5"/>
    <w:rsid w:val="005809B9"/>
    <w:rsid w:val="00580BF3"/>
    <w:rsid w:val="00581A3C"/>
    <w:rsid w:val="00581D00"/>
    <w:rsid w:val="00582469"/>
    <w:rsid w:val="00582B33"/>
    <w:rsid w:val="0058449B"/>
    <w:rsid w:val="005848A3"/>
    <w:rsid w:val="00585409"/>
    <w:rsid w:val="00586255"/>
    <w:rsid w:val="00586371"/>
    <w:rsid w:val="00586DB3"/>
    <w:rsid w:val="005875A3"/>
    <w:rsid w:val="00587EB7"/>
    <w:rsid w:val="00590E3E"/>
    <w:rsid w:val="00590FE8"/>
    <w:rsid w:val="00591E77"/>
    <w:rsid w:val="00591EA1"/>
    <w:rsid w:val="00592211"/>
    <w:rsid w:val="005926D8"/>
    <w:rsid w:val="00593197"/>
    <w:rsid w:val="0059340F"/>
    <w:rsid w:val="005937A5"/>
    <w:rsid w:val="00593E12"/>
    <w:rsid w:val="005948EF"/>
    <w:rsid w:val="00594A07"/>
    <w:rsid w:val="00595128"/>
    <w:rsid w:val="00595338"/>
    <w:rsid w:val="00595341"/>
    <w:rsid w:val="00595D4D"/>
    <w:rsid w:val="00595D50"/>
    <w:rsid w:val="00595F87"/>
    <w:rsid w:val="00595F8B"/>
    <w:rsid w:val="00596131"/>
    <w:rsid w:val="0059692D"/>
    <w:rsid w:val="00596BC5"/>
    <w:rsid w:val="00596C87"/>
    <w:rsid w:val="00596CA8"/>
    <w:rsid w:val="0059755A"/>
    <w:rsid w:val="00597656"/>
    <w:rsid w:val="00597925"/>
    <w:rsid w:val="00597BBE"/>
    <w:rsid w:val="00597C3F"/>
    <w:rsid w:val="005A0155"/>
    <w:rsid w:val="005A030F"/>
    <w:rsid w:val="005A11E3"/>
    <w:rsid w:val="005A1BF3"/>
    <w:rsid w:val="005A2389"/>
    <w:rsid w:val="005A2684"/>
    <w:rsid w:val="005A2B68"/>
    <w:rsid w:val="005A2C1D"/>
    <w:rsid w:val="005A30D0"/>
    <w:rsid w:val="005A35F9"/>
    <w:rsid w:val="005A45F1"/>
    <w:rsid w:val="005A4D6C"/>
    <w:rsid w:val="005A4DAE"/>
    <w:rsid w:val="005A522C"/>
    <w:rsid w:val="005A52D5"/>
    <w:rsid w:val="005A537E"/>
    <w:rsid w:val="005A5AD1"/>
    <w:rsid w:val="005A5D44"/>
    <w:rsid w:val="005A602D"/>
    <w:rsid w:val="005A6295"/>
    <w:rsid w:val="005A6900"/>
    <w:rsid w:val="005A6978"/>
    <w:rsid w:val="005A69E6"/>
    <w:rsid w:val="005A6FA3"/>
    <w:rsid w:val="005B04F7"/>
    <w:rsid w:val="005B05BD"/>
    <w:rsid w:val="005B1A30"/>
    <w:rsid w:val="005B2121"/>
    <w:rsid w:val="005B2470"/>
    <w:rsid w:val="005B2494"/>
    <w:rsid w:val="005B31D7"/>
    <w:rsid w:val="005B3601"/>
    <w:rsid w:val="005B44BA"/>
    <w:rsid w:val="005B4B19"/>
    <w:rsid w:val="005B5745"/>
    <w:rsid w:val="005B5DB4"/>
    <w:rsid w:val="005B6284"/>
    <w:rsid w:val="005B690F"/>
    <w:rsid w:val="005B6BD5"/>
    <w:rsid w:val="005B7266"/>
    <w:rsid w:val="005B76F5"/>
    <w:rsid w:val="005B7896"/>
    <w:rsid w:val="005C0488"/>
    <w:rsid w:val="005C0511"/>
    <w:rsid w:val="005C0581"/>
    <w:rsid w:val="005C0D1D"/>
    <w:rsid w:val="005C0E76"/>
    <w:rsid w:val="005C156E"/>
    <w:rsid w:val="005C193D"/>
    <w:rsid w:val="005C2019"/>
    <w:rsid w:val="005C2375"/>
    <w:rsid w:val="005C2A4F"/>
    <w:rsid w:val="005C2F93"/>
    <w:rsid w:val="005C3862"/>
    <w:rsid w:val="005C3AC0"/>
    <w:rsid w:val="005C3E76"/>
    <w:rsid w:val="005C44B0"/>
    <w:rsid w:val="005C492A"/>
    <w:rsid w:val="005C546F"/>
    <w:rsid w:val="005C5808"/>
    <w:rsid w:val="005C5818"/>
    <w:rsid w:val="005C5DA7"/>
    <w:rsid w:val="005C5F1E"/>
    <w:rsid w:val="005C6986"/>
    <w:rsid w:val="005C6F73"/>
    <w:rsid w:val="005C718C"/>
    <w:rsid w:val="005C7299"/>
    <w:rsid w:val="005C74FC"/>
    <w:rsid w:val="005C7B18"/>
    <w:rsid w:val="005D05EA"/>
    <w:rsid w:val="005D061F"/>
    <w:rsid w:val="005D0677"/>
    <w:rsid w:val="005D0684"/>
    <w:rsid w:val="005D0DA5"/>
    <w:rsid w:val="005D1095"/>
    <w:rsid w:val="005D1564"/>
    <w:rsid w:val="005D1B63"/>
    <w:rsid w:val="005D261F"/>
    <w:rsid w:val="005D2988"/>
    <w:rsid w:val="005D2A9E"/>
    <w:rsid w:val="005D2EE5"/>
    <w:rsid w:val="005D3839"/>
    <w:rsid w:val="005D3A10"/>
    <w:rsid w:val="005D3B79"/>
    <w:rsid w:val="005D4177"/>
    <w:rsid w:val="005D47C6"/>
    <w:rsid w:val="005D4AC8"/>
    <w:rsid w:val="005D4B11"/>
    <w:rsid w:val="005D4B30"/>
    <w:rsid w:val="005D4B43"/>
    <w:rsid w:val="005D5AF4"/>
    <w:rsid w:val="005D6017"/>
    <w:rsid w:val="005D68D6"/>
    <w:rsid w:val="005D6CEC"/>
    <w:rsid w:val="005D7155"/>
    <w:rsid w:val="005D720C"/>
    <w:rsid w:val="005D7FE0"/>
    <w:rsid w:val="005E02B4"/>
    <w:rsid w:val="005E087F"/>
    <w:rsid w:val="005E0C1A"/>
    <w:rsid w:val="005E0F83"/>
    <w:rsid w:val="005E1B2B"/>
    <w:rsid w:val="005E2D7D"/>
    <w:rsid w:val="005E2FD5"/>
    <w:rsid w:val="005E3036"/>
    <w:rsid w:val="005E33ED"/>
    <w:rsid w:val="005E3795"/>
    <w:rsid w:val="005E3BDA"/>
    <w:rsid w:val="005E5FFD"/>
    <w:rsid w:val="005E6022"/>
    <w:rsid w:val="005E6555"/>
    <w:rsid w:val="005E7104"/>
    <w:rsid w:val="005E79A1"/>
    <w:rsid w:val="005E7A88"/>
    <w:rsid w:val="005E7BB7"/>
    <w:rsid w:val="005F003B"/>
    <w:rsid w:val="005F030B"/>
    <w:rsid w:val="005F032D"/>
    <w:rsid w:val="005F08F5"/>
    <w:rsid w:val="005F0B05"/>
    <w:rsid w:val="005F0C91"/>
    <w:rsid w:val="005F0F44"/>
    <w:rsid w:val="005F1436"/>
    <w:rsid w:val="005F205D"/>
    <w:rsid w:val="005F256D"/>
    <w:rsid w:val="005F2A4A"/>
    <w:rsid w:val="005F2E40"/>
    <w:rsid w:val="005F2E8C"/>
    <w:rsid w:val="005F300D"/>
    <w:rsid w:val="005F3066"/>
    <w:rsid w:val="005F33D6"/>
    <w:rsid w:val="005F3A55"/>
    <w:rsid w:val="005F3DDA"/>
    <w:rsid w:val="005F3FD0"/>
    <w:rsid w:val="005F4176"/>
    <w:rsid w:val="005F42A8"/>
    <w:rsid w:val="005F4D0C"/>
    <w:rsid w:val="005F543B"/>
    <w:rsid w:val="005F594F"/>
    <w:rsid w:val="005F60EC"/>
    <w:rsid w:val="005F62F6"/>
    <w:rsid w:val="005F6845"/>
    <w:rsid w:val="005F689D"/>
    <w:rsid w:val="005F6981"/>
    <w:rsid w:val="005F7400"/>
    <w:rsid w:val="005F75B1"/>
    <w:rsid w:val="005F7ADF"/>
    <w:rsid w:val="005F7D0D"/>
    <w:rsid w:val="006000A0"/>
    <w:rsid w:val="006000EF"/>
    <w:rsid w:val="00600276"/>
    <w:rsid w:val="00600E3A"/>
    <w:rsid w:val="00600E4B"/>
    <w:rsid w:val="006013F1"/>
    <w:rsid w:val="00601781"/>
    <w:rsid w:val="00601F7C"/>
    <w:rsid w:val="006027F9"/>
    <w:rsid w:val="00602DAE"/>
    <w:rsid w:val="00602F08"/>
    <w:rsid w:val="00603307"/>
    <w:rsid w:val="00603F22"/>
    <w:rsid w:val="00603F64"/>
    <w:rsid w:val="006042F6"/>
    <w:rsid w:val="00604523"/>
    <w:rsid w:val="0060478B"/>
    <w:rsid w:val="00604F0B"/>
    <w:rsid w:val="00605C83"/>
    <w:rsid w:val="00605E80"/>
    <w:rsid w:val="00606CC4"/>
    <w:rsid w:val="00606F5F"/>
    <w:rsid w:val="006073F4"/>
    <w:rsid w:val="00607FCF"/>
    <w:rsid w:val="0061004A"/>
    <w:rsid w:val="006104A8"/>
    <w:rsid w:val="00610A38"/>
    <w:rsid w:val="00610D88"/>
    <w:rsid w:val="0061118A"/>
    <w:rsid w:val="006115FA"/>
    <w:rsid w:val="0061166E"/>
    <w:rsid w:val="00611884"/>
    <w:rsid w:val="00611AF4"/>
    <w:rsid w:val="00611EBE"/>
    <w:rsid w:val="00611F94"/>
    <w:rsid w:val="00612084"/>
    <w:rsid w:val="00612248"/>
    <w:rsid w:val="0061232B"/>
    <w:rsid w:val="00612536"/>
    <w:rsid w:val="006125CB"/>
    <w:rsid w:val="00612694"/>
    <w:rsid w:val="00612883"/>
    <w:rsid w:val="00612E56"/>
    <w:rsid w:val="00612FB8"/>
    <w:rsid w:val="00613BB3"/>
    <w:rsid w:val="00613E15"/>
    <w:rsid w:val="00613F0C"/>
    <w:rsid w:val="00614033"/>
    <w:rsid w:val="00614486"/>
    <w:rsid w:val="00614960"/>
    <w:rsid w:val="00615037"/>
    <w:rsid w:val="0061547C"/>
    <w:rsid w:val="00615483"/>
    <w:rsid w:val="006154E4"/>
    <w:rsid w:val="00615847"/>
    <w:rsid w:val="0061602A"/>
    <w:rsid w:val="00616062"/>
    <w:rsid w:val="00616657"/>
    <w:rsid w:val="00616AA2"/>
    <w:rsid w:val="00617B01"/>
    <w:rsid w:val="00617DD8"/>
    <w:rsid w:val="00617DFB"/>
    <w:rsid w:val="00620647"/>
    <w:rsid w:val="00620665"/>
    <w:rsid w:val="00620A86"/>
    <w:rsid w:val="00621543"/>
    <w:rsid w:val="00621FE2"/>
    <w:rsid w:val="00622384"/>
    <w:rsid w:val="006223BC"/>
    <w:rsid w:val="0062273F"/>
    <w:rsid w:val="00622879"/>
    <w:rsid w:val="006228AD"/>
    <w:rsid w:val="00622FB1"/>
    <w:rsid w:val="006232D0"/>
    <w:rsid w:val="00623B39"/>
    <w:rsid w:val="00623BA9"/>
    <w:rsid w:val="00623C3F"/>
    <w:rsid w:val="00623F9C"/>
    <w:rsid w:val="0062429A"/>
    <w:rsid w:val="00624DBB"/>
    <w:rsid w:val="00625149"/>
    <w:rsid w:val="0062536C"/>
    <w:rsid w:val="0062586A"/>
    <w:rsid w:val="006259A6"/>
    <w:rsid w:val="006259AB"/>
    <w:rsid w:val="006265A5"/>
    <w:rsid w:val="00626BA6"/>
    <w:rsid w:val="00626EC0"/>
    <w:rsid w:val="00627349"/>
    <w:rsid w:val="006278B8"/>
    <w:rsid w:val="00627D31"/>
    <w:rsid w:val="00630BE9"/>
    <w:rsid w:val="00630CC5"/>
    <w:rsid w:val="00630EEB"/>
    <w:rsid w:val="006313E0"/>
    <w:rsid w:val="0063234E"/>
    <w:rsid w:val="00632B5C"/>
    <w:rsid w:val="00632EEC"/>
    <w:rsid w:val="00633A88"/>
    <w:rsid w:val="00633E31"/>
    <w:rsid w:val="00633F53"/>
    <w:rsid w:val="00634066"/>
    <w:rsid w:val="006347EA"/>
    <w:rsid w:val="00634D0E"/>
    <w:rsid w:val="00634E85"/>
    <w:rsid w:val="006350ED"/>
    <w:rsid w:val="006355AF"/>
    <w:rsid w:val="0063644A"/>
    <w:rsid w:val="006364F8"/>
    <w:rsid w:val="00636D03"/>
    <w:rsid w:val="006373E3"/>
    <w:rsid w:val="0063753C"/>
    <w:rsid w:val="006377B3"/>
    <w:rsid w:val="00640261"/>
    <w:rsid w:val="00640273"/>
    <w:rsid w:val="006404C8"/>
    <w:rsid w:val="00640987"/>
    <w:rsid w:val="00640B45"/>
    <w:rsid w:val="00641686"/>
    <w:rsid w:val="006418D5"/>
    <w:rsid w:val="00641C8E"/>
    <w:rsid w:val="00641C9C"/>
    <w:rsid w:val="00641E86"/>
    <w:rsid w:val="00641FA6"/>
    <w:rsid w:val="006424FA"/>
    <w:rsid w:val="00642F00"/>
    <w:rsid w:val="00642F4A"/>
    <w:rsid w:val="00643BE5"/>
    <w:rsid w:val="00643FAE"/>
    <w:rsid w:val="0064434C"/>
    <w:rsid w:val="00644409"/>
    <w:rsid w:val="00644E51"/>
    <w:rsid w:val="00644E83"/>
    <w:rsid w:val="00645156"/>
    <w:rsid w:val="006451D2"/>
    <w:rsid w:val="00645426"/>
    <w:rsid w:val="0064548E"/>
    <w:rsid w:val="0064556F"/>
    <w:rsid w:val="006460BB"/>
    <w:rsid w:val="00647013"/>
    <w:rsid w:val="00647540"/>
    <w:rsid w:val="00647C73"/>
    <w:rsid w:val="00647F6A"/>
    <w:rsid w:val="00650218"/>
    <w:rsid w:val="0065075C"/>
    <w:rsid w:val="006508D3"/>
    <w:rsid w:val="00650DAC"/>
    <w:rsid w:val="006514FE"/>
    <w:rsid w:val="00651864"/>
    <w:rsid w:val="00652528"/>
    <w:rsid w:val="00653585"/>
    <w:rsid w:val="0065365F"/>
    <w:rsid w:val="006543D4"/>
    <w:rsid w:val="00654581"/>
    <w:rsid w:val="0065498D"/>
    <w:rsid w:val="00654F9E"/>
    <w:rsid w:val="0065508D"/>
    <w:rsid w:val="00655094"/>
    <w:rsid w:val="0065578F"/>
    <w:rsid w:val="00655A37"/>
    <w:rsid w:val="00656A0D"/>
    <w:rsid w:val="0065713F"/>
    <w:rsid w:val="00657760"/>
    <w:rsid w:val="00657BED"/>
    <w:rsid w:val="006600A9"/>
    <w:rsid w:val="00660850"/>
    <w:rsid w:val="00661545"/>
    <w:rsid w:val="00661658"/>
    <w:rsid w:val="00661713"/>
    <w:rsid w:val="00661BD8"/>
    <w:rsid w:val="00661D43"/>
    <w:rsid w:val="00662BCB"/>
    <w:rsid w:val="0066380A"/>
    <w:rsid w:val="00663D83"/>
    <w:rsid w:val="00663E1D"/>
    <w:rsid w:val="00663E99"/>
    <w:rsid w:val="006640B7"/>
    <w:rsid w:val="0066496C"/>
    <w:rsid w:val="00664E22"/>
    <w:rsid w:val="00664F9D"/>
    <w:rsid w:val="0066525C"/>
    <w:rsid w:val="006656E5"/>
    <w:rsid w:val="006657DB"/>
    <w:rsid w:val="006657E1"/>
    <w:rsid w:val="0066595A"/>
    <w:rsid w:val="006663EF"/>
    <w:rsid w:val="006669D7"/>
    <w:rsid w:val="006672F0"/>
    <w:rsid w:val="006676E3"/>
    <w:rsid w:val="006677BD"/>
    <w:rsid w:val="00667FED"/>
    <w:rsid w:val="00670401"/>
    <w:rsid w:val="00670B95"/>
    <w:rsid w:val="00670EEE"/>
    <w:rsid w:val="00671BFA"/>
    <w:rsid w:val="00671CC7"/>
    <w:rsid w:val="00671D5E"/>
    <w:rsid w:val="00671EEC"/>
    <w:rsid w:val="00672118"/>
    <w:rsid w:val="00672752"/>
    <w:rsid w:val="00672B86"/>
    <w:rsid w:val="00672E1A"/>
    <w:rsid w:val="00672E3F"/>
    <w:rsid w:val="00673174"/>
    <w:rsid w:val="006732AC"/>
    <w:rsid w:val="0067331E"/>
    <w:rsid w:val="00673491"/>
    <w:rsid w:val="00673876"/>
    <w:rsid w:val="006740AE"/>
    <w:rsid w:val="00674696"/>
    <w:rsid w:val="00674B3A"/>
    <w:rsid w:val="00674F40"/>
    <w:rsid w:val="0067505D"/>
    <w:rsid w:val="006752BC"/>
    <w:rsid w:val="00675633"/>
    <w:rsid w:val="00676545"/>
    <w:rsid w:val="00676724"/>
    <w:rsid w:val="00676AC0"/>
    <w:rsid w:val="00676EFE"/>
    <w:rsid w:val="00677069"/>
    <w:rsid w:val="006773D6"/>
    <w:rsid w:val="006773F9"/>
    <w:rsid w:val="00677655"/>
    <w:rsid w:val="00677806"/>
    <w:rsid w:val="00677BD4"/>
    <w:rsid w:val="00677C1E"/>
    <w:rsid w:val="0068068E"/>
    <w:rsid w:val="006808D1"/>
    <w:rsid w:val="00681A5D"/>
    <w:rsid w:val="00681F99"/>
    <w:rsid w:val="006821B1"/>
    <w:rsid w:val="0068344B"/>
    <w:rsid w:val="006834BB"/>
    <w:rsid w:val="006836A3"/>
    <w:rsid w:val="00685184"/>
    <w:rsid w:val="0068556C"/>
    <w:rsid w:val="00685617"/>
    <w:rsid w:val="00685953"/>
    <w:rsid w:val="00686889"/>
    <w:rsid w:val="00687268"/>
    <w:rsid w:val="0068768E"/>
    <w:rsid w:val="006877AA"/>
    <w:rsid w:val="00687844"/>
    <w:rsid w:val="00690AD0"/>
    <w:rsid w:val="00690F27"/>
    <w:rsid w:val="00691443"/>
    <w:rsid w:val="006917BD"/>
    <w:rsid w:val="006918E4"/>
    <w:rsid w:val="00691CE9"/>
    <w:rsid w:val="006921E8"/>
    <w:rsid w:val="0069288A"/>
    <w:rsid w:val="00692ABA"/>
    <w:rsid w:val="00692FD3"/>
    <w:rsid w:val="00693D1D"/>
    <w:rsid w:val="00694DEA"/>
    <w:rsid w:val="0069500C"/>
    <w:rsid w:val="006952CA"/>
    <w:rsid w:val="00695607"/>
    <w:rsid w:val="0069688D"/>
    <w:rsid w:val="006973BA"/>
    <w:rsid w:val="00697624"/>
    <w:rsid w:val="006976B0"/>
    <w:rsid w:val="00697CCA"/>
    <w:rsid w:val="00697DBE"/>
    <w:rsid w:val="00697DEA"/>
    <w:rsid w:val="00697E7E"/>
    <w:rsid w:val="006A0147"/>
    <w:rsid w:val="006A0B1D"/>
    <w:rsid w:val="006A0BF9"/>
    <w:rsid w:val="006A0D07"/>
    <w:rsid w:val="006A0FB3"/>
    <w:rsid w:val="006A1139"/>
    <w:rsid w:val="006A11A1"/>
    <w:rsid w:val="006A1D75"/>
    <w:rsid w:val="006A2169"/>
    <w:rsid w:val="006A22EC"/>
    <w:rsid w:val="006A253C"/>
    <w:rsid w:val="006A2648"/>
    <w:rsid w:val="006A2ED9"/>
    <w:rsid w:val="006A2F3D"/>
    <w:rsid w:val="006A3200"/>
    <w:rsid w:val="006A3661"/>
    <w:rsid w:val="006A36E8"/>
    <w:rsid w:val="006A3AA6"/>
    <w:rsid w:val="006A3BB0"/>
    <w:rsid w:val="006A3CB3"/>
    <w:rsid w:val="006A4054"/>
    <w:rsid w:val="006A4091"/>
    <w:rsid w:val="006A4788"/>
    <w:rsid w:val="006A540B"/>
    <w:rsid w:val="006A5D2F"/>
    <w:rsid w:val="006A5F3E"/>
    <w:rsid w:val="006A621F"/>
    <w:rsid w:val="006A628D"/>
    <w:rsid w:val="006A7115"/>
    <w:rsid w:val="006A75CA"/>
    <w:rsid w:val="006A7EE8"/>
    <w:rsid w:val="006B08ED"/>
    <w:rsid w:val="006B08F7"/>
    <w:rsid w:val="006B1292"/>
    <w:rsid w:val="006B1859"/>
    <w:rsid w:val="006B1992"/>
    <w:rsid w:val="006B1A9A"/>
    <w:rsid w:val="006B1B6A"/>
    <w:rsid w:val="006B2246"/>
    <w:rsid w:val="006B2D87"/>
    <w:rsid w:val="006B2F7D"/>
    <w:rsid w:val="006B315B"/>
    <w:rsid w:val="006B3191"/>
    <w:rsid w:val="006B3525"/>
    <w:rsid w:val="006B35DB"/>
    <w:rsid w:val="006B392E"/>
    <w:rsid w:val="006B397A"/>
    <w:rsid w:val="006B3A89"/>
    <w:rsid w:val="006B3B5E"/>
    <w:rsid w:val="006B43D8"/>
    <w:rsid w:val="006B465D"/>
    <w:rsid w:val="006B47CE"/>
    <w:rsid w:val="006B50C3"/>
    <w:rsid w:val="006B51B0"/>
    <w:rsid w:val="006B5660"/>
    <w:rsid w:val="006B5C5C"/>
    <w:rsid w:val="006B5D60"/>
    <w:rsid w:val="006B6298"/>
    <w:rsid w:val="006B63BB"/>
    <w:rsid w:val="006B6636"/>
    <w:rsid w:val="006B6709"/>
    <w:rsid w:val="006B7557"/>
    <w:rsid w:val="006C0E58"/>
    <w:rsid w:val="006C0FF3"/>
    <w:rsid w:val="006C1861"/>
    <w:rsid w:val="006C1887"/>
    <w:rsid w:val="006C1DB0"/>
    <w:rsid w:val="006C1ECC"/>
    <w:rsid w:val="006C2C23"/>
    <w:rsid w:val="006C2EB1"/>
    <w:rsid w:val="006C33D8"/>
    <w:rsid w:val="006C3542"/>
    <w:rsid w:val="006C35FF"/>
    <w:rsid w:val="006C39C0"/>
    <w:rsid w:val="006C4454"/>
    <w:rsid w:val="006C4664"/>
    <w:rsid w:val="006C4943"/>
    <w:rsid w:val="006C4A02"/>
    <w:rsid w:val="006C4C9B"/>
    <w:rsid w:val="006C4D26"/>
    <w:rsid w:val="006C4D65"/>
    <w:rsid w:val="006C4DA5"/>
    <w:rsid w:val="006C4F60"/>
    <w:rsid w:val="006C5638"/>
    <w:rsid w:val="006C565B"/>
    <w:rsid w:val="006C5839"/>
    <w:rsid w:val="006C5DF6"/>
    <w:rsid w:val="006C68D8"/>
    <w:rsid w:val="006C7329"/>
    <w:rsid w:val="006C743C"/>
    <w:rsid w:val="006D0136"/>
    <w:rsid w:val="006D086B"/>
    <w:rsid w:val="006D1101"/>
    <w:rsid w:val="006D15DD"/>
    <w:rsid w:val="006D16FA"/>
    <w:rsid w:val="006D213D"/>
    <w:rsid w:val="006D2A2D"/>
    <w:rsid w:val="006D2ED5"/>
    <w:rsid w:val="006D31CD"/>
    <w:rsid w:val="006D326C"/>
    <w:rsid w:val="006D342B"/>
    <w:rsid w:val="006D39F0"/>
    <w:rsid w:val="006D3AA8"/>
    <w:rsid w:val="006D3B86"/>
    <w:rsid w:val="006D4DDA"/>
    <w:rsid w:val="006D4E9F"/>
    <w:rsid w:val="006D5684"/>
    <w:rsid w:val="006D5785"/>
    <w:rsid w:val="006D6097"/>
    <w:rsid w:val="006D6EB2"/>
    <w:rsid w:val="006D736C"/>
    <w:rsid w:val="006D7386"/>
    <w:rsid w:val="006D741E"/>
    <w:rsid w:val="006D7499"/>
    <w:rsid w:val="006D77A4"/>
    <w:rsid w:val="006D7D74"/>
    <w:rsid w:val="006D7F42"/>
    <w:rsid w:val="006E1725"/>
    <w:rsid w:val="006E1750"/>
    <w:rsid w:val="006E1D21"/>
    <w:rsid w:val="006E1FB6"/>
    <w:rsid w:val="006E2105"/>
    <w:rsid w:val="006E21CB"/>
    <w:rsid w:val="006E2824"/>
    <w:rsid w:val="006E3430"/>
    <w:rsid w:val="006E3B9D"/>
    <w:rsid w:val="006E4332"/>
    <w:rsid w:val="006E4A03"/>
    <w:rsid w:val="006E4E0D"/>
    <w:rsid w:val="006E53D3"/>
    <w:rsid w:val="006E5460"/>
    <w:rsid w:val="006E59F6"/>
    <w:rsid w:val="006E5B00"/>
    <w:rsid w:val="006E62CF"/>
    <w:rsid w:val="006E64C7"/>
    <w:rsid w:val="006E669F"/>
    <w:rsid w:val="006E696F"/>
    <w:rsid w:val="006E6C0F"/>
    <w:rsid w:val="006E7100"/>
    <w:rsid w:val="006E73A0"/>
    <w:rsid w:val="006F0087"/>
    <w:rsid w:val="006F02C9"/>
    <w:rsid w:val="006F07F9"/>
    <w:rsid w:val="006F120A"/>
    <w:rsid w:val="006F123E"/>
    <w:rsid w:val="006F187A"/>
    <w:rsid w:val="006F2170"/>
    <w:rsid w:val="006F2274"/>
    <w:rsid w:val="006F2D21"/>
    <w:rsid w:val="006F32A6"/>
    <w:rsid w:val="006F32E7"/>
    <w:rsid w:val="006F390A"/>
    <w:rsid w:val="006F3C0C"/>
    <w:rsid w:val="006F3F10"/>
    <w:rsid w:val="006F41B5"/>
    <w:rsid w:val="006F42C5"/>
    <w:rsid w:val="006F4FB7"/>
    <w:rsid w:val="006F51B5"/>
    <w:rsid w:val="006F5380"/>
    <w:rsid w:val="006F5E99"/>
    <w:rsid w:val="006F6033"/>
    <w:rsid w:val="006F6125"/>
    <w:rsid w:val="006F660C"/>
    <w:rsid w:val="006F672E"/>
    <w:rsid w:val="006F6B26"/>
    <w:rsid w:val="006F6B63"/>
    <w:rsid w:val="006F6E22"/>
    <w:rsid w:val="006F7724"/>
    <w:rsid w:val="006F7C7A"/>
    <w:rsid w:val="006F7F3E"/>
    <w:rsid w:val="0070045D"/>
    <w:rsid w:val="00700E30"/>
    <w:rsid w:val="007011CB"/>
    <w:rsid w:val="00702233"/>
    <w:rsid w:val="007024B6"/>
    <w:rsid w:val="00702A4E"/>
    <w:rsid w:val="00702AA6"/>
    <w:rsid w:val="00702ACF"/>
    <w:rsid w:val="00702B87"/>
    <w:rsid w:val="007039D2"/>
    <w:rsid w:val="00703B3E"/>
    <w:rsid w:val="00703B55"/>
    <w:rsid w:val="00703C47"/>
    <w:rsid w:val="007040D8"/>
    <w:rsid w:val="00704928"/>
    <w:rsid w:val="00704A19"/>
    <w:rsid w:val="00704CB0"/>
    <w:rsid w:val="0070546B"/>
    <w:rsid w:val="00705557"/>
    <w:rsid w:val="00705963"/>
    <w:rsid w:val="00705B7D"/>
    <w:rsid w:val="00706763"/>
    <w:rsid w:val="007068B6"/>
    <w:rsid w:val="00706B16"/>
    <w:rsid w:val="00707D92"/>
    <w:rsid w:val="0071057C"/>
    <w:rsid w:val="00710E29"/>
    <w:rsid w:val="00710F25"/>
    <w:rsid w:val="007110FE"/>
    <w:rsid w:val="00711906"/>
    <w:rsid w:val="00711AE7"/>
    <w:rsid w:val="00711F21"/>
    <w:rsid w:val="00712A78"/>
    <w:rsid w:val="007131D7"/>
    <w:rsid w:val="0071359B"/>
    <w:rsid w:val="00714066"/>
    <w:rsid w:val="007147C1"/>
    <w:rsid w:val="0071483B"/>
    <w:rsid w:val="0071486F"/>
    <w:rsid w:val="00714895"/>
    <w:rsid w:val="00715610"/>
    <w:rsid w:val="00716697"/>
    <w:rsid w:val="00716858"/>
    <w:rsid w:val="00716CA3"/>
    <w:rsid w:val="00717451"/>
    <w:rsid w:val="0071768A"/>
    <w:rsid w:val="00717AA4"/>
    <w:rsid w:val="007208DB"/>
    <w:rsid w:val="00720B7A"/>
    <w:rsid w:val="00720CF2"/>
    <w:rsid w:val="00720FA8"/>
    <w:rsid w:val="00721058"/>
    <w:rsid w:val="00721121"/>
    <w:rsid w:val="00721123"/>
    <w:rsid w:val="007211DC"/>
    <w:rsid w:val="00721446"/>
    <w:rsid w:val="00721E04"/>
    <w:rsid w:val="007221BF"/>
    <w:rsid w:val="00722735"/>
    <w:rsid w:val="007228F4"/>
    <w:rsid w:val="00722AD4"/>
    <w:rsid w:val="00722E0D"/>
    <w:rsid w:val="0072304B"/>
    <w:rsid w:val="00723429"/>
    <w:rsid w:val="007235A5"/>
    <w:rsid w:val="00723B6E"/>
    <w:rsid w:val="0072429E"/>
    <w:rsid w:val="0072471A"/>
    <w:rsid w:val="00724888"/>
    <w:rsid w:val="00724B53"/>
    <w:rsid w:val="00725245"/>
    <w:rsid w:val="00725715"/>
    <w:rsid w:val="00726101"/>
    <w:rsid w:val="0072637A"/>
    <w:rsid w:val="007267BB"/>
    <w:rsid w:val="00726B8B"/>
    <w:rsid w:val="00726BE3"/>
    <w:rsid w:val="00726C09"/>
    <w:rsid w:val="00726CB8"/>
    <w:rsid w:val="00726DD9"/>
    <w:rsid w:val="00727185"/>
    <w:rsid w:val="007273BB"/>
    <w:rsid w:val="00727828"/>
    <w:rsid w:val="00727DCC"/>
    <w:rsid w:val="007304D3"/>
    <w:rsid w:val="007307C4"/>
    <w:rsid w:val="00730977"/>
    <w:rsid w:val="00730A1D"/>
    <w:rsid w:val="00731420"/>
    <w:rsid w:val="00731605"/>
    <w:rsid w:val="007316BF"/>
    <w:rsid w:val="00731ACC"/>
    <w:rsid w:val="00731B54"/>
    <w:rsid w:val="00732164"/>
    <w:rsid w:val="007321EC"/>
    <w:rsid w:val="007326E8"/>
    <w:rsid w:val="00732C61"/>
    <w:rsid w:val="00732CE3"/>
    <w:rsid w:val="007332AD"/>
    <w:rsid w:val="007336FD"/>
    <w:rsid w:val="00733B76"/>
    <w:rsid w:val="00733C13"/>
    <w:rsid w:val="00733C69"/>
    <w:rsid w:val="00733D1F"/>
    <w:rsid w:val="00734889"/>
    <w:rsid w:val="00734EFF"/>
    <w:rsid w:val="00735079"/>
    <w:rsid w:val="0073523F"/>
    <w:rsid w:val="00735271"/>
    <w:rsid w:val="00735AE9"/>
    <w:rsid w:val="00736063"/>
    <w:rsid w:val="007361A0"/>
    <w:rsid w:val="007364CC"/>
    <w:rsid w:val="007364EB"/>
    <w:rsid w:val="007365C5"/>
    <w:rsid w:val="00736A7B"/>
    <w:rsid w:val="00736F18"/>
    <w:rsid w:val="007377E8"/>
    <w:rsid w:val="00737848"/>
    <w:rsid w:val="0074036A"/>
    <w:rsid w:val="00740BBD"/>
    <w:rsid w:val="00740D23"/>
    <w:rsid w:val="007422CB"/>
    <w:rsid w:val="00742D09"/>
    <w:rsid w:val="00742F41"/>
    <w:rsid w:val="007434E6"/>
    <w:rsid w:val="00743814"/>
    <w:rsid w:val="00743CB2"/>
    <w:rsid w:val="00744A07"/>
    <w:rsid w:val="00744A39"/>
    <w:rsid w:val="00744F5F"/>
    <w:rsid w:val="00745239"/>
    <w:rsid w:val="00745344"/>
    <w:rsid w:val="0074536A"/>
    <w:rsid w:val="007454C7"/>
    <w:rsid w:val="0074554D"/>
    <w:rsid w:val="0074557B"/>
    <w:rsid w:val="0074570C"/>
    <w:rsid w:val="00745907"/>
    <w:rsid w:val="00745BD1"/>
    <w:rsid w:val="00745CB7"/>
    <w:rsid w:val="00745E4A"/>
    <w:rsid w:val="00745EAB"/>
    <w:rsid w:val="0074601D"/>
    <w:rsid w:val="00746081"/>
    <w:rsid w:val="007462B3"/>
    <w:rsid w:val="0074638B"/>
    <w:rsid w:val="00746960"/>
    <w:rsid w:val="00746CEE"/>
    <w:rsid w:val="00746F08"/>
    <w:rsid w:val="0074700F"/>
    <w:rsid w:val="0074737F"/>
    <w:rsid w:val="00750595"/>
    <w:rsid w:val="00750832"/>
    <w:rsid w:val="007508E9"/>
    <w:rsid w:val="00750BA5"/>
    <w:rsid w:val="007511C2"/>
    <w:rsid w:val="00751B8A"/>
    <w:rsid w:val="00751F61"/>
    <w:rsid w:val="00752023"/>
    <w:rsid w:val="0075234B"/>
    <w:rsid w:val="00752388"/>
    <w:rsid w:val="00752A1D"/>
    <w:rsid w:val="00752E6E"/>
    <w:rsid w:val="00752E8D"/>
    <w:rsid w:val="007532A0"/>
    <w:rsid w:val="007533F2"/>
    <w:rsid w:val="00753763"/>
    <w:rsid w:val="00753F74"/>
    <w:rsid w:val="0075400A"/>
    <w:rsid w:val="007540FF"/>
    <w:rsid w:val="0075490D"/>
    <w:rsid w:val="00754CB1"/>
    <w:rsid w:val="0075569E"/>
    <w:rsid w:val="00755834"/>
    <w:rsid w:val="00755DD8"/>
    <w:rsid w:val="00755FEE"/>
    <w:rsid w:val="0075636C"/>
    <w:rsid w:val="007569C7"/>
    <w:rsid w:val="00757011"/>
    <w:rsid w:val="0075758A"/>
    <w:rsid w:val="00757F9E"/>
    <w:rsid w:val="0076080C"/>
    <w:rsid w:val="00760C40"/>
    <w:rsid w:val="00760E92"/>
    <w:rsid w:val="00761576"/>
    <w:rsid w:val="007619ED"/>
    <w:rsid w:val="00762058"/>
    <w:rsid w:val="00762666"/>
    <w:rsid w:val="007628CF"/>
    <w:rsid w:val="007630ED"/>
    <w:rsid w:val="007639A8"/>
    <w:rsid w:val="00763E4B"/>
    <w:rsid w:val="007641B2"/>
    <w:rsid w:val="007647F4"/>
    <w:rsid w:val="007648A5"/>
    <w:rsid w:val="00764F2C"/>
    <w:rsid w:val="0076553F"/>
    <w:rsid w:val="00765DCA"/>
    <w:rsid w:val="007660AB"/>
    <w:rsid w:val="00766883"/>
    <w:rsid w:val="00766F06"/>
    <w:rsid w:val="007676A4"/>
    <w:rsid w:val="00767ADB"/>
    <w:rsid w:val="00767C0E"/>
    <w:rsid w:val="00767DE2"/>
    <w:rsid w:val="007701A7"/>
    <w:rsid w:val="00770392"/>
    <w:rsid w:val="00771392"/>
    <w:rsid w:val="007713B5"/>
    <w:rsid w:val="007716FC"/>
    <w:rsid w:val="00771C5F"/>
    <w:rsid w:val="007728B2"/>
    <w:rsid w:val="00772D50"/>
    <w:rsid w:val="00773741"/>
    <w:rsid w:val="007738B8"/>
    <w:rsid w:val="00773939"/>
    <w:rsid w:val="00773E55"/>
    <w:rsid w:val="00774B56"/>
    <w:rsid w:val="007753E5"/>
    <w:rsid w:val="0077598A"/>
    <w:rsid w:val="00775C3F"/>
    <w:rsid w:val="00775D6C"/>
    <w:rsid w:val="00775E3A"/>
    <w:rsid w:val="0077643E"/>
    <w:rsid w:val="007767C1"/>
    <w:rsid w:val="00776BE9"/>
    <w:rsid w:val="00776F14"/>
    <w:rsid w:val="00777B9E"/>
    <w:rsid w:val="00777CA9"/>
    <w:rsid w:val="00777E99"/>
    <w:rsid w:val="0078000A"/>
    <w:rsid w:val="0078018E"/>
    <w:rsid w:val="00780295"/>
    <w:rsid w:val="007812B2"/>
    <w:rsid w:val="007815EA"/>
    <w:rsid w:val="0078173A"/>
    <w:rsid w:val="00781ACD"/>
    <w:rsid w:val="007820FB"/>
    <w:rsid w:val="007827EE"/>
    <w:rsid w:val="00783047"/>
    <w:rsid w:val="00783243"/>
    <w:rsid w:val="0078327A"/>
    <w:rsid w:val="007839BA"/>
    <w:rsid w:val="00783DF8"/>
    <w:rsid w:val="0078411D"/>
    <w:rsid w:val="0078495E"/>
    <w:rsid w:val="00784B44"/>
    <w:rsid w:val="00785B4E"/>
    <w:rsid w:val="00785E6E"/>
    <w:rsid w:val="0078625C"/>
    <w:rsid w:val="0078661F"/>
    <w:rsid w:val="00786C3A"/>
    <w:rsid w:val="00787684"/>
    <w:rsid w:val="00787DEC"/>
    <w:rsid w:val="00787F00"/>
    <w:rsid w:val="007905B0"/>
    <w:rsid w:val="00790BF1"/>
    <w:rsid w:val="00790DE5"/>
    <w:rsid w:val="007914B2"/>
    <w:rsid w:val="007917B9"/>
    <w:rsid w:val="00791CDD"/>
    <w:rsid w:val="00791D50"/>
    <w:rsid w:val="00791FBF"/>
    <w:rsid w:val="0079290D"/>
    <w:rsid w:val="00792CAB"/>
    <w:rsid w:val="00793187"/>
    <w:rsid w:val="00793D66"/>
    <w:rsid w:val="00794231"/>
    <w:rsid w:val="007946D0"/>
    <w:rsid w:val="007949DC"/>
    <w:rsid w:val="00795F30"/>
    <w:rsid w:val="00796F72"/>
    <w:rsid w:val="00797567"/>
    <w:rsid w:val="007975A5"/>
    <w:rsid w:val="00797BC3"/>
    <w:rsid w:val="00797D2A"/>
    <w:rsid w:val="007A0591"/>
    <w:rsid w:val="007A0670"/>
    <w:rsid w:val="007A0900"/>
    <w:rsid w:val="007A1173"/>
    <w:rsid w:val="007A15B8"/>
    <w:rsid w:val="007A1E9D"/>
    <w:rsid w:val="007A21CA"/>
    <w:rsid w:val="007A2285"/>
    <w:rsid w:val="007A230D"/>
    <w:rsid w:val="007A27D1"/>
    <w:rsid w:val="007A288A"/>
    <w:rsid w:val="007A2A9E"/>
    <w:rsid w:val="007A2BF5"/>
    <w:rsid w:val="007A3629"/>
    <w:rsid w:val="007A41C5"/>
    <w:rsid w:val="007A47A1"/>
    <w:rsid w:val="007A4B03"/>
    <w:rsid w:val="007A4B30"/>
    <w:rsid w:val="007A53E0"/>
    <w:rsid w:val="007A54A4"/>
    <w:rsid w:val="007A5993"/>
    <w:rsid w:val="007A6851"/>
    <w:rsid w:val="007A6FA5"/>
    <w:rsid w:val="007A76F2"/>
    <w:rsid w:val="007A799B"/>
    <w:rsid w:val="007A7AAC"/>
    <w:rsid w:val="007B070A"/>
    <w:rsid w:val="007B07F0"/>
    <w:rsid w:val="007B0A77"/>
    <w:rsid w:val="007B0C7F"/>
    <w:rsid w:val="007B0DE3"/>
    <w:rsid w:val="007B0E0E"/>
    <w:rsid w:val="007B0E58"/>
    <w:rsid w:val="007B0E69"/>
    <w:rsid w:val="007B0FFD"/>
    <w:rsid w:val="007B1209"/>
    <w:rsid w:val="007B1A63"/>
    <w:rsid w:val="007B1D01"/>
    <w:rsid w:val="007B1F51"/>
    <w:rsid w:val="007B20B2"/>
    <w:rsid w:val="007B22D8"/>
    <w:rsid w:val="007B2372"/>
    <w:rsid w:val="007B26C1"/>
    <w:rsid w:val="007B2CF4"/>
    <w:rsid w:val="007B2DDA"/>
    <w:rsid w:val="007B3336"/>
    <w:rsid w:val="007B3911"/>
    <w:rsid w:val="007B4004"/>
    <w:rsid w:val="007B4FFF"/>
    <w:rsid w:val="007B52A7"/>
    <w:rsid w:val="007B557E"/>
    <w:rsid w:val="007B58CD"/>
    <w:rsid w:val="007B5D2E"/>
    <w:rsid w:val="007B613D"/>
    <w:rsid w:val="007B6682"/>
    <w:rsid w:val="007B692D"/>
    <w:rsid w:val="007B7785"/>
    <w:rsid w:val="007B77DF"/>
    <w:rsid w:val="007B7D4B"/>
    <w:rsid w:val="007B7FF2"/>
    <w:rsid w:val="007C0AE7"/>
    <w:rsid w:val="007C1855"/>
    <w:rsid w:val="007C1A6D"/>
    <w:rsid w:val="007C1BC8"/>
    <w:rsid w:val="007C2214"/>
    <w:rsid w:val="007C27C3"/>
    <w:rsid w:val="007C27D0"/>
    <w:rsid w:val="007C421A"/>
    <w:rsid w:val="007C5700"/>
    <w:rsid w:val="007C5CBB"/>
    <w:rsid w:val="007C67BD"/>
    <w:rsid w:val="007C6F58"/>
    <w:rsid w:val="007D02DE"/>
    <w:rsid w:val="007D0362"/>
    <w:rsid w:val="007D0916"/>
    <w:rsid w:val="007D0AA8"/>
    <w:rsid w:val="007D114E"/>
    <w:rsid w:val="007D1A04"/>
    <w:rsid w:val="007D1E23"/>
    <w:rsid w:val="007D1FF5"/>
    <w:rsid w:val="007D3140"/>
    <w:rsid w:val="007D387C"/>
    <w:rsid w:val="007D3C1F"/>
    <w:rsid w:val="007D4DBB"/>
    <w:rsid w:val="007D5463"/>
    <w:rsid w:val="007D567E"/>
    <w:rsid w:val="007D5948"/>
    <w:rsid w:val="007D6611"/>
    <w:rsid w:val="007D6C30"/>
    <w:rsid w:val="007D6EEC"/>
    <w:rsid w:val="007D7544"/>
    <w:rsid w:val="007D7AA9"/>
    <w:rsid w:val="007D7CA1"/>
    <w:rsid w:val="007E00AB"/>
    <w:rsid w:val="007E03A8"/>
    <w:rsid w:val="007E0431"/>
    <w:rsid w:val="007E0522"/>
    <w:rsid w:val="007E06A8"/>
    <w:rsid w:val="007E0746"/>
    <w:rsid w:val="007E0BF5"/>
    <w:rsid w:val="007E0FAA"/>
    <w:rsid w:val="007E11AF"/>
    <w:rsid w:val="007E18C9"/>
    <w:rsid w:val="007E1F47"/>
    <w:rsid w:val="007E26BD"/>
    <w:rsid w:val="007E2ABC"/>
    <w:rsid w:val="007E339D"/>
    <w:rsid w:val="007E3CAF"/>
    <w:rsid w:val="007E46F5"/>
    <w:rsid w:val="007E4822"/>
    <w:rsid w:val="007E4A4E"/>
    <w:rsid w:val="007E4AC9"/>
    <w:rsid w:val="007E4E7D"/>
    <w:rsid w:val="007E4F0D"/>
    <w:rsid w:val="007E4FDC"/>
    <w:rsid w:val="007E513C"/>
    <w:rsid w:val="007E52AA"/>
    <w:rsid w:val="007E538F"/>
    <w:rsid w:val="007E5447"/>
    <w:rsid w:val="007E5580"/>
    <w:rsid w:val="007E5816"/>
    <w:rsid w:val="007E5847"/>
    <w:rsid w:val="007E5871"/>
    <w:rsid w:val="007E5DA7"/>
    <w:rsid w:val="007E60C5"/>
    <w:rsid w:val="007E63A9"/>
    <w:rsid w:val="007E6D8E"/>
    <w:rsid w:val="007E7126"/>
    <w:rsid w:val="007E7285"/>
    <w:rsid w:val="007E75CE"/>
    <w:rsid w:val="007E78BF"/>
    <w:rsid w:val="007E79CD"/>
    <w:rsid w:val="007F000E"/>
    <w:rsid w:val="007F053A"/>
    <w:rsid w:val="007F06E1"/>
    <w:rsid w:val="007F0C25"/>
    <w:rsid w:val="007F150B"/>
    <w:rsid w:val="007F1FA4"/>
    <w:rsid w:val="007F215E"/>
    <w:rsid w:val="007F255C"/>
    <w:rsid w:val="007F2A91"/>
    <w:rsid w:val="007F30BE"/>
    <w:rsid w:val="007F3859"/>
    <w:rsid w:val="007F3C46"/>
    <w:rsid w:val="007F4687"/>
    <w:rsid w:val="007F511F"/>
    <w:rsid w:val="007F56E7"/>
    <w:rsid w:val="007F5DE9"/>
    <w:rsid w:val="007F5FD7"/>
    <w:rsid w:val="007F6030"/>
    <w:rsid w:val="007F6346"/>
    <w:rsid w:val="007F655C"/>
    <w:rsid w:val="007F6849"/>
    <w:rsid w:val="007F6D65"/>
    <w:rsid w:val="007F7142"/>
    <w:rsid w:val="007F7667"/>
    <w:rsid w:val="007F7A0C"/>
    <w:rsid w:val="007F7CE3"/>
    <w:rsid w:val="007F7DFF"/>
    <w:rsid w:val="008000E1"/>
    <w:rsid w:val="00800112"/>
    <w:rsid w:val="00800113"/>
    <w:rsid w:val="008011A2"/>
    <w:rsid w:val="00801610"/>
    <w:rsid w:val="00802273"/>
    <w:rsid w:val="00802460"/>
    <w:rsid w:val="0080250B"/>
    <w:rsid w:val="00802575"/>
    <w:rsid w:val="00802CC9"/>
    <w:rsid w:val="008033D1"/>
    <w:rsid w:val="0080445F"/>
    <w:rsid w:val="00804D13"/>
    <w:rsid w:val="0080511B"/>
    <w:rsid w:val="00805490"/>
    <w:rsid w:val="008059FF"/>
    <w:rsid w:val="00805ABC"/>
    <w:rsid w:val="00806422"/>
    <w:rsid w:val="008065DA"/>
    <w:rsid w:val="00806CB4"/>
    <w:rsid w:val="00807217"/>
    <w:rsid w:val="00810206"/>
    <w:rsid w:val="00810232"/>
    <w:rsid w:val="00810CAF"/>
    <w:rsid w:val="00810ECE"/>
    <w:rsid w:val="00811477"/>
    <w:rsid w:val="00811758"/>
    <w:rsid w:val="00811892"/>
    <w:rsid w:val="00811E00"/>
    <w:rsid w:val="00811FD5"/>
    <w:rsid w:val="008123B3"/>
    <w:rsid w:val="0081251C"/>
    <w:rsid w:val="00812A7C"/>
    <w:rsid w:val="00813658"/>
    <w:rsid w:val="00813ABA"/>
    <w:rsid w:val="00813C98"/>
    <w:rsid w:val="0081407C"/>
    <w:rsid w:val="00814317"/>
    <w:rsid w:val="00814A04"/>
    <w:rsid w:val="00815AE2"/>
    <w:rsid w:val="008160E7"/>
    <w:rsid w:val="008163D5"/>
    <w:rsid w:val="00816736"/>
    <w:rsid w:val="00816B7A"/>
    <w:rsid w:val="00816F27"/>
    <w:rsid w:val="00817534"/>
    <w:rsid w:val="00817651"/>
    <w:rsid w:val="008178EF"/>
    <w:rsid w:val="00817B58"/>
    <w:rsid w:val="008207D4"/>
    <w:rsid w:val="00820E38"/>
    <w:rsid w:val="00821884"/>
    <w:rsid w:val="008219EA"/>
    <w:rsid w:val="00822051"/>
    <w:rsid w:val="008226F1"/>
    <w:rsid w:val="00822885"/>
    <w:rsid w:val="00822995"/>
    <w:rsid w:val="00822AD8"/>
    <w:rsid w:val="00822E3C"/>
    <w:rsid w:val="00823532"/>
    <w:rsid w:val="008239F0"/>
    <w:rsid w:val="00824280"/>
    <w:rsid w:val="008258A1"/>
    <w:rsid w:val="00825950"/>
    <w:rsid w:val="008259FB"/>
    <w:rsid w:val="00825A08"/>
    <w:rsid w:val="00826929"/>
    <w:rsid w:val="00826986"/>
    <w:rsid w:val="00826EE2"/>
    <w:rsid w:val="00827D8F"/>
    <w:rsid w:val="00830330"/>
    <w:rsid w:val="0083061F"/>
    <w:rsid w:val="0083068C"/>
    <w:rsid w:val="0083069D"/>
    <w:rsid w:val="00830AE1"/>
    <w:rsid w:val="00830BC7"/>
    <w:rsid w:val="00831A28"/>
    <w:rsid w:val="00831DE3"/>
    <w:rsid w:val="00832178"/>
    <w:rsid w:val="00832479"/>
    <w:rsid w:val="0083294B"/>
    <w:rsid w:val="00832A62"/>
    <w:rsid w:val="008333E3"/>
    <w:rsid w:val="00833503"/>
    <w:rsid w:val="008337C1"/>
    <w:rsid w:val="00833CE4"/>
    <w:rsid w:val="00834760"/>
    <w:rsid w:val="00834D8A"/>
    <w:rsid w:val="00834DBA"/>
    <w:rsid w:val="008356F2"/>
    <w:rsid w:val="00836467"/>
    <w:rsid w:val="00836FC8"/>
    <w:rsid w:val="00837227"/>
    <w:rsid w:val="008372AC"/>
    <w:rsid w:val="008373A1"/>
    <w:rsid w:val="00837499"/>
    <w:rsid w:val="00837EA1"/>
    <w:rsid w:val="00840061"/>
    <w:rsid w:val="008408A5"/>
    <w:rsid w:val="00840941"/>
    <w:rsid w:val="00840D41"/>
    <w:rsid w:val="00840E8F"/>
    <w:rsid w:val="00840F4C"/>
    <w:rsid w:val="00840F7F"/>
    <w:rsid w:val="008416DE"/>
    <w:rsid w:val="00842DBC"/>
    <w:rsid w:val="00843A4E"/>
    <w:rsid w:val="00843F25"/>
    <w:rsid w:val="00843F2B"/>
    <w:rsid w:val="00844703"/>
    <w:rsid w:val="008447CC"/>
    <w:rsid w:val="008448EB"/>
    <w:rsid w:val="0084498B"/>
    <w:rsid w:val="00844BFD"/>
    <w:rsid w:val="00845013"/>
    <w:rsid w:val="0084542F"/>
    <w:rsid w:val="008454A8"/>
    <w:rsid w:val="00845C0B"/>
    <w:rsid w:val="00845EFD"/>
    <w:rsid w:val="0084601D"/>
    <w:rsid w:val="00846298"/>
    <w:rsid w:val="0084667D"/>
    <w:rsid w:val="0084694E"/>
    <w:rsid w:val="00846D8C"/>
    <w:rsid w:val="00846EBB"/>
    <w:rsid w:val="00846FFF"/>
    <w:rsid w:val="00847524"/>
    <w:rsid w:val="00847681"/>
    <w:rsid w:val="008479E1"/>
    <w:rsid w:val="00847D70"/>
    <w:rsid w:val="00847E3A"/>
    <w:rsid w:val="0085003E"/>
    <w:rsid w:val="0085034E"/>
    <w:rsid w:val="00850524"/>
    <w:rsid w:val="00850B5C"/>
    <w:rsid w:val="0085111F"/>
    <w:rsid w:val="00851142"/>
    <w:rsid w:val="008514AB"/>
    <w:rsid w:val="00851CB5"/>
    <w:rsid w:val="008523DA"/>
    <w:rsid w:val="0085248E"/>
    <w:rsid w:val="00852876"/>
    <w:rsid w:val="00852AC3"/>
    <w:rsid w:val="00852B8F"/>
    <w:rsid w:val="00852C43"/>
    <w:rsid w:val="00852C4D"/>
    <w:rsid w:val="00852EB0"/>
    <w:rsid w:val="00853110"/>
    <w:rsid w:val="008532DE"/>
    <w:rsid w:val="00853DD4"/>
    <w:rsid w:val="00853F46"/>
    <w:rsid w:val="008544FC"/>
    <w:rsid w:val="00854545"/>
    <w:rsid w:val="00854685"/>
    <w:rsid w:val="00854AEF"/>
    <w:rsid w:val="00854CDA"/>
    <w:rsid w:val="00854DD4"/>
    <w:rsid w:val="008551A8"/>
    <w:rsid w:val="008551E9"/>
    <w:rsid w:val="00855314"/>
    <w:rsid w:val="00855765"/>
    <w:rsid w:val="008559B3"/>
    <w:rsid w:val="00855F1E"/>
    <w:rsid w:val="00855FF6"/>
    <w:rsid w:val="00856239"/>
    <w:rsid w:val="008566E1"/>
    <w:rsid w:val="008567DD"/>
    <w:rsid w:val="00856A9E"/>
    <w:rsid w:val="00856EB6"/>
    <w:rsid w:val="00857A56"/>
    <w:rsid w:val="00860BB1"/>
    <w:rsid w:val="00860F41"/>
    <w:rsid w:val="00861086"/>
    <w:rsid w:val="008613CB"/>
    <w:rsid w:val="00861640"/>
    <w:rsid w:val="008618EA"/>
    <w:rsid w:val="00861982"/>
    <w:rsid w:val="00861FBC"/>
    <w:rsid w:val="008623CE"/>
    <w:rsid w:val="0086259C"/>
    <w:rsid w:val="0086291F"/>
    <w:rsid w:val="00862A75"/>
    <w:rsid w:val="00862ACB"/>
    <w:rsid w:val="008632C2"/>
    <w:rsid w:val="008637E5"/>
    <w:rsid w:val="00864CE1"/>
    <w:rsid w:val="0086511A"/>
    <w:rsid w:val="0086598A"/>
    <w:rsid w:val="00865AD3"/>
    <w:rsid w:val="008664E9"/>
    <w:rsid w:val="008665BB"/>
    <w:rsid w:val="0086697D"/>
    <w:rsid w:val="00870019"/>
    <w:rsid w:val="00870252"/>
    <w:rsid w:val="00870A40"/>
    <w:rsid w:val="00870AB1"/>
    <w:rsid w:val="00870AEC"/>
    <w:rsid w:val="00870DAA"/>
    <w:rsid w:val="00870EC6"/>
    <w:rsid w:val="00870FDD"/>
    <w:rsid w:val="008710BD"/>
    <w:rsid w:val="008716B3"/>
    <w:rsid w:val="00871957"/>
    <w:rsid w:val="00871C04"/>
    <w:rsid w:val="00871D85"/>
    <w:rsid w:val="00871E9C"/>
    <w:rsid w:val="0087260C"/>
    <w:rsid w:val="00872A34"/>
    <w:rsid w:val="00873393"/>
    <w:rsid w:val="0087459E"/>
    <w:rsid w:val="00874BC5"/>
    <w:rsid w:val="00875575"/>
    <w:rsid w:val="00875AFE"/>
    <w:rsid w:val="00875B61"/>
    <w:rsid w:val="008772D5"/>
    <w:rsid w:val="00877368"/>
    <w:rsid w:val="008774F8"/>
    <w:rsid w:val="00877657"/>
    <w:rsid w:val="00877C91"/>
    <w:rsid w:val="008800E9"/>
    <w:rsid w:val="00880650"/>
    <w:rsid w:val="0088078A"/>
    <w:rsid w:val="00880D72"/>
    <w:rsid w:val="00880F29"/>
    <w:rsid w:val="00881A9B"/>
    <w:rsid w:val="00882D14"/>
    <w:rsid w:val="00882DD3"/>
    <w:rsid w:val="0088303E"/>
    <w:rsid w:val="00883090"/>
    <w:rsid w:val="00883B14"/>
    <w:rsid w:val="008852F7"/>
    <w:rsid w:val="00885A9F"/>
    <w:rsid w:val="00885B8B"/>
    <w:rsid w:val="00885C6C"/>
    <w:rsid w:val="00886D74"/>
    <w:rsid w:val="00886FDB"/>
    <w:rsid w:val="00887224"/>
    <w:rsid w:val="00887456"/>
    <w:rsid w:val="008876AF"/>
    <w:rsid w:val="008877C4"/>
    <w:rsid w:val="00887817"/>
    <w:rsid w:val="00887C5F"/>
    <w:rsid w:val="00887DF1"/>
    <w:rsid w:val="00890464"/>
    <w:rsid w:val="008907F9"/>
    <w:rsid w:val="00890DD7"/>
    <w:rsid w:val="00890EEB"/>
    <w:rsid w:val="00890F17"/>
    <w:rsid w:val="00890F40"/>
    <w:rsid w:val="008914F8"/>
    <w:rsid w:val="008919CD"/>
    <w:rsid w:val="00892DD5"/>
    <w:rsid w:val="00892E6F"/>
    <w:rsid w:val="0089359E"/>
    <w:rsid w:val="008935A6"/>
    <w:rsid w:val="00893782"/>
    <w:rsid w:val="008938B0"/>
    <w:rsid w:val="00893AB1"/>
    <w:rsid w:val="00893EF2"/>
    <w:rsid w:val="00893FF3"/>
    <w:rsid w:val="00894078"/>
    <w:rsid w:val="008942CC"/>
    <w:rsid w:val="0089433A"/>
    <w:rsid w:val="00894A14"/>
    <w:rsid w:val="00894A2C"/>
    <w:rsid w:val="00894B79"/>
    <w:rsid w:val="00894E92"/>
    <w:rsid w:val="00894F17"/>
    <w:rsid w:val="0089531F"/>
    <w:rsid w:val="008953B8"/>
    <w:rsid w:val="00895874"/>
    <w:rsid w:val="00896A3C"/>
    <w:rsid w:val="00896ABF"/>
    <w:rsid w:val="00896B6D"/>
    <w:rsid w:val="00897566"/>
    <w:rsid w:val="008977BF"/>
    <w:rsid w:val="008A019D"/>
    <w:rsid w:val="008A0453"/>
    <w:rsid w:val="008A04FA"/>
    <w:rsid w:val="008A05DC"/>
    <w:rsid w:val="008A0A50"/>
    <w:rsid w:val="008A0DEE"/>
    <w:rsid w:val="008A107E"/>
    <w:rsid w:val="008A166C"/>
    <w:rsid w:val="008A1696"/>
    <w:rsid w:val="008A1DA3"/>
    <w:rsid w:val="008A1DAB"/>
    <w:rsid w:val="008A300F"/>
    <w:rsid w:val="008A3106"/>
    <w:rsid w:val="008A367A"/>
    <w:rsid w:val="008A38D1"/>
    <w:rsid w:val="008A3BA3"/>
    <w:rsid w:val="008A4199"/>
    <w:rsid w:val="008A4520"/>
    <w:rsid w:val="008A4B77"/>
    <w:rsid w:val="008A4FBD"/>
    <w:rsid w:val="008A511D"/>
    <w:rsid w:val="008A51AE"/>
    <w:rsid w:val="008A5372"/>
    <w:rsid w:val="008A53E7"/>
    <w:rsid w:val="008A5745"/>
    <w:rsid w:val="008A5F72"/>
    <w:rsid w:val="008A6874"/>
    <w:rsid w:val="008A68AF"/>
    <w:rsid w:val="008A6EC3"/>
    <w:rsid w:val="008A6FA3"/>
    <w:rsid w:val="008A719C"/>
    <w:rsid w:val="008A71DB"/>
    <w:rsid w:val="008A7253"/>
    <w:rsid w:val="008A75F1"/>
    <w:rsid w:val="008A7FD1"/>
    <w:rsid w:val="008B021B"/>
    <w:rsid w:val="008B04D8"/>
    <w:rsid w:val="008B053D"/>
    <w:rsid w:val="008B0A01"/>
    <w:rsid w:val="008B0E9D"/>
    <w:rsid w:val="008B0FB4"/>
    <w:rsid w:val="008B22E4"/>
    <w:rsid w:val="008B24EC"/>
    <w:rsid w:val="008B2A42"/>
    <w:rsid w:val="008B2C47"/>
    <w:rsid w:val="008B3E72"/>
    <w:rsid w:val="008B411B"/>
    <w:rsid w:val="008B4429"/>
    <w:rsid w:val="008B4803"/>
    <w:rsid w:val="008B4A24"/>
    <w:rsid w:val="008B4A46"/>
    <w:rsid w:val="008B54E0"/>
    <w:rsid w:val="008B583F"/>
    <w:rsid w:val="008B58A7"/>
    <w:rsid w:val="008B5C13"/>
    <w:rsid w:val="008B6142"/>
    <w:rsid w:val="008B6A99"/>
    <w:rsid w:val="008B700F"/>
    <w:rsid w:val="008B770F"/>
    <w:rsid w:val="008C026F"/>
    <w:rsid w:val="008C03FD"/>
    <w:rsid w:val="008C0915"/>
    <w:rsid w:val="008C0D5C"/>
    <w:rsid w:val="008C1108"/>
    <w:rsid w:val="008C11D9"/>
    <w:rsid w:val="008C1A47"/>
    <w:rsid w:val="008C1ACB"/>
    <w:rsid w:val="008C2F62"/>
    <w:rsid w:val="008C3002"/>
    <w:rsid w:val="008C3306"/>
    <w:rsid w:val="008C3571"/>
    <w:rsid w:val="008C3613"/>
    <w:rsid w:val="008C3D70"/>
    <w:rsid w:val="008C438D"/>
    <w:rsid w:val="008C4508"/>
    <w:rsid w:val="008C4F7F"/>
    <w:rsid w:val="008C58B2"/>
    <w:rsid w:val="008C59F2"/>
    <w:rsid w:val="008C5FA3"/>
    <w:rsid w:val="008C63A8"/>
    <w:rsid w:val="008C65E7"/>
    <w:rsid w:val="008C6D89"/>
    <w:rsid w:val="008C7E75"/>
    <w:rsid w:val="008D012F"/>
    <w:rsid w:val="008D081F"/>
    <w:rsid w:val="008D12AC"/>
    <w:rsid w:val="008D141A"/>
    <w:rsid w:val="008D15BE"/>
    <w:rsid w:val="008D1CD7"/>
    <w:rsid w:val="008D1D92"/>
    <w:rsid w:val="008D2241"/>
    <w:rsid w:val="008D233F"/>
    <w:rsid w:val="008D2B48"/>
    <w:rsid w:val="008D2D61"/>
    <w:rsid w:val="008D304B"/>
    <w:rsid w:val="008D4357"/>
    <w:rsid w:val="008D4615"/>
    <w:rsid w:val="008D4896"/>
    <w:rsid w:val="008D4C8A"/>
    <w:rsid w:val="008D4F31"/>
    <w:rsid w:val="008D59D3"/>
    <w:rsid w:val="008D5D7D"/>
    <w:rsid w:val="008D5F2C"/>
    <w:rsid w:val="008D6504"/>
    <w:rsid w:val="008D65F4"/>
    <w:rsid w:val="008D6943"/>
    <w:rsid w:val="008D6DF2"/>
    <w:rsid w:val="008D7434"/>
    <w:rsid w:val="008D7FF8"/>
    <w:rsid w:val="008E12AC"/>
    <w:rsid w:val="008E189F"/>
    <w:rsid w:val="008E1CE2"/>
    <w:rsid w:val="008E1CF9"/>
    <w:rsid w:val="008E1D53"/>
    <w:rsid w:val="008E2289"/>
    <w:rsid w:val="008E262C"/>
    <w:rsid w:val="008E3377"/>
    <w:rsid w:val="008E3457"/>
    <w:rsid w:val="008E39BA"/>
    <w:rsid w:val="008E39BE"/>
    <w:rsid w:val="008E4200"/>
    <w:rsid w:val="008E4396"/>
    <w:rsid w:val="008E4818"/>
    <w:rsid w:val="008E5F62"/>
    <w:rsid w:val="008E6625"/>
    <w:rsid w:val="008E6D10"/>
    <w:rsid w:val="008E6E3A"/>
    <w:rsid w:val="008E789A"/>
    <w:rsid w:val="008F102E"/>
    <w:rsid w:val="008F1218"/>
    <w:rsid w:val="008F1240"/>
    <w:rsid w:val="008F1307"/>
    <w:rsid w:val="008F162B"/>
    <w:rsid w:val="008F214B"/>
    <w:rsid w:val="008F29FF"/>
    <w:rsid w:val="008F2BB2"/>
    <w:rsid w:val="008F304F"/>
    <w:rsid w:val="008F34C8"/>
    <w:rsid w:val="008F35A2"/>
    <w:rsid w:val="008F3984"/>
    <w:rsid w:val="008F3BF7"/>
    <w:rsid w:val="008F453A"/>
    <w:rsid w:val="008F48F5"/>
    <w:rsid w:val="008F4D03"/>
    <w:rsid w:val="008F4D9A"/>
    <w:rsid w:val="008F5592"/>
    <w:rsid w:val="008F6397"/>
    <w:rsid w:val="008F63DE"/>
    <w:rsid w:val="008F652A"/>
    <w:rsid w:val="008F66D9"/>
    <w:rsid w:val="008F6B0C"/>
    <w:rsid w:val="008F7487"/>
    <w:rsid w:val="008F78B6"/>
    <w:rsid w:val="008F7917"/>
    <w:rsid w:val="009009F3"/>
    <w:rsid w:val="0090158F"/>
    <w:rsid w:val="00901998"/>
    <w:rsid w:val="00901B3F"/>
    <w:rsid w:val="00901B81"/>
    <w:rsid w:val="00901D51"/>
    <w:rsid w:val="00902048"/>
    <w:rsid w:val="00902097"/>
    <w:rsid w:val="0090288C"/>
    <w:rsid w:val="009028FC"/>
    <w:rsid w:val="00902F4E"/>
    <w:rsid w:val="0090307F"/>
    <w:rsid w:val="0090319D"/>
    <w:rsid w:val="009034B8"/>
    <w:rsid w:val="00903959"/>
    <w:rsid w:val="00903D3C"/>
    <w:rsid w:val="009043F2"/>
    <w:rsid w:val="009049C8"/>
    <w:rsid w:val="00904C13"/>
    <w:rsid w:val="00905371"/>
    <w:rsid w:val="00905702"/>
    <w:rsid w:val="009059D0"/>
    <w:rsid w:val="009069FB"/>
    <w:rsid w:val="00907303"/>
    <w:rsid w:val="00907799"/>
    <w:rsid w:val="00907BEE"/>
    <w:rsid w:val="00907EF3"/>
    <w:rsid w:val="00910054"/>
    <w:rsid w:val="00910098"/>
    <w:rsid w:val="0091021B"/>
    <w:rsid w:val="00910DC6"/>
    <w:rsid w:val="00911090"/>
    <w:rsid w:val="00911191"/>
    <w:rsid w:val="009115B5"/>
    <w:rsid w:val="00911C9F"/>
    <w:rsid w:val="00911DB0"/>
    <w:rsid w:val="00912776"/>
    <w:rsid w:val="00913791"/>
    <w:rsid w:val="00913D3D"/>
    <w:rsid w:val="00913F0C"/>
    <w:rsid w:val="009147D3"/>
    <w:rsid w:val="009148FB"/>
    <w:rsid w:val="00914AA3"/>
    <w:rsid w:val="00915016"/>
    <w:rsid w:val="009151DC"/>
    <w:rsid w:val="009154A4"/>
    <w:rsid w:val="00915629"/>
    <w:rsid w:val="009156BF"/>
    <w:rsid w:val="00915D77"/>
    <w:rsid w:val="009163BB"/>
    <w:rsid w:val="00916801"/>
    <w:rsid w:val="00916BDA"/>
    <w:rsid w:val="00921FD1"/>
    <w:rsid w:val="009221BA"/>
    <w:rsid w:val="0092265A"/>
    <w:rsid w:val="00922B61"/>
    <w:rsid w:val="00922C6F"/>
    <w:rsid w:val="00922F7E"/>
    <w:rsid w:val="00923C17"/>
    <w:rsid w:val="00924707"/>
    <w:rsid w:val="0092494E"/>
    <w:rsid w:val="00924ED4"/>
    <w:rsid w:val="00925237"/>
    <w:rsid w:val="00925819"/>
    <w:rsid w:val="00925835"/>
    <w:rsid w:val="00925B6C"/>
    <w:rsid w:val="00925C7F"/>
    <w:rsid w:val="009265BE"/>
    <w:rsid w:val="009267E4"/>
    <w:rsid w:val="00926B70"/>
    <w:rsid w:val="00926E66"/>
    <w:rsid w:val="00927BAB"/>
    <w:rsid w:val="00927D50"/>
    <w:rsid w:val="00927F51"/>
    <w:rsid w:val="0093002B"/>
    <w:rsid w:val="00930835"/>
    <w:rsid w:val="00930F88"/>
    <w:rsid w:val="00931237"/>
    <w:rsid w:val="009319E3"/>
    <w:rsid w:val="00932CCF"/>
    <w:rsid w:val="00932EE7"/>
    <w:rsid w:val="0093341F"/>
    <w:rsid w:val="009334E1"/>
    <w:rsid w:val="00933B95"/>
    <w:rsid w:val="009344F5"/>
    <w:rsid w:val="0093508B"/>
    <w:rsid w:val="0093520B"/>
    <w:rsid w:val="00935429"/>
    <w:rsid w:val="00935792"/>
    <w:rsid w:val="00935DA8"/>
    <w:rsid w:val="00936AF2"/>
    <w:rsid w:val="00937563"/>
    <w:rsid w:val="0094003B"/>
    <w:rsid w:val="0094022E"/>
    <w:rsid w:val="009407E5"/>
    <w:rsid w:val="009408B4"/>
    <w:rsid w:val="00940A26"/>
    <w:rsid w:val="00940EE0"/>
    <w:rsid w:val="009410A4"/>
    <w:rsid w:val="00941233"/>
    <w:rsid w:val="0094203C"/>
    <w:rsid w:val="009422AE"/>
    <w:rsid w:val="009427D1"/>
    <w:rsid w:val="00942A90"/>
    <w:rsid w:val="009435D4"/>
    <w:rsid w:val="009436DD"/>
    <w:rsid w:val="009439C1"/>
    <w:rsid w:val="00943BC2"/>
    <w:rsid w:val="00943DE2"/>
    <w:rsid w:val="009440C7"/>
    <w:rsid w:val="009448CB"/>
    <w:rsid w:val="00944C9A"/>
    <w:rsid w:val="00945CAA"/>
    <w:rsid w:val="00945D57"/>
    <w:rsid w:val="0094605C"/>
    <w:rsid w:val="0094662A"/>
    <w:rsid w:val="00946B22"/>
    <w:rsid w:val="00946CCF"/>
    <w:rsid w:val="00947481"/>
    <w:rsid w:val="00947DAD"/>
    <w:rsid w:val="009500B8"/>
    <w:rsid w:val="009502A2"/>
    <w:rsid w:val="00950E04"/>
    <w:rsid w:val="0095156A"/>
    <w:rsid w:val="009516C9"/>
    <w:rsid w:val="00951C3A"/>
    <w:rsid w:val="009520CE"/>
    <w:rsid w:val="00952212"/>
    <w:rsid w:val="009527FD"/>
    <w:rsid w:val="00952E8D"/>
    <w:rsid w:val="00953122"/>
    <w:rsid w:val="00953C87"/>
    <w:rsid w:val="00953CCE"/>
    <w:rsid w:val="00954118"/>
    <w:rsid w:val="009548B8"/>
    <w:rsid w:val="00954D61"/>
    <w:rsid w:val="00955C60"/>
    <w:rsid w:val="00955D48"/>
    <w:rsid w:val="00956138"/>
    <w:rsid w:val="00956205"/>
    <w:rsid w:val="00956450"/>
    <w:rsid w:val="009564CC"/>
    <w:rsid w:val="00956577"/>
    <w:rsid w:val="009572F9"/>
    <w:rsid w:val="00957572"/>
    <w:rsid w:val="00957676"/>
    <w:rsid w:val="00957CA8"/>
    <w:rsid w:val="00957D35"/>
    <w:rsid w:val="00957E56"/>
    <w:rsid w:val="00960247"/>
    <w:rsid w:val="009607FE"/>
    <w:rsid w:val="00960BCE"/>
    <w:rsid w:val="00960BE6"/>
    <w:rsid w:val="00960D48"/>
    <w:rsid w:val="00961554"/>
    <w:rsid w:val="009616D4"/>
    <w:rsid w:val="00961D97"/>
    <w:rsid w:val="00961E4A"/>
    <w:rsid w:val="00961F07"/>
    <w:rsid w:val="009625EE"/>
    <w:rsid w:val="00963757"/>
    <w:rsid w:val="009638DB"/>
    <w:rsid w:val="0096400F"/>
    <w:rsid w:val="0096449D"/>
    <w:rsid w:val="0096490B"/>
    <w:rsid w:val="00964922"/>
    <w:rsid w:val="00964C34"/>
    <w:rsid w:val="0096533F"/>
    <w:rsid w:val="00965F0C"/>
    <w:rsid w:val="0096644E"/>
    <w:rsid w:val="009664E4"/>
    <w:rsid w:val="00966505"/>
    <w:rsid w:val="00966E79"/>
    <w:rsid w:val="00966EA3"/>
    <w:rsid w:val="0096737F"/>
    <w:rsid w:val="00967A2C"/>
    <w:rsid w:val="009706BF"/>
    <w:rsid w:val="00970815"/>
    <w:rsid w:val="00970E62"/>
    <w:rsid w:val="00970F78"/>
    <w:rsid w:val="009712FF"/>
    <w:rsid w:val="00971683"/>
    <w:rsid w:val="0097204C"/>
    <w:rsid w:val="00972473"/>
    <w:rsid w:val="00972AF2"/>
    <w:rsid w:val="00973157"/>
    <w:rsid w:val="009736FD"/>
    <w:rsid w:val="00973A5C"/>
    <w:rsid w:val="00973A98"/>
    <w:rsid w:val="00973E0B"/>
    <w:rsid w:val="00973F42"/>
    <w:rsid w:val="009741C8"/>
    <w:rsid w:val="00974614"/>
    <w:rsid w:val="00974B4A"/>
    <w:rsid w:val="00974E2B"/>
    <w:rsid w:val="00975201"/>
    <w:rsid w:val="0097546C"/>
    <w:rsid w:val="00976927"/>
    <w:rsid w:val="00976D8D"/>
    <w:rsid w:val="00976EA7"/>
    <w:rsid w:val="009775DE"/>
    <w:rsid w:val="00977602"/>
    <w:rsid w:val="00977608"/>
    <w:rsid w:val="0097794B"/>
    <w:rsid w:val="00977C18"/>
    <w:rsid w:val="00977CC1"/>
    <w:rsid w:val="00980809"/>
    <w:rsid w:val="00980D5B"/>
    <w:rsid w:val="009811A0"/>
    <w:rsid w:val="0098198C"/>
    <w:rsid w:val="00981B2A"/>
    <w:rsid w:val="00981BDB"/>
    <w:rsid w:val="00981C18"/>
    <w:rsid w:val="00981F12"/>
    <w:rsid w:val="00982168"/>
    <w:rsid w:val="00982677"/>
    <w:rsid w:val="00982B8E"/>
    <w:rsid w:val="00983344"/>
    <w:rsid w:val="00983577"/>
    <w:rsid w:val="0098395A"/>
    <w:rsid w:val="00983EA3"/>
    <w:rsid w:val="00983EBF"/>
    <w:rsid w:val="009843C9"/>
    <w:rsid w:val="00984D54"/>
    <w:rsid w:val="0098541D"/>
    <w:rsid w:val="00985A30"/>
    <w:rsid w:val="00986BEF"/>
    <w:rsid w:val="00986C71"/>
    <w:rsid w:val="0098740F"/>
    <w:rsid w:val="00987470"/>
    <w:rsid w:val="0098761E"/>
    <w:rsid w:val="0098792E"/>
    <w:rsid w:val="00987AEC"/>
    <w:rsid w:val="00990985"/>
    <w:rsid w:val="00991273"/>
    <w:rsid w:val="00991441"/>
    <w:rsid w:val="00991B45"/>
    <w:rsid w:val="00992C39"/>
    <w:rsid w:val="0099499F"/>
    <w:rsid w:val="00994F15"/>
    <w:rsid w:val="00995113"/>
    <w:rsid w:val="0099578B"/>
    <w:rsid w:val="00995BAD"/>
    <w:rsid w:val="00995C6D"/>
    <w:rsid w:val="00996CE5"/>
    <w:rsid w:val="00996F00"/>
    <w:rsid w:val="0099762E"/>
    <w:rsid w:val="009976CB"/>
    <w:rsid w:val="009977A0"/>
    <w:rsid w:val="009A0127"/>
    <w:rsid w:val="009A0506"/>
    <w:rsid w:val="009A0E0F"/>
    <w:rsid w:val="009A0E72"/>
    <w:rsid w:val="009A1465"/>
    <w:rsid w:val="009A15F0"/>
    <w:rsid w:val="009A1612"/>
    <w:rsid w:val="009A1B12"/>
    <w:rsid w:val="009A1CB6"/>
    <w:rsid w:val="009A1E8D"/>
    <w:rsid w:val="009A20CB"/>
    <w:rsid w:val="009A25A7"/>
    <w:rsid w:val="009A2722"/>
    <w:rsid w:val="009A2986"/>
    <w:rsid w:val="009A29EB"/>
    <w:rsid w:val="009A2F19"/>
    <w:rsid w:val="009A2F46"/>
    <w:rsid w:val="009A2FF3"/>
    <w:rsid w:val="009A341D"/>
    <w:rsid w:val="009A392C"/>
    <w:rsid w:val="009A39A8"/>
    <w:rsid w:val="009A3FED"/>
    <w:rsid w:val="009A4222"/>
    <w:rsid w:val="009A483B"/>
    <w:rsid w:val="009A483F"/>
    <w:rsid w:val="009A4BF9"/>
    <w:rsid w:val="009A5656"/>
    <w:rsid w:val="009A5F80"/>
    <w:rsid w:val="009A602B"/>
    <w:rsid w:val="009A6866"/>
    <w:rsid w:val="009A6ACF"/>
    <w:rsid w:val="009A76EE"/>
    <w:rsid w:val="009A7DDA"/>
    <w:rsid w:val="009B0100"/>
    <w:rsid w:val="009B0819"/>
    <w:rsid w:val="009B0BFF"/>
    <w:rsid w:val="009B0DAD"/>
    <w:rsid w:val="009B118F"/>
    <w:rsid w:val="009B1199"/>
    <w:rsid w:val="009B14DA"/>
    <w:rsid w:val="009B1C7F"/>
    <w:rsid w:val="009B2131"/>
    <w:rsid w:val="009B21B0"/>
    <w:rsid w:val="009B2494"/>
    <w:rsid w:val="009B257A"/>
    <w:rsid w:val="009B2DE6"/>
    <w:rsid w:val="009B36E6"/>
    <w:rsid w:val="009B392D"/>
    <w:rsid w:val="009B3AC0"/>
    <w:rsid w:val="009B40E4"/>
    <w:rsid w:val="009B48CD"/>
    <w:rsid w:val="009B4AFF"/>
    <w:rsid w:val="009B4F3F"/>
    <w:rsid w:val="009B5454"/>
    <w:rsid w:val="009B5CC7"/>
    <w:rsid w:val="009B5DD5"/>
    <w:rsid w:val="009B689F"/>
    <w:rsid w:val="009B6C60"/>
    <w:rsid w:val="009B703B"/>
    <w:rsid w:val="009B7596"/>
    <w:rsid w:val="009C0473"/>
    <w:rsid w:val="009C05AD"/>
    <w:rsid w:val="009C0642"/>
    <w:rsid w:val="009C0681"/>
    <w:rsid w:val="009C1004"/>
    <w:rsid w:val="009C1E64"/>
    <w:rsid w:val="009C28F2"/>
    <w:rsid w:val="009C2A98"/>
    <w:rsid w:val="009C2D42"/>
    <w:rsid w:val="009C361F"/>
    <w:rsid w:val="009C3A3F"/>
    <w:rsid w:val="009C4677"/>
    <w:rsid w:val="009C4D34"/>
    <w:rsid w:val="009C4DE3"/>
    <w:rsid w:val="009C4F18"/>
    <w:rsid w:val="009C4FC0"/>
    <w:rsid w:val="009C5959"/>
    <w:rsid w:val="009C5D67"/>
    <w:rsid w:val="009C5DE7"/>
    <w:rsid w:val="009C73B4"/>
    <w:rsid w:val="009C760D"/>
    <w:rsid w:val="009C7817"/>
    <w:rsid w:val="009C7A25"/>
    <w:rsid w:val="009C7DB7"/>
    <w:rsid w:val="009D0D50"/>
    <w:rsid w:val="009D1215"/>
    <w:rsid w:val="009D1316"/>
    <w:rsid w:val="009D1CBA"/>
    <w:rsid w:val="009D2315"/>
    <w:rsid w:val="009D238C"/>
    <w:rsid w:val="009D3269"/>
    <w:rsid w:val="009D3750"/>
    <w:rsid w:val="009D3A9E"/>
    <w:rsid w:val="009D4C2F"/>
    <w:rsid w:val="009D4C77"/>
    <w:rsid w:val="009D4C78"/>
    <w:rsid w:val="009D5311"/>
    <w:rsid w:val="009D5436"/>
    <w:rsid w:val="009D5969"/>
    <w:rsid w:val="009D5AE8"/>
    <w:rsid w:val="009D5BEE"/>
    <w:rsid w:val="009D5F60"/>
    <w:rsid w:val="009D6365"/>
    <w:rsid w:val="009D6F3C"/>
    <w:rsid w:val="009D7239"/>
    <w:rsid w:val="009D79A1"/>
    <w:rsid w:val="009D7E80"/>
    <w:rsid w:val="009E004C"/>
    <w:rsid w:val="009E0127"/>
    <w:rsid w:val="009E01D7"/>
    <w:rsid w:val="009E067B"/>
    <w:rsid w:val="009E0783"/>
    <w:rsid w:val="009E0F6D"/>
    <w:rsid w:val="009E160E"/>
    <w:rsid w:val="009E19E2"/>
    <w:rsid w:val="009E1B15"/>
    <w:rsid w:val="009E1EAD"/>
    <w:rsid w:val="009E2199"/>
    <w:rsid w:val="009E23E5"/>
    <w:rsid w:val="009E26A5"/>
    <w:rsid w:val="009E273D"/>
    <w:rsid w:val="009E323A"/>
    <w:rsid w:val="009E3282"/>
    <w:rsid w:val="009E368F"/>
    <w:rsid w:val="009E36B5"/>
    <w:rsid w:val="009E37F4"/>
    <w:rsid w:val="009E4741"/>
    <w:rsid w:val="009E4A1C"/>
    <w:rsid w:val="009E4CF0"/>
    <w:rsid w:val="009E4D1A"/>
    <w:rsid w:val="009E521E"/>
    <w:rsid w:val="009E59F7"/>
    <w:rsid w:val="009E5B82"/>
    <w:rsid w:val="009E5EDA"/>
    <w:rsid w:val="009E5F57"/>
    <w:rsid w:val="009E61CC"/>
    <w:rsid w:val="009E684D"/>
    <w:rsid w:val="009E6928"/>
    <w:rsid w:val="009E71F3"/>
    <w:rsid w:val="009E757F"/>
    <w:rsid w:val="009E79E2"/>
    <w:rsid w:val="009E79E4"/>
    <w:rsid w:val="009F0240"/>
    <w:rsid w:val="009F0539"/>
    <w:rsid w:val="009F0665"/>
    <w:rsid w:val="009F0E5D"/>
    <w:rsid w:val="009F11CE"/>
    <w:rsid w:val="009F154A"/>
    <w:rsid w:val="009F1B62"/>
    <w:rsid w:val="009F1BAC"/>
    <w:rsid w:val="009F1C16"/>
    <w:rsid w:val="009F1FFA"/>
    <w:rsid w:val="009F202C"/>
    <w:rsid w:val="009F2AEF"/>
    <w:rsid w:val="009F3D4B"/>
    <w:rsid w:val="009F4055"/>
    <w:rsid w:val="009F4AF2"/>
    <w:rsid w:val="009F4D62"/>
    <w:rsid w:val="009F5B0E"/>
    <w:rsid w:val="009F6194"/>
    <w:rsid w:val="009F67B8"/>
    <w:rsid w:val="009F6F00"/>
    <w:rsid w:val="009F6F6A"/>
    <w:rsid w:val="009F7400"/>
    <w:rsid w:val="009F772D"/>
    <w:rsid w:val="009F7B69"/>
    <w:rsid w:val="009F7F4C"/>
    <w:rsid w:val="00A00325"/>
    <w:rsid w:val="00A00660"/>
    <w:rsid w:val="00A007E4"/>
    <w:rsid w:val="00A00984"/>
    <w:rsid w:val="00A00BDA"/>
    <w:rsid w:val="00A01C60"/>
    <w:rsid w:val="00A01E11"/>
    <w:rsid w:val="00A024EF"/>
    <w:rsid w:val="00A02F3A"/>
    <w:rsid w:val="00A03000"/>
    <w:rsid w:val="00A030D1"/>
    <w:rsid w:val="00A03514"/>
    <w:rsid w:val="00A035AB"/>
    <w:rsid w:val="00A03605"/>
    <w:rsid w:val="00A03676"/>
    <w:rsid w:val="00A03917"/>
    <w:rsid w:val="00A0415A"/>
    <w:rsid w:val="00A045AA"/>
    <w:rsid w:val="00A045E5"/>
    <w:rsid w:val="00A04D42"/>
    <w:rsid w:val="00A04F85"/>
    <w:rsid w:val="00A05508"/>
    <w:rsid w:val="00A05AC0"/>
    <w:rsid w:val="00A05AE3"/>
    <w:rsid w:val="00A05CB5"/>
    <w:rsid w:val="00A061E6"/>
    <w:rsid w:val="00A06375"/>
    <w:rsid w:val="00A06542"/>
    <w:rsid w:val="00A07042"/>
    <w:rsid w:val="00A078EC"/>
    <w:rsid w:val="00A10071"/>
    <w:rsid w:val="00A104A5"/>
    <w:rsid w:val="00A1092F"/>
    <w:rsid w:val="00A10B1F"/>
    <w:rsid w:val="00A10F02"/>
    <w:rsid w:val="00A10FC5"/>
    <w:rsid w:val="00A1101B"/>
    <w:rsid w:val="00A11ABC"/>
    <w:rsid w:val="00A11BA2"/>
    <w:rsid w:val="00A11EF1"/>
    <w:rsid w:val="00A12A33"/>
    <w:rsid w:val="00A12ACB"/>
    <w:rsid w:val="00A12C3D"/>
    <w:rsid w:val="00A12DC1"/>
    <w:rsid w:val="00A12E98"/>
    <w:rsid w:val="00A1332E"/>
    <w:rsid w:val="00A13879"/>
    <w:rsid w:val="00A13CC7"/>
    <w:rsid w:val="00A14149"/>
    <w:rsid w:val="00A142CC"/>
    <w:rsid w:val="00A1443C"/>
    <w:rsid w:val="00A15D12"/>
    <w:rsid w:val="00A164C2"/>
    <w:rsid w:val="00A166DD"/>
    <w:rsid w:val="00A16847"/>
    <w:rsid w:val="00A16868"/>
    <w:rsid w:val="00A16BC9"/>
    <w:rsid w:val="00A175CD"/>
    <w:rsid w:val="00A17E1A"/>
    <w:rsid w:val="00A17F17"/>
    <w:rsid w:val="00A20399"/>
    <w:rsid w:val="00A20A7A"/>
    <w:rsid w:val="00A20C85"/>
    <w:rsid w:val="00A20E91"/>
    <w:rsid w:val="00A21494"/>
    <w:rsid w:val="00A214DF"/>
    <w:rsid w:val="00A215EA"/>
    <w:rsid w:val="00A2175C"/>
    <w:rsid w:val="00A2188A"/>
    <w:rsid w:val="00A21B55"/>
    <w:rsid w:val="00A21E0B"/>
    <w:rsid w:val="00A22A0D"/>
    <w:rsid w:val="00A22BBC"/>
    <w:rsid w:val="00A22C1A"/>
    <w:rsid w:val="00A23416"/>
    <w:rsid w:val="00A23746"/>
    <w:rsid w:val="00A23CD9"/>
    <w:rsid w:val="00A245D9"/>
    <w:rsid w:val="00A246FD"/>
    <w:rsid w:val="00A24869"/>
    <w:rsid w:val="00A24AA6"/>
    <w:rsid w:val="00A24FB2"/>
    <w:rsid w:val="00A251F7"/>
    <w:rsid w:val="00A253A7"/>
    <w:rsid w:val="00A254C0"/>
    <w:rsid w:val="00A25572"/>
    <w:rsid w:val="00A255F6"/>
    <w:rsid w:val="00A2574D"/>
    <w:rsid w:val="00A25995"/>
    <w:rsid w:val="00A25C00"/>
    <w:rsid w:val="00A261D9"/>
    <w:rsid w:val="00A26244"/>
    <w:rsid w:val="00A26337"/>
    <w:rsid w:val="00A26510"/>
    <w:rsid w:val="00A2674F"/>
    <w:rsid w:val="00A26CDC"/>
    <w:rsid w:val="00A26E11"/>
    <w:rsid w:val="00A27A91"/>
    <w:rsid w:val="00A27E9F"/>
    <w:rsid w:val="00A3062E"/>
    <w:rsid w:val="00A310BC"/>
    <w:rsid w:val="00A31152"/>
    <w:rsid w:val="00A311AA"/>
    <w:rsid w:val="00A312A7"/>
    <w:rsid w:val="00A3195B"/>
    <w:rsid w:val="00A31B44"/>
    <w:rsid w:val="00A33297"/>
    <w:rsid w:val="00A33373"/>
    <w:rsid w:val="00A33624"/>
    <w:rsid w:val="00A33877"/>
    <w:rsid w:val="00A34400"/>
    <w:rsid w:val="00A348BE"/>
    <w:rsid w:val="00A3527A"/>
    <w:rsid w:val="00A35425"/>
    <w:rsid w:val="00A35767"/>
    <w:rsid w:val="00A3576B"/>
    <w:rsid w:val="00A35864"/>
    <w:rsid w:val="00A35F04"/>
    <w:rsid w:val="00A36084"/>
    <w:rsid w:val="00A36D2D"/>
    <w:rsid w:val="00A36DE2"/>
    <w:rsid w:val="00A36EEC"/>
    <w:rsid w:val="00A37064"/>
    <w:rsid w:val="00A376C1"/>
    <w:rsid w:val="00A405DF"/>
    <w:rsid w:val="00A4110D"/>
    <w:rsid w:val="00A41474"/>
    <w:rsid w:val="00A41FA4"/>
    <w:rsid w:val="00A426E6"/>
    <w:rsid w:val="00A42DCF"/>
    <w:rsid w:val="00A43261"/>
    <w:rsid w:val="00A437B3"/>
    <w:rsid w:val="00A43E34"/>
    <w:rsid w:val="00A44413"/>
    <w:rsid w:val="00A44C16"/>
    <w:rsid w:val="00A44F20"/>
    <w:rsid w:val="00A458CB"/>
    <w:rsid w:val="00A45B44"/>
    <w:rsid w:val="00A45FC3"/>
    <w:rsid w:val="00A468BF"/>
    <w:rsid w:val="00A468FF"/>
    <w:rsid w:val="00A46A74"/>
    <w:rsid w:val="00A47326"/>
    <w:rsid w:val="00A47720"/>
    <w:rsid w:val="00A47E85"/>
    <w:rsid w:val="00A50278"/>
    <w:rsid w:val="00A50A1C"/>
    <w:rsid w:val="00A50B36"/>
    <w:rsid w:val="00A50B87"/>
    <w:rsid w:val="00A50CD9"/>
    <w:rsid w:val="00A50F8A"/>
    <w:rsid w:val="00A52081"/>
    <w:rsid w:val="00A521C2"/>
    <w:rsid w:val="00A52756"/>
    <w:rsid w:val="00A52ABA"/>
    <w:rsid w:val="00A52C1E"/>
    <w:rsid w:val="00A52CD8"/>
    <w:rsid w:val="00A53912"/>
    <w:rsid w:val="00A5393A"/>
    <w:rsid w:val="00A53A67"/>
    <w:rsid w:val="00A5410C"/>
    <w:rsid w:val="00A543CC"/>
    <w:rsid w:val="00A54862"/>
    <w:rsid w:val="00A54FAC"/>
    <w:rsid w:val="00A55104"/>
    <w:rsid w:val="00A55115"/>
    <w:rsid w:val="00A554B4"/>
    <w:rsid w:val="00A55722"/>
    <w:rsid w:val="00A5594A"/>
    <w:rsid w:val="00A55CE2"/>
    <w:rsid w:val="00A56954"/>
    <w:rsid w:val="00A56B84"/>
    <w:rsid w:val="00A5745F"/>
    <w:rsid w:val="00A574DF"/>
    <w:rsid w:val="00A57B84"/>
    <w:rsid w:val="00A6061C"/>
    <w:rsid w:val="00A6063C"/>
    <w:rsid w:val="00A60C7B"/>
    <w:rsid w:val="00A60D1C"/>
    <w:rsid w:val="00A60F70"/>
    <w:rsid w:val="00A614C6"/>
    <w:rsid w:val="00A61F30"/>
    <w:rsid w:val="00A62088"/>
    <w:rsid w:val="00A6209D"/>
    <w:rsid w:val="00A623AF"/>
    <w:rsid w:val="00A62D1E"/>
    <w:rsid w:val="00A63B97"/>
    <w:rsid w:val="00A6417D"/>
    <w:rsid w:val="00A64FAE"/>
    <w:rsid w:val="00A64FBE"/>
    <w:rsid w:val="00A65A68"/>
    <w:rsid w:val="00A65AF4"/>
    <w:rsid w:val="00A66936"/>
    <w:rsid w:val="00A67585"/>
    <w:rsid w:val="00A67C80"/>
    <w:rsid w:val="00A70451"/>
    <w:rsid w:val="00A71F06"/>
    <w:rsid w:val="00A71FCB"/>
    <w:rsid w:val="00A71FE5"/>
    <w:rsid w:val="00A727D6"/>
    <w:rsid w:val="00A7287C"/>
    <w:rsid w:val="00A72BE2"/>
    <w:rsid w:val="00A72C2E"/>
    <w:rsid w:val="00A73070"/>
    <w:rsid w:val="00A74000"/>
    <w:rsid w:val="00A74179"/>
    <w:rsid w:val="00A7444B"/>
    <w:rsid w:val="00A74D42"/>
    <w:rsid w:val="00A74F0F"/>
    <w:rsid w:val="00A75284"/>
    <w:rsid w:val="00A75712"/>
    <w:rsid w:val="00A757BC"/>
    <w:rsid w:val="00A75CE0"/>
    <w:rsid w:val="00A763E9"/>
    <w:rsid w:val="00A76525"/>
    <w:rsid w:val="00A76AD0"/>
    <w:rsid w:val="00A76FC4"/>
    <w:rsid w:val="00A7702C"/>
    <w:rsid w:val="00A775EB"/>
    <w:rsid w:val="00A77629"/>
    <w:rsid w:val="00A77A3B"/>
    <w:rsid w:val="00A77CD3"/>
    <w:rsid w:val="00A77F74"/>
    <w:rsid w:val="00A8007D"/>
    <w:rsid w:val="00A8008B"/>
    <w:rsid w:val="00A805EC"/>
    <w:rsid w:val="00A80720"/>
    <w:rsid w:val="00A80D2B"/>
    <w:rsid w:val="00A812E4"/>
    <w:rsid w:val="00A81628"/>
    <w:rsid w:val="00A818AC"/>
    <w:rsid w:val="00A81A8F"/>
    <w:rsid w:val="00A82173"/>
    <w:rsid w:val="00A822D0"/>
    <w:rsid w:val="00A82328"/>
    <w:rsid w:val="00A82F94"/>
    <w:rsid w:val="00A8369C"/>
    <w:rsid w:val="00A83A51"/>
    <w:rsid w:val="00A83E81"/>
    <w:rsid w:val="00A849BA"/>
    <w:rsid w:val="00A84CD2"/>
    <w:rsid w:val="00A8514A"/>
    <w:rsid w:val="00A85B04"/>
    <w:rsid w:val="00A85B7F"/>
    <w:rsid w:val="00A8676F"/>
    <w:rsid w:val="00A86B71"/>
    <w:rsid w:val="00A87016"/>
    <w:rsid w:val="00A87197"/>
    <w:rsid w:val="00A8752B"/>
    <w:rsid w:val="00A877B4"/>
    <w:rsid w:val="00A8784C"/>
    <w:rsid w:val="00A87BDE"/>
    <w:rsid w:val="00A87D10"/>
    <w:rsid w:val="00A87D9F"/>
    <w:rsid w:val="00A87F04"/>
    <w:rsid w:val="00A90009"/>
    <w:rsid w:val="00A9004D"/>
    <w:rsid w:val="00A909A3"/>
    <w:rsid w:val="00A90C11"/>
    <w:rsid w:val="00A90DB5"/>
    <w:rsid w:val="00A90EBC"/>
    <w:rsid w:val="00A90EE9"/>
    <w:rsid w:val="00A91855"/>
    <w:rsid w:val="00A91C48"/>
    <w:rsid w:val="00A91EAA"/>
    <w:rsid w:val="00A92380"/>
    <w:rsid w:val="00A926BB"/>
    <w:rsid w:val="00A926DA"/>
    <w:rsid w:val="00A92C72"/>
    <w:rsid w:val="00A93491"/>
    <w:rsid w:val="00A94709"/>
    <w:rsid w:val="00A94956"/>
    <w:rsid w:val="00A949C7"/>
    <w:rsid w:val="00A95137"/>
    <w:rsid w:val="00A9521D"/>
    <w:rsid w:val="00A9537A"/>
    <w:rsid w:val="00A9575D"/>
    <w:rsid w:val="00A963D4"/>
    <w:rsid w:val="00A97774"/>
    <w:rsid w:val="00A977C6"/>
    <w:rsid w:val="00A97AAB"/>
    <w:rsid w:val="00A97C29"/>
    <w:rsid w:val="00A97D1D"/>
    <w:rsid w:val="00AA0366"/>
    <w:rsid w:val="00AA04ED"/>
    <w:rsid w:val="00AA0EE0"/>
    <w:rsid w:val="00AA0EED"/>
    <w:rsid w:val="00AA1011"/>
    <w:rsid w:val="00AA10B8"/>
    <w:rsid w:val="00AA140A"/>
    <w:rsid w:val="00AA1558"/>
    <w:rsid w:val="00AA15F9"/>
    <w:rsid w:val="00AA199B"/>
    <w:rsid w:val="00AA1F86"/>
    <w:rsid w:val="00AA2A8F"/>
    <w:rsid w:val="00AA2B17"/>
    <w:rsid w:val="00AA3AB9"/>
    <w:rsid w:val="00AA3CA0"/>
    <w:rsid w:val="00AA4401"/>
    <w:rsid w:val="00AA4709"/>
    <w:rsid w:val="00AA572D"/>
    <w:rsid w:val="00AA57F4"/>
    <w:rsid w:val="00AA5C0F"/>
    <w:rsid w:val="00AA5D0B"/>
    <w:rsid w:val="00AA5D6C"/>
    <w:rsid w:val="00AA64BC"/>
    <w:rsid w:val="00AA6831"/>
    <w:rsid w:val="00AA6B1F"/>
    <w:rsid w:val="00AA6EF1"/>
    <w:rsid w:val="00AA70D5"/>
    <w:rsid w:val="00AA72E6"/>
    <w:rsid w:val="00AA75CB"/>
    <w:rsid w:val="00AA7883"/>
    <w:rsid w:val="00AA7915"/>
    <w:rsid w:val="00AA7C98"/>
    <w:rsid w:val="00AB039A"/>
    <w:rsid w:val="00AB03A9"/>
    <w:rsid w:val="00AB0D58"/>
    <w:rsid w:val="00AB1AF3"/>
    <w:rsid w:val="00AB1B1B"/>
    <w:rsid w:val="00AB1B6B"/>
    <w:rsid w:val="00AB205D"/>
    <w:rsid w:val="00AB2A25"/>
    <w:rsid w:val="00AB3653"/>
    <w:rsid w:val="00AB3907"/>
    <w:rsid w:val="00AB3EF9"/>
    <w:rsid w:val="00AB4CCB"/>
    <w:rsid w:val="00AB4F6F"/>
    <w:rsid w:val="00AB5955"/>
    <w:rsid w:val="00AB5ABA"/>
    <w:rsid w:val="00AB5F69"/>
    <w:rsid w:val="00AB671A"/>
    <w:rsid w:val="00AB711A"/>
    <w:rsid w:val="00AB749F"/>
    <w:rsid w:val="00AB79CF"/>
    <w:rsid w:val="00AB7A34"/>
    <w:rsid w:val="00AB7C87"/>
    <w:rsid w:val="00AC01AA"/>
    <w:rsid w:val="00AC066B"/>
    <w:rsid w:val="00AC0737"/>
    <w:rsid w:val="00AC10B4"/>
    <w:rsid w:val="00AC1FE6"/>
    <w:rsid w:val="00AC2013"/>
    <w:rsid w:val="00AC2E27"/>
    <w:rsid w:val="00AC2F9B"/>
    <w:rsid w:val="00AC30C6"/>
    <w:rsid w:val="00AC346E"/>
    <w:rsid w:val="00AC391F"/>
    <w:rsid w:val="00AC40CD"/>
    <w:rsid w:val="00AC41FA"/>
    <w:rsid w:val="00AC420F"/>
    <w:rsid w:val="00AC4532"/>
    <w:rsid w:val="00AC4A92"/>
    <w:rsid w:val="00AC51E6"/>
    <w:rsid w:val="00AC667C"/>
    <w:rsid w:val="00AC676D"/>
    <w:rsid w:val="00AC69D6"/>
    <w:rsid w:val="00AC7B73"/>
    <w:rsid w:val="00AD0127"/>
    <w:rsid w:val="00AD0491"/>
    <w:rsid w:val="00AD054E"/>
    <w:rsid w:val="00AD05F6"/>
    <w:rsid w:val="00AD0F9E"/>
    <w:rsid w:val="00AD140D"/>
    <w:rsid w:val="00AD1A81"/>
    <w:rsid w:val="00AD2577"/>
    <w:rsid w:val="00AD31DD"/>
    <w:rsid w:val="00AD3E89"/>
    <w:rsid w:val="00AD3FF0"/>
    <w:rsid w:val="00AD446E"/>
    <w:rsid w:val="00AD44D6"/>
    <w:rsid w:val="00AD4889"/>
    <w:rsid w:val="00AD4C72"/>
    <w:rsid w:val="00AD4E8A"/>
    <w:rsid w:val="00AD508D"/>
    <w:rsid w:val="00AD5107"/>
    <w:rsid w:val="00AD58D1"/>
    <w:rsid w:val="00AD5C48"/>
    <w:rsid w:val="00AD5CEC"/>
    <w:rsid w:val="00AD5FE9"/>
    <w:rsid w:val="00AD61C5"/>
    <w:rsid w:val="00AD6C7C"/>
    <w:rsid w:val="00AD6E15"/>
    <w:rsid w:val="00AD6FF9"/>
    <w:rsid w:val="00AD799D"/>
    <w:rsid w:val="00AE00E7"/>
    <w:rsid w:val="00AE02CE"/>
    <w:rsid w:val="00AE0C3A"/>
    <w:rsid w:val="00AE12E0"/>
    <w:rsid w:val="00AE173C"/>
    <w:rsid w:val="00AE1823"/>
    <w:rsid w:val="00AE1DA5"/>
    <w:rsid w:val="00AE23B8"/>
    <w:rsid w:val="00AE286E"/>
    <w:rsid w:val="00AE2AFB"/>
    <w:rsid w:val="00AE2DAE"/>
    <w:rsid w:val="00AE365D"/>
    <w:rsid w:val="00AE3C8C"/>
    <w:rsid w:val="00AE3F0F"/>
    <w:rsid w:val="00AE3FB5"/>
    <w:rsid w:val="00AE41C5"/>
    <w:rsid w:val="00AE4593"/>
    <w:rsid w:val="00AE4A73"/>
    <w:rsid w:val="00AE4F24"/>
    <w:rsid w:val="00AE5312"/>
    <w:rsid w:val="00AE59F4"/>
    <w:rsid w:val="00AE5AFC"/>
    <w:rsid w:val="00AE5E8B"/>
    <w:rsid w:val="00AE6147"/>
    <w:rsid w:val="00AE619F"/>
    <w:rsid w:val="00AE6767"/>
    <w:rsid w:val="00AE6E93"/>
    <w:rsid w:val="00AE739C"/>
    <w:rsid w:val="00AE74A9"/>
    <w:rsid w:val="00AE7A84"/>
    <w:rsid w:val="00AF054C"/>
    <w:rsid w:val="00AF06E6"/>
    <w:rsid w:val="00AF1184"/>
    <w:rsid w:val="00AF1917"/>
    <w:rsid w:val="00AF19EE"/>
    <w:rsid w:val="00AF212B"/>
    <w:rsid w:val="00AF225D"/>
    <w:rsid w:val="00AF22A5"/>
    <w:rsid w:val="00AF22F5"/>
    <w:rsid w:val="00AF2613"/>
    <w:rsid w:val="00AF2C55"/>
    <w:rsid w:val="00AF2DFB"/>
    <w:rsid w:val="00AF3436"/>
    <w:rsid w:val="00AF3573"/>
    <w:rsid w:val="00AF43A0"/>
    <w:rsid w:val="00AF4484"/>
    <w:rsid w:val="00AF49F8"/>
    <w:rsid w:val="00AF4E5A"/>
    <w:rsid w:val="00AF51C1"/>
    <w:rsid w:val="00AF5552"/>
    <w:rsid w:val="00AF593F"/>
    <w:rsid w:val="00AF6250"/>
    <w:rsid w:val="00AF65BA"/>
    <w:rsid w:val="00AF6D2C"/>
    <w:rsid w:val="00AF775A"/>
    <w:rsid w:val="00B00D21"/>
    <w:rsid w:val="00B0160E"/>
    <w:rsid w:val="00B019CD"/>
    <w:rsid w:val="00B01B4F"/>
    <w:rsid w:val="00B01EFC"/>
    <w:rsid w:val="00B0212A"/>
    <w:rsid w:val="00B05350"/>
    <w:rsid w:val="00B0536D"/>
    <w:rsid w:val="00B054CC"/>
    <w:rsid w:val="00B055AE"/>
    <w:rsid w:val="00B05E4E"/>
    <w:rsid w:val="00B063F6"/>
    <w:rsid w:val="00B0660D"/>
    <w:rsid w:val="00B06D29"/>
    <w:rsid w:val="00B07801"/>
    <w:rsid w:val="00B07C93"/>
    <w:rsid w:val="00B07E5F"/>
    <w:rsid w:val="00B104CB"/>
    <w:rsid w:val="00B10FC1"/>
    <w:rsid w:val="00B110C0"/>
    <w:rsid w:val="00B1216E"/>
    <w:rsid w:val="00B12315"/>
    <w:rsid w:val="00B12370"/>
    <w:rsid w:val="00B12567"/>
    <w:rsid w:val="00B12D73"/>
    <w:rsid w:val="00B12F50"/>
    <w:rsid w:val="00B13033"/>
    <w:rsid w:val="00B13AF3"/>
    <w:rsid w:val="00B143DB"/>
    <w:rsid w:val="00B149A2"/>
    <w:rsid w:val="00B14D8E"/>
    <w:rsid w:val="00B15008"/>
    <w:rsid w:val="00B15015"/>
    <w:rsid w:val="00B152E4"/>
    <w:rsid w:val="00B15436"/>
    <w:rsid w:val="00B1560E"/>
    <w:rsid w:val="00B15695"/>
    <w:rsid w:val="00B15797"/>
    <w:rsid w:val="00B15A92"/>
    <w:rsid w:val="00B16208"/>
    <w:rsid w:val="00B165D9"/>
    <w:rsid w:val="00B1691D"/>
    <w:rsid w:val="00B176A7"/>
    <w:rsid w:val="00B178A5"/>
    <w:rsid w:val="00B20743"/>
    <w:rsid w:val="00B208BF"/>
    <w:rsid w:val="00B20F9C"/>
    <w:rsid w:val="00B211F1"/>
    <w:rsid w:val="00B21474"/>
    <w:rsid w:val="00B214DC"/>
    <w:rsid w:val="00B21970"/>
    <w:rsid w:val="00B21B04"/>
    <w:rsid w:val="00B21C73"/>
    <w:rsid w:val="00B21CD2"/>
    <w:rsid w:val="00B224D7"/>
    <w:rsid w:val="00B22576"/>
    <w:rsid w:val="00B2257F"/>
    <w:rsid w:val="00B22D2B"/>
    <w:rsid w:val="00B22D5C"/>
    <w:rsid w:val="00B23280"/>
    <w:rsid w:val="00B2358B"/>
    <w:rsid w:val="00B237E9"/>
    <w:rsid w:val="00B23A0D"/>
    <w:rsid w:val="00B2431D"/>
    <w:rsid w:val="00B245EB"/>
    <w:rsid w:val="00B2464F"/>
    <w:rsid w:val="00B24881"/>
    <w:rsid w:val="00B24AB3"/>
    <w:rsid w:val="00B25106"/>
    <w:rsid w:val="00B25654"/>
    <w:rsid w:val="00B2590B"/>
    <w:rsid w:val="00B260D8"/>
    <w:rsid w:val="00B26FA7"/>
    <w:rsid w:val="00B26FCA"/>
    <w:rsid w:val="00B2702C"/>
    <w:rsid w:val="00B27048"/>
    <w:rsid w:val="00B272AE"/>
    <w:rsid w:val="00B272F9"/>
    <w:rsid w:val="00B274F6"/>
    <w:rsid w:val="00B276C3"/>
    <w:rsid w:val="00B300AA"/>
    <w:rsid w:val="00B30661"/>
    <w:rsid w:val="00B316C2"/>
    <w:rsid w:val="00B31731"/>
    <w:rsid w:val="00B31BC2"/>
    <w:rsid w:val="00B31D24"/>
    <w:rsid w:val="00B31DDA"/>
    <w:rsid w:val="00B32343"/>
    <w:rsid w:val="00B324B9"/>
    <w:rsid w:val="00B32578"/>
    <w:rsid w:val="00B32B20"/>
    <w:rsid w:val="00B32E40"/>
    <w:rsid w:val="00B330CB"/>
    <w:rsid w:val="00B33B8F"/>
    <w:rsid w:val="00B3462E"/>
    <w:rsid w:val="00B35B8D"/>
    <w:rsid w:val="00B366D7"/>
    <w:rsid w:val="00B37B61"/>
    <w:rsid w:val="00B40EEA"/>
    <w:rsid w:val="00B41A46"/>
    <w:rsid w:val="00B41D03"/>
    <w:rsid w:val="00B42247"/>
    <w:rsid w:val="00B42399"/>
    <w:rsid w:val="00B4245E"/>
    <w:rsid w:val="00B428DD"/>
    <w:rsid w:val="00B42B3B"/>
    <w:rsid w:val="00B42B64"/>
    <w:rsid w:val="00B43204"/>
    <w:rsid w:val="00B435D5"/>
    <w:rsid w:val="00B43690"/>
    <w:rsid w:val="00B439F5"/>
    <w:rsid w:val="00B43DCF"/>
    <w:rsid w:val="00B43ED9"/>
    <w:rsid w:val="00B4424C"/>
    <w:rsid w:val="00B44CDB"/>
    <w:rsid w:val="00B4575E"/>
    <w:rsid w:val="00B45B74"/>
    <w:rsid w:val="00B45CD1"/>
    <w:rsid w:val="00B460F8"/>
    <w:rsid w:val="00B461E6"/>
    <w:rsid w:val="00B4694F"/>
    <w:rsid w:val="00B46E98"/>
    <w:rsid w:val="00B46FAE"/>
    <w:rsid w:val="00B47481"/>
    <w:rsid w:val="00B4749C"/>
    <w:rsid w:val="00B47604"/>
    <w:rsid w:val="00B47C6A"/>
    <w:rsid w:val="00B47E1C"/>
    <w:rsid w:val="00B47E63"/>
    <w:rsid w:val="00B503A9"/>
    <w:rsid w:val="00B50491"/>
    <w:rsid w:val="00B504BF"/>
    <w:rsid w:val="00B509AD"/>
    <w:rsid w:val="00B50C39"/>
    <w:rsid w:val="00B50EB4"/>
    <w:rsid w:val="00B518EF"/>
    <w:rsid w:val="00B51B7C"/>
    <w:rsid w:val="00B52580"/>
    <w:rsid w:val="00B5259C"/>
    <w:rsid w:val="00B5293C"/>
    <w:rsid w:val="00B5312A"/>
    <w:rsid w:val="00B537BF"/>
    <w:rsid w:val="00B5391D"/>
    <w:rsid w:val="00B5396C"/>
    <w:rsid w:val="00B5493D"/>
    <w:rsid w:val="00B54C64"/>
    <w:rsid w:val="00B55442"/>
    <w:rsid w:val="00B55560"/>
    <w:rsid w:val="00B55654"/>
    <w:rsid w:val="00B55CCF"/>
    <w:rsid w:val="00B5684A"/>
    <w:rsid w:val="00B56B98"/>
    <w:rsid w:val="00B60322"/>
    <w:rsid w:val="00B606BB"/>
    <w:rsid w:val="00B610C3"/>
    <w:rsid w:val="00B6152A"/>
    <w:rsid w:val="00B61606"/>
    <w:rsid w:val="00B61FFD"/>
    <w:rsid w:val="00B6252A"/>
    <w:rsid w:val="00B6255B"/>
    <w:rsid w:val="00B625FD"/>
    <w:rsid w:val="00B626CD"/>
    <w:rsid w:val="00B633C4"/>
    <w:rsid w:val="00B633E4"/>
    <w:rsid w:val="00B63490"/>
    <w:rsid w:val="00B636EB"/>
    <w:rsid w:val="00B63A7B"/>
    <w:rsid w:val="00B64208"/>
    <w:rsid w:val="00B64333"/>
    <w:rsid w:val="00B6435A"/>
    <w:rsid w:val="00B6450C"/>
    <w:rsid w:val="00B64614"/>
    <w:rsid w:val="00B64C2D"/>
    <w:rsid w:val="00B64E17"/>
    <w:rsid w:val="00B64E61"/>
    <w:rsid w:val="00B64EFE"/>
    <w:rsid w:val="00B6599F"/>
    <w:rsid w:val="00B65C27"/>
    <w:rsid w:val="00B667BF"/>
    <w:rsid w:val="00B66BF6"/>
    <w:rsid w:val="00B66D4D"/>
    <w:rsid w:val="00B675FD"/>
    <w:rsid w:val="00B678CE"/>
    <w:rsid w:val="00B67B71"/>
    <w:rsid w:val="00B67D20"/>
    <w:rsid w:val="00B702A1"/>
    <w:rsid w:val="00B7085C"/>
    <w:rsid w:val="00B70C0B"/>
    <w:rsid w:val="00B70CB8"/>
    <w:rsid w:val="00B70D80"/>
    <w:rsid w:val="00B7139B"/>
    <w:rsid w:val="00B71CE2"/>
    <w:rsid w:val="00B72098"/>
    <w:rsid w:val="00B72707"/>
    <w:rsid w:val="00B72AA7"/>
    <w:rsid w:val="00B72CB1"/>
    <w:rsid w:val="00B73543"/>
    <w:rsid w:val="00B7362C"/>
    <w:rsid w:val="00B7386D"/>
    <w:rsid w:val="00B73F49"/>
    <w:rsid w:val="00B74511"/>
    <w:rsid w:val="00B74751"/>
    <w:rsid w:val="00B748EF"/>
    <w:rsid w:val="00B74A45"/>
    <w:rsid w:val="00B74A6F"/>
    <w:rsid w:val="00B74FCE"/>
    <w:rsid w:val="00B76642"/>
    <w:rsid w:val="00B7666D"/>
    <w:rsid w:val="00B7681B"/>
    <w:rsid w:val="00B770BF"/>
    <w:rsid w:val="00B7732F"/>
    <w:rsid w:val="00B77574"/>
    <w:rsid w:val="00B776DB"/>
    <w:rsid w:val="00B7777E"/>
    <w:rsid w:val="00B77CAA"/>
    <w:rsid w:val="00B804A8"/>
    <w:rsid w:val="00B806D8"/>
    <w:rsid w:val="00B806E8"/>
    <w:rsid w:val="00B80EAF"/>
    <w:rsid w:val="00B81186"/>
    <w:rsid w:val="00B817AA"/>
    <w:rsid w:val="00B81B88"/>
    <w:rsid w:val="00B81EC8"/>
    <w:rsid w:val="00B81F38"/>
    <w:rsid w:val="00B82054"/>
    <w:rsid w:val="00B82854"/>
    <w:rsid w:val="00B82A42"/>
    <w:rsid w:val="00B8328A"/>
    <w:rsid w:val="00B8385E"/>
    <w:rsid w:val="00B842C2"/>
    <w:rsid w:val="00B844F3"/>
    <w:rsid w:val="00B8487D"/>
    <w:rsid w:val="00B850E7"/>
    <w:rsid w:val="00B85501"/>
    <w:rsid w:val="00B85881"/>
    <w:rsid w:val="00B85E37"/>
    <w:rsid w:val="00B86234"/>
    <w:rsid w:val="00B86793"/>
    <w:rsid w:val="00B867FE"/>
    <w:rsid w:val="00B87C0A"/>
    <w:rsid w:val="00B901BF"/>
    <w:rsid w:val="00B902E0"/>
    <w:rsid w:val="00B9146A"/>
    <w:rsid w:val="00B915F7"/>
    <w:rsid w:val="00B91738"/>
    <w:rsid w:val="00B9178E"/>
    <w:rsid w:val="00B9220D"/>
    <w:rsid w:val="00B9260B"/>
    <w:rsid w:val="00B92F3F"/>
    <w:rsid w:val="00B9314E"/>
    <w:rsid w:val="00B9316A"/>
    <w:rsid w:val="00B933BA"/>
    <w:rsid w:val="00B93688"/>
    <w:rsid w:val="00B936FF"/>
    <w:rsid w:val="00B93B58"/>
    <w:rsid w:val="00B9406F"/>
    <w:rsid w:val="00B943D8"/>
    <w:rsid w:val="00B947CA"/>
    <w:rsid w:val="00B94B5D"/>
    <w:rsid w:val="00B953DC"/>
    <w:rsid w:val="00B95911"/>
    <w:rsid w:val="00B9611B"/>
    <w:rsid w:val="00B96742"/>
    <w:rsid w:val="00B96C11"/>
    <w:rsid w:val="00B96FFF"/>
    <w:rsid w:val="00B9769F"/>
    <w:rsid w:val="00B97C14"/>
    <w:rsid w:val="00B97C50"/>
    <w:rsid w:val="00BA002A"/>
    <w:rsid w:val="00BA0A16"/>
    <w:rsid w:val="00BA1883"/>
    <w:rsid w:val="00BA19FA"/>
    <w:rsid w:val="00BA1CC6"/>
    <w:rsid w:val="00BA1EB8"/>
    <w:rsid w:val="00BA21FE"/>
    <w:rsid w:val="00BA2234"/>
    <w:rsid w:val="00BA2640"/>
    <w:rsid w:val="00BA362C"/>
    <w:rsid w:val="00BA3713"/>
    <w:rsid w:val="00BA37E2"/>
    <w:rsid w:val="00BA3D3F"/>
    <w:rsid w:val="00BA3DC0"/>
    <w:rsid w:val="00BA3EFC"/>
    <w:rsid w:val="00BA4787"/>
    <w:rsid w:val="00BA4A4F"/>
    <w:rsid w:val="00BA4A52"/>
    <w:rsid w:val="00BA4E4F"/>
    <w:rsid w:val="00BA4E54"/>
    <w:rsid w:val="00BA5070"/>
    <w:rsid w:val="00BA5BDD"/>
    <w:rsid w:val="00BA5C04"/>
    <w:rsid w:val="00BA6569"/>
    <w:rsid w:val="00BA6EFD"/>
    <w:rsid w:val="00BA70CB"/>
    <w:rsid w:val="00BA727E"/>
    <w:rsid w:val="00BA7488"/>
    <w:rsid w:val="00BA771E"/>
    <w:rsid w:val="00BB08F9"/>
    <w:rsid w:val="00BB1748"/>
    <w:rsid w:val="00BB1A8A"/>
    <w:rsid w:val="00BB1ACB"/>
    <w:rsid w:val="00BB1D08"/>
    <w:rsid w:val="00BB1EB0"/>
    <w:rsid w:val="00BB297E"/>
    <w:rsid w:val="00BB2A00"/>
    <w:rsid w:val="00BB3380"/>
    <w:rsid w:val="00BB3468"/>
    <w:rsid w:val="00BB3F34"/>
    <w:rsid w:val="00BB45A4"/>
    <w:rsid w:val="00BB48E5"/>
    <w:rsid w:val="00BB4A68"/>
    <w:rsid w:val="00BB519E"/>
    <w:rsid w:val="00BB52E1"/>
    <w:rsid w:val="00BB5A62"/>
    <w:rsid w:val="00BB5E28"/>
    <w:rsid w:val="00BB6449"/>
    <w:rsid w:val="00BB69A8"/>
    <w:rsid w:val="00BB6CC1"/>
    <w:rsid w:val="00BB780A"/>
    <w:rsid w:val="00BB7C58"/>
    <w:rsid w:val="00BB7E15"/>
    <w:rsid w:val="00BC0161"/>
    <w:rsid w:val="00BC034B"/>
    <w:rsid w:val="00BC0D15"/>
    <w:rsid w:val="00BC11FB"/>
    <w:rsid w:val="00BC13C2"/>
    <w:rsid w:val="00BC16BC"/>
    <w:rsid w:val="00BC1EDA"/>
    <w:rsid w:val="00BC2F23"/>
    <w:rsid w:val="00BC31D9"/>
    <w:rsid w:val="00BC3449"/>
    <w:rsid w:val="00BC4222"/>
    <w:rsid w:val="00BC4468"/>
    <w:rsid w:val="00BC4597"/>
    <w:rsid w:val="00BC5467"/>
    <w:rsid w:val="00BC5733"/>
    <w:rsid w:val="00BC6ADE"/>
    <w:rsid w:val="00BC6B16"/>
    <w:rsid w:val="00BC6D4D"/>
    <w:rsid w:val="00BC70CB"/>
    <w:rsid w:val="00BC71E3"/>
    <w:rsid w:val="00BD031F"/>
    <w:rsid w:val="00BD0499"/>
    <w:rsid w:val="00BD1443"/>
    <w:rsid w:val="00BD199A"/>
    <w:rsid w:val="00BD2C7D"/>
    <w:rsid w:val="00BD2D4F"/>
    <w:rsid w:val="00BD305D"/>
    <w:rsid w:val="00BD32D2"/>
    <w:rsid w:val="00BD32F6"/>
    <w:rsid w:val="00BD35C5"/>
    <w:rsid w:val="00BD3C45"/>
    <w:rsid w:val="00BD3E7B"/>
    <w:rsid w:val="00BD44AE"/>
    <w:rsid w:val="00BD4A86"/>
    <w:rsid w:val="00BD4AB5"/>
    <w:rsid w:val="00BD4BAC"/>
    <w:rsid w:val="00BD53DE"/>
    <w:rsid w:val="00BD5777"/>
    <w:rsid w:val="00BD57CE"/>
    <w:rsid w:val="00BD5895"/>
    <w:rsid w:val="00BD5C4B"/>
    <w:rsid w:val="00BD5D58"/>
    <w:rsid w:val="00BD602C"/>
    <w:rsid w:val="00BD6844"/>
    <w:rsid w:val="00BD69DE"/>
    <w:rsid w:val="00BD6C22"/>
    <w:rsid w:val="00BD6C7D"/>
    <w:rsid w:val="00BD721F"/>
    <w:rsid w:val="00BD7331"/>
    <w:rsid w:val="00BD77EB"/>
    <w:rsid w:val="00BD78EC"/>
    <w:rsid w:val="00BE00B5"/>
    <w:rsid w:val="00BE0C7F"/>
    <w:rsid w:val="00BE16D1"/>
    <w:rsid w:val="00BE1F4D"/>
    <w:rsid w:val="00BE2194"/>
    <w:rsid w:val="00BE27EE"/>
    <w:rsid w:val="00BE2977"/>
    <w:rsid w:val="00BE2D4E"/>
    <w:rsid w:val="00BE3363"/>
    <w:rsid w:val="00BE3695"/>
    <w:rsid w:val="00BE4468"/>
    <w:rsid w:val="00BE48DD"/>
    <w:rsid w:val="00BE4C28"/>
    <w:rsid w:val="00BE4E7E"/>
    <w:rsid w:val="00BE5783"/>
    <w:rsid w:val="00BE582D"/>
    <w:rsid w:val="00BE5F22"/>
    <w:rsid w:val="00BE654F"/>
    <w:rsid w:val="00BE66DF"/>
    <w:rsid w:val="00BF06D3"/>
    <w:rsid w:val="00BF09CF"/>
    <w:rsid w:val="00BF0D41"/>
    <w:rsid w:val="00BF0ECD"/>
    <w:rsid w:val="00BF2277"/>
    <w:rsid w:val="00BF25D8"/>
    <w:rsid w:val="00BF2777"/>
    <w:rsid w:val="00BF2A3F"/>
    <w:rsid w:val="00BF2B76"/>
    <w:rsid w:val="00BF2CB6"/>
    <w:rsid w:val="00BF2D65"/>
    <w:rsid w:val="00BF2E3D"/>
    <w:rsid w:val="00BF3642"/>
    <w:rsid w:val="00BF3BDA"/>
    <w:rsid w:val="00BF4086"/>
    <w:rsid w:val="00BF42F1"/>
    <w:rsid w:val="00BF44DC"/>
    <w:rsid w:val="00BF50E3"/>
    <w:rsid w:val="00BF65FF"/>
    <w:rsid w:val="00BF7749"/>
    <w:rsid w:val="00BF7AC3"/>
    <w:rsid w:val="00C008F1"/>
    <w:rsid w:val="00C00C97"/>
    <w:rsid w:val="00C00DF5"/>
    <w:rsid w:val="00C011F2"/>
    <w:rsid w:val="00C013B8"/>
    <w:rsid w:val="00C016FA"/>
    <w:rsid w:val="00C0196D"/>
    <w:rsid w:val="00C01FC6"/>
    <w:rsid w:val="00C021B7"/>
    <w:rsid w:val="00C022EA"/>
    <w:rsid w:val="00C02483"/>
    <w:rsid w:val="00C03AE4"/>
    <w:rsid w:val="00C03D5B"/>
    <w:rsid w:val="00C04E64"/>
    <w:rsid w:val="00C04EC6"/>
    <w:rsid w:val="00C052CA"/>
    <w:rsid w:val="00C058B0"/>
    <w:rsid w:val="00C05AEE"/>
    <w:rsid w:val="00C05D77"/>
    <w:rsid w:val="00C0604E"/>
    <w:rsid w:val="00C06091"/>
    <w:rsid w:val="00C06C37"/>
    <w:rsid w:val="00C071EA"/>
    <w:rsid w:val="00C07D22"/>
    <w:rsid w:val="00C07F08"/>
    <w:rsid w:val="00C10196"/>
    <w:rsid w:val="00C10442"/>
    <w:rsid w:val="00C10505"/>
    <w:rsid w:val="00C10640"/>
    <w:rsid w:val="00C10D5E"/>
    <w:rsid w:val="00C11565"/>
    <w:rsid w:val="00C1193E"/>
    <w:rsid w:val="00C11969"/>
    <w:rsid w:val="00C11B90"/>
    <w:rsid w:val="00C11D54"/>
    <w:rsid w:val="00C134F6"/>
    <w:rsid w:val="00C13D4E"/>
    <w:rsid w:val="00C149C6"/>
    <w:rsid w:val="00C15062"/>
    <w:rsid w:val="00C15237"/>
    <w:rsid w:val="00C154E1"/>
    <w:rsid w:val="00C15A8F"/>
    <w:rsid w:val="00C165E0"/>
    <w:rsid w:val="00C169A7"/>
    <w:rsid w:val="00C16B19"/>
    <w:rsid w:val="00C16DF6"/>
    <w:rsid w:val="00C17672"/>
    <w:rsid w:val="00C17E43"/>
    <w:rsid w:val="00C17F34"/>
    <w:rsid w:val="00C2038E"/>
    <w:rsid w:val="00C21545"/>
    <w:rsid w:val="00C2230D"/>
    <w:rsid w:val="00C22E86"/>
    <w:rsid w:val="00C23410"/>
    <w:rsid w:val="00C23451"/>
    <w:rsid w:val="00C2375D"/>
    <w:rsid w:val="00C23851"/>
    <w:rsid w:val="00C241C6"/>
    <w:rsid w:val="00C24610"/>
    <w:rsid w:val="00C24B64"/>
    <w:rsid w:val="00C24DB7"/>
    <w:rsid w:val="00C24EE0"/>
    <w:rsid w:val="00C251C1"/>
    <w:rsid w:val="00C25423"/>
    <w:rsid w:val="00C25744"/>
    <w:rsid w:val="00C25AD2"/>
    <w:rsid w:val="00C2722A"/>
    <w:rsid w:val="00C27E5B"/>
    <w:rsid w:val="00C27F78"/>
    <w:rsid w:val="00C30660"/>
    <w:rsid w:val="00C30B44"/>
    <w:rsid w:val="00C30F52"/>
    <w:rsid w:val="00C31EF9"/>
    <w:rsid w:val="00C31F31"/>
    <w:rsid w:val="00C32100"/>
    <w:rsid w:val="00C32DE5"/>
    <w:rsid w:val="00C33735"/>
    <w:rsid w:val="00C341B3"/>
    <w:rsid w:val="00C3435C"/>
    <w:rsid w:val="00C34395"/>
    <w:rsid w:val="00C34541"/>
    <w:rsid w:val="00C34A63"/>
    <w:rsid w:val="00C34C58"/>
    <w:rsid w:val="00C35468"/>
    <w:rsid w:val="00C36023"/>
    <w:rsid w:val="00C36165"/>
    <w:rsid w:val="00C36381"/>
    <w:rsid w:val="00C36599"/>
    <w:rsid w:val="00C3694E"/>
    <w:rsid w:val="00C37074"/>
    <w:rsid w:val="00C374BC"/>
    <w:rsid w:val="00C37AF7"/>
    <w:rsid w:val="00C37D8C"/>
    <w:rsid w:val="00C37FA0"/>
    <w:rsid w:val="00C4005D"/>
    <w:rsid w:val="00C404EA"/>
    <w:rsid w:val="00C40565"/>
    <w:rsid w:val="00C40CE8"/>
    <w:rsid w:val="00C40E98"/>
    <w:rsid w:val="00C41214"/>
    <w:rsid w:val="00C41406"/>
    <w:rsid w:val="00C4147A"/>
    <w:rsid w:val="00C41572"/>
    <w:rsid w:val="00C41994"/>
    <w:rsid w:val="00C41BC1"/>
    <w:rsid w:val="00C41F46"/>
    <w:rsid w:val="00C43295"/>
    <w:rsid w:val="00C434C6"/>
    <w:rsid w:val="00C44854"/>
    <w:rsid w:val="00C45520"/>
    <w:rsid w:val="00C45A34"/>
    <w:rsid w:val="00C45E1F"/>
    <w:rsid w:val="00C46098"/>
    <w:rsid w:val="00C46217"/>
    <w:rsid w:val="00C4656D"/>
    <w:rsid w:val="00C4692E"/>
    <w:rsid w:val="00C46D8F"/>
    <w:rsid w:val="00C46FE9"/>
    <w:rsid w:val="00C47170"/>
    <w:rsid w:val="00C47201"/>
    <w:rsid w:val="00C47540"/>
    <w:rsid w:val="00C47922"/>
    <w:rsid w:val="00C47EAF"/>
    <w:rsid w:val="00C47FCA"/>
    <w:rsid w:val="00C50341"/>
    <w:rsid w:val="00C50664"/>
    <w:rsid w:val="00C5085D"/>
    <w:rsid w:val="00C50CC6"/>
    <w:rsid w:val="00C50FBC"/>
    <w:rsid w:val="00C512D0"/>
    <w:rsid w:val="00C516D7"/>
    <w:rsid w:val="00C51A42"/>
    <w:rsid w:val="00C52291"/>
    <w:rsid w:val="00C523B0"/>
    <w:rsid w:val="00C52AA6"/>
    <w:rsid w:val="00C52C7B"/>
    <w:rsid w:val="00C52DCF"/>
    <w:rsid w:val="00C531CD"/>
    <w:rsid w:val="00C533E8"/>
    <w:rsid w:val="00C537F8"/>
    <w:rsid w:val="00C53909"/>
    <w:rsid w:val="00C53AE6"/>
    <w:rsid w:val="00C53BD8"/>
    <w:rsid w:val="00C53BED"/>
    <w:rsid w:val="00C54480"/>
    <w:rsid w:val="00C5464E"/>
    <w:rsid w:val="00C54761"/>
    <w:rsid w:val="00C5496C"/>
    <w:rsid w:val="00C55018"/>
    <w:rsid w:val="00C55404"/>
    <w:rsid w:val="00C558DA"/>
    <w:rsid w:val="00C55E49"/>
    <w:rsid w:val="00C564D3"/>
    <w:rsid w:val="00C56549"/>
    <w:rsid w:val="00C56E67"/>
    <w:rsid w:val="00C5708D"/>
    <w:rsid w:val="00C5758C"/>
    <w:rsid w:val="00C57621"/>
    <w:rsid w:val="00C57732"/>
    <w:rsid w:val="00C60883"/>
    <w:rsid w:val="00C60A31"/>
    <w:rsid w:val="00C6105B"/>
    <w:rsid w:val="00C61246"/>
    <w:rsid w:val="00C614E2"/>
    <w:rsid w:val="00C61985"/>
    <w:rsid w:val="00C61C22"/>
    <w:rsid w:val="00C61C7D"/>
    <w:rsid w:val="00C61D84"/>
    <w:rsid w:val="00C61E78"/>
    <w:rsid w:val="00C62C38"/>
    <w:rsid w:val="00C633D3"/>
    <w:rsid w:val="00C636DE"/>
    <w:rsid w:val="00C63F0B"/>
    <w:rsid w:val="00C6595F"/>
    <w:rsid w:val="00C666F1"/>
    <w:rsid w:val="00C669C9"/>
    <w:rsid w:val="00C66EC3"/>
    <w:rsid w:val="00C671D5"/>
    <w:rsid w:val="00C6728A"/>
    <w:rsid w:val="00C67533"/>
    <w:rsid w:val="00C67549"/>
    <w:rsid w:val="00C67A64"/>
    <w:rsid w:val="00C67B56"/>
    <w:rsid w:val="00C67D1A"/>
    <w:rsid w:val="00C700F8"/>
    <w:rsid w:val="00C703DB"/>
    <w:rsid w:val="00C7056C"/>
    <w:rsid w:val="00C708C0"/>
    <w:rsid w:val="00C70BB2"/>
    <w:rsid w:val="00C70C71"/>
    <w:rsid w:val="00C712FA"/>
    <w:rsid w:val="00C720DC"/>
    <w:rsid w:val="00C7267E"/>
    <w:rsid w:val="00C7287F"/>
    <w:rsid w:val="00C730C8"/>
    <w:rsid w:val="00C73228"/>
    <w:rsid w:val="00C73657"/>
    <w:rsid w:val="00C7378B"/>
    <w:rsid w:val="00C73AF8"/>
    <w:rsid w:val="00C73BC3"/>
    <w:rsid w:val="00C73EC9"/>
    <w:rsid w:val="00C742E6"/>
    <w:rsid w:val="00C74559"/>
    <w:rsid w:val="00C74C85"/>
    <w:rsid w:val="00C75008"/>
    <w:rsid w:val="00C751D0"/>
    <w:rsid w:val="00C75E45"/>
    <w:rsid w:val="00C7646E"/>
    <w:rsid w:val="00C7669D"/>
    <w:rsid w:val="00C766E4"/>
    <w:rsid w:val="00C7674E"/>
    <w:rsid w:val="00C768DF"/>
    <w:rsid w:val="00C76B39"/>
    <w:rsid w:val="00C76EA4"/>
    <w:rsid w:val="00C76EB0"/>
    <w:rsid w:val="00C77460"/>
    <w:rsid w:val="00C776B1"/>
    <w:rsid w:val="00C779BA"/>
    <w:rsid w:val="00C779D4"/>
    <w:rsid w:val="00C801EE"/>
    <w:rsid w:val="00C80524"/>
    <w:rsid w:val="00C80C91"/>
    <w:rsid w:val="00C80D51"/>
    <w:rsid w:val="00C811B7"/>
    <w:rsid w:val="00C815E8"/>
    <w:rsid w:val="00C82087"/>
    <w:rsid w:val="00C82551"/>
    <w:rsid w:val="00C843C7"/>
    <w:rsid w:val="00C8457F"/>
    <w:rsid w:val="00C849A6"/>
    <w:rsid w:val="00C84A3D"/>
    <w:rsid w:val="00C84B44"/>
    <w:rsid w:val="00C85271"/>
    <w:rsid w:val="00C8551D"/>
    <w:rsid w:val="00C85DF8"/>
    <w:rsid w:val="00C85EB5"/>
    <w:rsid w:val="00C861EF"/>
    <w:rsid w:val="00C8676C"/>
    <w:rsid w:val="00C86C4B"/>
    <w:rsid w:val="00C87C8B"/>
    <w:rsid w:val="00C87DCF"/>
    <w:rsid w:val="00C908F9"/>
    <w:rsid w:val="00C90945"/>
    <w:rsid w:val="00C90DA8"/>
    <w:rsid w:val="00C90FEC"/>
    <w:rsid w:val="00C912F0"/>
    <w:rsid w:val="00C9133A"/>
    <w:rsid w:val="00C91E86"/>
    <w:rsid w:val="00C920BB"/>
    <w:rsid w:val="00C9210A"/>
    <w:rsid w:val="00C922E5"/>
    <w:rsid w:val="00C923FA"/>
    <w:rsid w:val="00C92560"/>
    <w:rsid w:val="00C933A9"/>
    <w:rsid w:val="00C93578"/>
    <w:rsid w:val="00C93A53"/>
    <w:rsid w:val="00C9428C"/>
    <w:rsid w:val="00C949AC"/>
    <w:rsid w:val="00C94B9F"/>
    <w:rsid w:val="00C94DBD"/>
    <w:rsid w:val="00C95788"/>
    <w:rsid w:val="00C957C5"/>
    <w:rsid w:val="00C95B3E"/>
    <w:rsid w:val="00C95FC1"/>
    <w:rsid w:val="00C96BD9"/>
    <w:rsid w:val="00C96F3D"/>
    <w:rsid w:val="00C97DEB"/>
    <w:rsid w:val="00CA0821"/>
    <w:rsid w:val="00CA0DDF"/>
    <w:rsid w:val="00CA12EE"/>
    <w:rsid w:val="00CA157A"/>
    <w:rsid w:val="00CA1A5A"/>
    <w:rsid w:val="00CA1AF9"/>
    <w:rsid w:val="00CA1B67"/>
    <w:rsid w:val="00CA1CDA"/>
    <w:rsid w:val="00CA232C"/>
    <w:rsid w:val="00CA2FE0"/>
    <w:rsid w:val="00CA326F"/>
    <w:rsid w:val="00CA3817"/>
    <w:rsid w:val="00CA3ABA"/>
    <w:rsid w:val="00CA3D49"/>
    <w:rsid w:val="00CA3DDB"/>
    <w:rsid w:val="00CA45AA"/>
    <w:rsid w:val="00CA5F93"/>
    <w:rsid w:val="00CA7A40"/>
    <w:rsid w:val="00CA7BC0"/>
    <w:rsid w:val="00CA7F28"/>
    <w:rsid w:val="00CB04A8"/>
    <w:rsid w:val="00CB0585"/>
    <w:rsid w:val="00CB0C9B"/>
    <w:rsid w:val="00CB0CF7"/>
    <w:rsid w:val="00CB0E13"/>
    <w:rsid w:val="00CB0FB7"/>
    <w:rsid w:val="00CB175F"/>
    <w:rsid w:val="00CB19EA"/>
    <w:rsid w:val="00CB19F2"/>
    <w:rsid w:val="00CB1B45"/>
    <w:rsid w:val="00CB1BDD"/>
    <w:rsid w:val="00CB1D7E"/>
    <w:rsid w:val="00CB1D9D"/>
    <w:rsid w:val="00CB2001"/>
    <w:rsid w:val="00CB256F"/>
    <w:rsid w:val="00CB2E54"/>
    <w:rsid w:val="00CB2E59"/>
    <w:rsid w:val="00CB326F"/>
    <w:rsid w:val="00CB3380"/>
    <w:rsid w:val="00CB4746"/>
    <w:rsid w:val="00CB4B22"/>
    <w:rsid w:val="00CB4D87"/>
    <w:rsid w:val="00CB51B1"/>
    <w:rsid w:val="00CB56A7"/>
    <w:rsid w:val="00CB579A"/>
    <w:rsid w:val="00CB5BAF"/>
    <w:rsid w:val="00CB5F6A"/>
    <w:rsid w:val="00CB633F"/>
    <w:rsid w:val="00CB6624"/>
    <w:rsid w:val="00CB6A72"/>
    <w:rsid w:val="00CB6A75"/>
    <w:rsid w:val="00CB73BD"/>
    <w:rsid w:val="00CB7B0A"/>
    <w:rsid w:val="00CC0008"/>
    <w:rsid w:val="00CC01C9"/>
    <w:rsid w:val="00CC0586"/>
    <w:rsid w:val="00CC07C7"/>
    <w:rsid w:val="00CC07CB"/>
    <w:rsid w:val="00CC0EFC"/>
    <w:rsid w:val="00CC19CB"/>
    <w:rsid w:val="00CC1C89"/>
    <w:rsid w:val="00CC1DD8"/>
    <w:rsid w:val="00CC1EEC"/>
    <w:rsid w:val="00CC1F44"/>
    <w:rsid w:val="00CC214E"/>
    <w:rsid w:val="00CC2185"/>
    <w:rsid w:val="00CC2330"/>
    <w:rsid w:val="00CC2D7D"/>
    <w:rsid w:val="00CC3035"/>
    <w:rsid w:val="00CC3226"/>
    <w:rsid w:val="00CC3261"/>
    <w:rsid w:val="00CC4215"/>
    <w:rsid w:val="00CC5AD9"/>
    <w:rsid w:val="00CC5CB7"/>
    <w:rsid w:val="00CC5F7A"/>
    <w:rsid w:val="00CC624A"/>
    <w:rsid w:val="00CC6282"/>
    <w:rsid w:val="00CC62F8"/>
    <w:rsid w:val="00CC6349"/>
    <w:rsid w:val="00CC662C"/>
    <w:rsid w:val="00CC6823"/>
    <w:rsid w:val="00CC6C14"/>
    <w:rsid w:val="00CC6E70"/>
    <w:rsid w:val="00CC7AEA"/>
    <w:rsid w:val="00CC7DF1"/>
    <w:rsid w:val="00CD0703"/>
    <w:rsid w:val="00CD0745"/>
    <w:rsid w:val="00CD07C7"/>
    <w:rsid w:val="00CD150B"/>
    <w:rsid w:val="00CD2579"/>
    <w:rsid w:val="00CD2720"/>
    <w:rsid w:val="00CD2A7B"/>
    <w:rsid w:val="00CD3514"/>
    <w:rsid w:val="00CD35F7"/>
    <w:rsid w:val="00CD46F1"/>
    <w:rsid w:val="00CD4E41"/>
    <w:rsid w:val="00CD5415"/>
    <w:rsid w:val="00CD561F"/>
    <w:rsid w:val="00CD56A7"/>
    <w:rsid w:val="00CD5703"/>
    <w:rsid w:val="00CD59B7"/>
    <w:rsid w:val="00CD6C43"/>
    <w:rsid w:val="00CD6CF3"/>
    <w:rsid w:val="00CD715A"/>
    <w:rsid w:val="00CD78A6"/>
    <w:rsid w:val="00CE00CB"/>
    <w:rsid w:val="00CE0431"/>
    <w:rsid w:val="00CE0CC0"/>
    <w:rsid w:val="00CE1419"/>
    <w:rsid w:val="00CE19BA"/>
    <w:rsid w:val="00CE1A05"/>
    <w:rsid w:val="00CE223B"/>
    <w:rsid w:val="00CE2456"/>
    <w:rsid w:val="00CE2C3B"/>
    <w:rsid w:val="00CE30F2"/>
    <w:rsid w:val="00CE3591"/>
    <w:rsid w:val="00CE35EE"/>
    <w:rsid w:val="00CE3FDF"/>
    <w:rsid w:val="00CE4047"/>
    <w:rsid w:val="00CE4258"/>
    <w:rsid w:val="00CE4471"/>
    <w:rsid w:val="00CE4A21"/>
    <w:rsid w:val="00CE5001"/>
    <w:rsid w:val="00CE5E41"/>
    <w:rsid w:val="00CE68BD"/>
    <w:rsid w:val="00CE70E1"/>
    <w:rsid w:val="00CE7398"/>
    <w:rsid w:val="00CE76D2"/>
    <w:rsid w:val="00CE7711"/>
    <w:rsid w:val="00CE7982"/>
    <w:rsid w:val="00CF0519"/>
    <w:rsid w:val="00CF0704"/>
    <w:rsid w:val="00CF0F07"/>
    <w:rsid w:val="00CF1024"/>
    <w:rsid w:val="00CF23D3"/>
    <w:rsid w:val="00CF24A5"/>
    <w:rsid w:val="00CF2EE6"/>
    <w:rsid w:val="00CF3434"/>
    <w:rsid w:val="00CF346A"/>
    <w:rsid w:val="00CF3A85"/>
    <w:rsid w:val="00CF3A8F"/>
    <w:rsid w:val="00CF4784"/>
    <w:rsid w:val="00CF49A3"/>
    <w:rsid w:val="00CF4C73"/>
    <w:rsid w:val="00CF536E"/>
    <w:rsid w:val="00CF5640"/>
    <w:rsid w:val="00CF5668"/>
    <w:rsid w:val="00CF56F8"/>
    <w:rsid w:val="00CF5809"/>
    <w:rsid w:val="00CF5FA6"/>
    <w:rsid w:val="00CF60FB"/>
    <w:rsid w:val="00CF6611"/>
    <w:rsid w:val="00CF6B0A"/>
    <w:rsid w:val="00CF72A6"/>
    <w:rsid w:val="00CF7997"/>
    <w:rsid w:val="00CF7B89"/>
    <w:rsid w:val="00CF7BFB"/>
    <w:rsid w:val="00CF7C30"/>
    <w:rsid w:val="00CF7F0E"/>
    <w:rsid w:val="00D000A6"/>
    <w:rsid w:val="00D0013A"/>
    <w:rsid w:val="00D00635"/>
    <w:rsid w:val="00D008CD"/>
    <w:rsid w:val="00D00C7C"/>
    <w:rsid w:val="00D00E52"/>
    <w:rsid w:val="00D010DF"/>
    <w:rsid w:val="00D02F6F"/>
    <w:rsid w:val="00D02FFE"/>
    <w:rsid w:val="00D03257"/>
    <w:rsid w:val="00D03793"/>
    <w:rsid w:val="00D0388E"/>
    <w:rsid w:val="00D03F3B"/>
    <w:rsid w:val="00D04F66"/>
    <w:rsid w:val="00D04FA0"/>
    <w:rsid w:val="00D05281"/>
    <w:rsid w:val="00D058B7"/>
    <w:rsid w:val="00D07388"/>
    <w:rsid w:val="00D07F39"/>
    <w:rsid w:val="00D10036"/>
    <w:rsid w:val="00D101D1"/>
    <w:rsid w:val="00D1025C"/>
    <w:rsid w:val="00D1099E"/>
    <w:rsid w:val="00D10AAD"/>
    <w:rsid w:val="00D10BA4"/>
    <w:rsid w:val="00D10D50"/>
    <w:rsid w:val="00D11413"/>
    <w:rsid w:val="00D119DF"/>
    <w:rsid w:val="00D11CF4"/>
    <w:rsid w:val="00D12350"/>
    <w:rsid w:val="00D12749"/>
    <w:rsid w:val="00D12D6C"/>
    <w:rsid w:val="00D13642"/>
    <w:rsid w:val="00D1376C"/>
    <w:rsid w:val="00D138FE"/>
    <w:rsid w:val="00D14033"/>
    <w:rsid w:val="00D14B27"/>
    <w:rsid w:val="00D14B3C"/>
    <w:rsid w:val="00D14F71"/>
    <w:rsid w:val="00D15177"/>
    <w:rsid w:val="00D151B2"/>
    <w:rsid w:val="00D15E5E"/>
    <w:rsid w:val="00D16324"/>
    <w:rsid w:val="00D1682E"/>
    <w:rsid w:val="00D16B2B"/>
    <w:rsid w:val="00D16BE8"/>
    <w:rsid w:val="00D17346"/>
    <w:rsid w:val="00D174EB"/>
    <w:rsid w:val="00D206B0"/>
    <w:rsid w:val="00D210EE"/>
    <w:rsid w:val="00D21409"/>
    <w:rsid w:val="00D21D01"/>
    <w:rsid w:val="00D21E4E"/>
    <w:rsid w:val="00D223E7"/>
    <w:rsid w:val="00D22656"/>
    <w:rsid w:val="00D22F75"/>
    <w:rsid w:val="00D23874"/>
    <w:rsid w:val="00D24250"/>
    <w:rsid w:val="00D24535"/>
    <w:rsid w:val="00D25373"/>
    <w:rsid w:val="00D257EE"/>
    <w:rsid w:val="00D26181"/>
    <w:rsid w:val="00D261FD"/>
    <w:rsid w:val="00D26C48"/>
    <w:rsid w:val="00D26C76"/>
    <w:rsid w:val="00D27B23"/>
    <w:rsid w:val="00D27F13"/>
    <w:rsid w:val="00D30C78"/>
    <w:rsid w:val="00D30C97"/>
    <w:rsid w:val="00D30CBF"/>
    <w:rsid w:val="00D31029"/>
    <w:rsid w:val="00D31621"/>
    <w:rsid w:val="00D31EB2"/>
    <w:rsid w:val="00D323C2"/>
    <w:rsid w:val="00D326FC"/>
    <w:rsid w:val="00D3293F"/>
    <w:rsid w:val="00D32C06"/>
    <w:rsid w:val="00D337C2"/>
    <w:rsid w:val="00D33861"/>
    <w:rsid w:val="00D343CE"/>
    <w:rsid w:val="00D3478D"/>
    <w:rsid w:val="00D34AD2"/>
    <w:rsid w:val="00D34FA1"/>
    <w:rsid w:val="00D35183"/>
    <w:rsid w:val="00D35327"/>
    <w:rsid w:val="00D3601F"/>
    <w:rsid w:val="00D360EA"/>
    <w:rsid w:val="00D3680F"/>
    <w:rsid w:val="00D36845"/>
    <w:rsid w:val="00D3708C"/>
    <w:rsid w:val="00D370D1"/>
    <w:rsid w:val="00D374FD"/>
    <w:rsid w:val="00D37700"/>
    <w:rsid w:val="00D37C6A"/>
    <w:rsid w:val="00D37D1C"/>
    <w:rsid w:val="00D4017A"/>
    <w:rsid w:val="00D4035A"/>
    <w:rsid w:val="00D406C3"/>
    <w:rsid w:val="00D409E7"/>
    <w:rsid w:val="00D40A62"/>
    <w:rsid w:val="00D40EE3"/>
    <w:rsid w:val="00D411FA"/>
    <w:rsid w:val="00D4130D"/>
    <w:rsid w:val="00D41517"/>
    <w:rsid w:val="00D4169E"/>
    <w:rsid w:val="00D41D0F"/>
    <w:rsid w:val="00D42925"/>
    <w:rsid w:val="00D42BE0"/>
    <w:rsid w:val="00D4302A"/>
    <w:rsid w:val="00D43A96"/>
    <w:rsid w:val="00D44153"/>
    <w:rsid w:val="00D441D2"/>
    <w:rsid w:val="00D442FF"/>
    <w:rsid w:val="00D4492B"/>
    <w:rsid w:val="00D44934"/>
    <w:rsid w:val="00D44C54"/>
    <w:rsid w:val="00D456C4"/>
    <w:rsid w:val="00D456ED"/>
    <w:rsid w:val="00D45808"/>
    <w:rsid w:val="00D46074"/>
    <w:rsid w:val="00D46145"/>
    <w:rsid w:val="00D4679E"/>
    <w:rsid w:val="00D474C1"/>
    <w:rsid w:val="00D50238"/>
    <w:rsid w:val="00D50259"/>
    <w:rsid w:val="00D5030C"/>
    <w:rsid w:val="00D509B7"/>
    <w:rsid w:val="00D50AC9"/>
    <w:rsid w:val="00D50C3A"/>
    <w:rsid w:val="00D510F7"/>
    <w:rsid w:val="00D5123D"/>
    <w:rsid w:val="00D51394"/>
    <w:rsid w:val="00D517DC"/>
    <w:rsid w:val="00D5185F"/>
    <w:rsid w:val="00D51B94"/>
    <w:rsid w:val="00D51D37"/>
    <w:rsid w:val="00D51DAD"/>
    <w:rsid w:val="00D52203"/>
    <w:rsid w:val="00D52F1F"/>
    <w:rsid w:val="00D54135"/>
    <w:rsid w:val="00D54144"/>
    <w:rsid w:val="00D54871"/>
    <w:rsid w:val="00D54DAE"/>
    <w:rsid w:val="00D5521C"/>
    <w:rsid w:val="00D55259"/>
    <w:rsid w:val="00D55959"/>
    <w:rsid w:val="00D569AF"/>
    <w:rsid w:val="00D573D6"/>
    <w:rsid w:val="00D574DD"/>
    <w:rsid w:val="00D579D5"/>
    <w:rsid w:val="00D57CC6"/>
    <w:rsid w:val="00D61965"/>
    <w:rsid w:val="00D61A7E"/>
    <w:rsid w:val="00D61CDC"/>
    <w:rsid w:val="00D61EED"/>
    <w:rsid w:val="00D62119"/>
    <w:rsid w:val="00D624E0"/>
    <w:rsid w:val="00D6252D"/>
    <w:rsid w:val="00D62558"/>
    <w:rsid w:val="00D6257C"/>
    <w:rsid w:val="00D62584"/>
    <w:rsid w:val="00D62724"/>
    <w:rsid w:val="00D62867"/>
    <w:rsid w:val="00D6324F"/>
    <w:rsid w:val="00D637D7"/>
    <w:rsid w:val="00D63D46"/>
    <w:rsid w:val="00D63DDE"/>
    <w:rsid w:val="00D65E49"/>
    <w:rsid w:val="00D66208"/>
    <w:rsid w:val="00D66ACE"/>
    <w:rsid w:val="00D66C60"/>
    <w:rsid w:val="00D6740E"/>
    <w:rsid w:val="00D70334"/>
    <w:rsid w:val="00D7046A"/>
    <w:rsid w:val="00D70565"/>
    <w:rsid w:val="00D7162C"/>
    <w:rsid w:val="00D73542"/>
    <w:rsid w:val="00D73682"/>
    <w:rsid w:val="00D73A9C"/>
    <w:rsid w:val="00D73DAD"/>
    <w:rsid w:val="00D73FFC"/>
    <w:rsid w:val="00D746F2"/>
    <w:rsid w:val="00D75FCB"/>
    <w:rsid w:val="00D76043"/>
    <w:rsid w:val="00D7688D"/>
    <w:rsid w:val="00D768C8"/>
    <w:rsid w:val="00D76A12"/>
    <w:rsid w:val="00D778BB"/>
    <w:rsid w:val="00D80C15"/>
    <w:rsid w:val="00D80F41"/>
    <w:rsid w:val="00D81636"/>
    <w:rsid w:val="00D816DD"/>
    <w:rsid w:val="00D816EB"/>
    <w:rsid w:val="00D820B4"/>
    <w:rsid w:val="00D82BA9"/>
    <w:rsid w:val="00D82E61"/>
    <w:rsid w:val="00D82E87"/>
    <w:rsid w:val="00D832A2"/>
    <w:rsid w:val="00D833AF"/>
    <w:rsid w:val="00D837D7"/>
    <w:rsid w:val="00D83BEC"/>
    <w:rsid w:val="00D83FA7"/>
    <w:rsid w:val="00D8469F"/>
    <w:rsid w:val="00D84857"/>
    <w:rsid w:val="00D84EA7"/>
    <w:rsid w:val="00D851C6"/>
    <w:rsid w:val="00D8540E"/>
    <w:rsid w:val="00D85A6D"/>
    <w:rsid w:val="00D85D58"/>
    <w:rsid w:val="00D85DEF"/>
    <w:rsid w:val="00D86070"/>
    <w:rsid w:val="00D86FDE"/>
    <w:rsid w:val="00D87386"/>
    <w:rsid w:val="00D87560"/>
    <w:rsid w:val="00D875AC"/>
    <w:rsid w:val="00D8792E"/>
    <w:rsid w:val="00D922E3"/>
    <w:rsid w:val="00D92A27"/>
    <w:rsid w:val="00D93E62"/>
    <w:rsid w:val="00D9446D"/>
    <w:rsid w:val="00D94CE1"/>
    <w:rsid w:val="00D95664"/>
    <w:rsid w:val="00D95F9C"/>
    <w:rsid w:val="00D96172"/>
    <w:rsid w:val="00D96198"/>
    <w:rsid w:val="00D96709"/>
    <w:rsid w:val="00D9689E"/>
    <w:rsid w:val="00D968D8"/>
    <w:rsid w:val="00D969A4"/>
    <w:rsid w:val="00D97A77"/>
    <w:rsid w:val="00D97B58"/>
    <w:rsid w:val="00DA0374"/>
    <w:rsid w:val="00DA0392"/>
    <w:rsid w:val="00DA07A7"/>
    <w:rsid w:val="00DA08A4"/>
    <w:rsid w:val="00DA0B6B"/>
    <w:rsid w:val="00DA1490"/>
    <w:rsid w:val="00DA14AB"/>
    <w:rsid w:val="00DA166F"/>
    <w:rsid w:val="00DA1C9F"/>
    <w:rsid w:val="00DA26B4"/>
    <w:rsid w:val="00DA27AE"/>
    <w:rsid w:val="00DA27CF"/>
    <w:rsid w:val="00DA32AC"/>
    <w:rsid w:val="00DA3A59"/>
    <w:rsid w:val="00DA4053"/>
    <w:rsid w:val="00DA4E63"/>
    <w:rsid w:val="00DA5075"/>
    <w:rsid w:val="00DA55F5"/>
    <w:rsid w:val="00DA580D"/>
    <w:rsid w:val="00DA592B"/>
    <w:rsid w:val="00DA7138"/>
    <w:rsid w:val="00DA7BCB"/>
    <w:rsid w:val="00DA7E20"/>
    <w:rsid w:val="00DB0BE6"/>
    <w:rsid w:val="00DB14AE"/>
    <w:rsid w:val="00DB154E"/>
    <w:rsid w:val="00DB1D17"/>
    <w:rsid w:val="00DB1E25"/>
    <w:rsid w:val="00DB240C"/>
    <w:rsid w:val="00DB27E8"/>
    <w:rsid w:val="00DB2CC4"/>
    <w:rsid w:val="00DB32E4"/>
    <w:rsid w:val="00DB371D"/>
    <w:rsid w:val="00DB3D87"/>
    <w:rsid w:val="00DB4000"/>
    <w:rsid w:val="00DB406E"/>
    <w:rsid w:val="00DB4C2B"/>
    <w:rsid w:val="00DB581C"/>
    <w:rsid w:val="00DB6232"/>
    <w:rsid w:val="00DB62A8"/>
    <w:rsid w:val="00DB675B"/>
    <w:rsid w:val="00DB7DE9"/>
    <w:rsid w:val="00DC085F"/>
    <w:rsid w:val="00DC0D3A"/>
    <w:rsid w:val="00DC1082"/>
    <w:rsid w:val="00DC125B"/>
    <w:rsid w:val="00DC1735"/>
    <w:rsid w:val="00DC17E5"/>
    <w:rsid w:val="00DC1F39"/>
    <w:rsid w:val="00DC2208"/>
    <w:rsid w:val="00DC23FC"/>
    <w:rsid w:val="00DC2720"/>
    <w:rsid w:val="00DC2731"/>
    <w:rsid w:val="00DC29E0"/>
    <w:rsid w:val="00DC3C55"/>
    <w:rsid w:val="00DC4A2D"/>
    <w:rsid w:val="00DC4AF5"/>
    <w:rsid w:val="00DC4F6F"/>
    <w:rsid w:val="00DC5C3E"/>
    <w:rsid w:val="00DC5E26"/>
    <w:rsid w:val="00DC5EB5"/>
    <w:rsid w:val="00DC5EE3"/>
    <w:rsid w:val="00DC621A"/>
    <w:rsid w:val="00DC681B"/>
    <w:rsid w:val="00DC6939"/>
    <w:rsid w:val="00DC6A4A"/>
    <w:rsid w:val="00DC6D6B"/>
    <w:rsid w:val="00DC6E2D"/>
    <w:rsid w:val="00DC7B1B"/>
    <w:rsid w:val="00DC7DC6"/>
    <w:rsid w:val="00DC7FE3"/>
    <w:rsid w:val="00DD02E3"/>
    <w:rsid w:val="00DD0805"/>
    <w:rsid w:val="00DD1135"/>
    <w:rsid w:val="00DD1D4B"/>
    <w:rsid w:val="00DD2B8C"/>
    <w:rsid w:val="00DD2CC3"/>
    <w:rsid w:val="00DD2E35"/>
    <w:rsid w:val="00DD2FEF"/>
    <w:rsid w:val="00DD3A9D"/>
    <w:rsid w:val="00DD4008"/>
    <w:rsid w:val="00DD42FE"/>
    <w:rsid w:val="00DD4977"/>
    <w:rsid w:val="00DD4C9D"/>
    <w:rsid w:val="00DD4F28"/>
    <w:rsid w:val="00DD5019"/>
    <w:rsid w:val="00DD52A3"/>
    <w:rsid w:val="00DD537B"/>
    <w:rsid w:val="00DD57D2"/>
    <w:rsid w:val="00DD5966"/>
    <w:rsid w:val="00DD5CA2"/>
    <w:rsid w:val="00DD5CAB"/>
    <w:rsid w:val="00DD5E09"/>
    <w:rsid w:val="00DD5E60"/>
    <w:rsid w:val="00DD5FB1"/>
    <w:rsid w:val="00DD61D5"/>
    <w:rsid w:val="00DD6C44"/>
    <w:rsid w:val="00DD7312"/>
    <w:rsid w:val="00DD7C84"/>
    <w:rsid w:val="00DD7DA2"/>
    <w:rsid w:val="00DE03B7"/>
    <w:rsid w:val="00DE07BC"/>
    <w:rsid w:val="00DE12EF"/>
    <w:rsid w:val="00DE162C"/>
    <w:rsid w:val="00DE17B1"/>
    <w:rsid w:val="00DE1A15"/>
    <w:rsid w:val="00DE2375"/>
    <w:rsid w:val="00DE288D"/>
    <w:rsid w:val="00DE2B1C"/>
    <w:rsid w:val="00DE2D65"/>
    <w:rsid w:val="00DE342C"/>
    <w:rsid w:val="00DE37D8"/>
    <w:rsid w:val="00DE3A85"/>
    <w:rsid w:val="00DE4E4C"/>
    <w:rsid w:val="00DE585B"/>
    <w:rsid w:val="00DE6BA3"/>
    <w:rsid w:val="00DE6C83"/>
    <w:rsid w:val="00DE6DF2"/>
    <w:rsid w:val="00DE706B"/>
    <w:rsid w:val="00DE781B"/>
    <w:rsid w:val="00DE7B52"/>
    <w:rsid w:val="00DF041B"/>
    <w:rsid w:val="00DF0735"/>
    <w:rsid w:val="00DF0B1A"/>
    <w:rsid w:val="00DF0BE1"/>
    <w:rsid w:val="00DF0CFD"/>
    <w:rsid w:val="00DF0DDC"/>
    <w:rsid w:val="00DF152B"/>
    <w:rsid w:val="00DF1B92"/>
    <w:rsid w:val="00DF1F47"/>
    <w:rsid w:val="00DF4061"/>
    <w:rsid w:val="00DF4651"/>
    <w:rsid w:val="00DF4751"/>
    <w:rsid w:val="00DF4F76"/>
    <w:rsid w:val="00DF515F"/>
    <w:rsid w:val="00DF53F7"/>
    <w:rsid w:val="00DF5DB4"/>
    <w:rsid w:val="00DF6492"/>
    <w:rsid w:val="00DF6A1C"/>
    <w:rsid w:val="00DF6C43"/>
    <w:rsid w:val="00DF7088"/>
    <w:rsid w:val="00E00184"/>
    <w:rsid w:val="00E004F8"/>
    <w:rsid w:val="00E00E7B"/>
    <w:rsid w:val="00E01395"/>
    <w:rsid w:val="00E01690"/>
    <w:rsid w:val="00E01885"/>
    <w:rsid w:val="00E01B56"/>
    <w:rsid w:val="00E02143"/>
    <w:rsid w:val="00E02A9A"/>
    <w:rsid w:val="00E02AA9"/>
    <w:rsid w:val="00E02E65"/>
    <w:rsid w:val="00E030A3"/>
    <w:rsid w:val="00E03274"/>
    <w:rsid w:val="00E03966"/>
    <w:rsid w:val="00E043D4"/>
    <w:rsid w:val="00E04CCD"/>
    <w:rsid w:val="00E04E92"/>
    <w:rsid w:val="00E0514D"/>
    <w:rsid w:val="00E055CD"/>
    <w:rsid w:val="00E058DF"/>
    <w:rsid w:val="00E06198"/>
    <w:rsid w:val="00E074C2"/>
    <w:rsid w:val="00E07943"/>
    <w:rsid w:val="00E07F36"/>
    <w:rsid w:val="00E108F4"/>
    <w:rsid w:val="00E10EEC"/>
    <w:rsid w:val="00E10FA7"/>
    <w:rsid w:val="00E1101B"/>
    <w:rsid w:val="00E11BAC"/>
    <w:rsid w:val="00E11EB9"/>
    <w:rsid w:val="00E1234E"/>
    <w:rsid w:val="00E124AD"/>
    <w:rsid w:val="00E124D0"/>
    <w:rsid w:val="00E124DA"/>
    <w:rsid w:val="00E12CEB"/>
    <w:rsid w:val="00E1471D"/>
    <w:rsid w:val="00E148BA"/>
    <w:rsid w:val="00E154F1"/>
    <w:rsid w:val="00E16304"/>
    <w:rsid w:val="00E16915"/>
    <w:rsid w:val="00E16F5A"/>
    <w:rsid w:val="00E17F3C"/>
    <w:rsid w:val="00E20176"/>
    <w:rsid w:val="00E204B7"/>
    <w:rsid w:val="00E20C05"/>
    <w:rsid w:val="00E20EE4"/>
    <w:rsid w:val="00E2100D"/>
    <w:rsid w:val="00E210FB"/>
    <w:rsid w:val="00E2113E"/>
    <w:rsid w:val="00E217AD"/>
    <w:rsid w:val="00E22121"/>
    <w:rsid w:val="00E22192"/>
    <w:rsid w:val="00E23EED"/>
    <w:rsid w:val="00E24B02"/>
    <w:rsid w:val="00E25026"/>
    <w:rsid w:val="00E251A6"/>
    <w:rsid w:val="00E25876"/>
    <w:rsid w:val="00E259F8"/>
    <w:rsid w:val="00E25B56"/>
    <w:rsid w:val="00E25D96"/>
    <w:rsid w:val="00E2650C"/>
    <w:rsid w:val="00E2692B"/>
    <w:rsid w:val="00E26CCF"/>
    <w:rsid w:val="00E270F0"/>
    <w:rsid w:val="00E2734E"/>
    <w:rsid w:val="00E27577"/>
    <w:rsid w:val="00E276AA"/>
    <w:rsid w:val="00E279FA"/>
    <w:rsid w:val="00E27A52"/>
    <w:rsid w:val="00E27A8B"/>
    <w:rsid w:val="00E27FB3"/>
    <w:rsid w:val="00E307E8"/>
    <w:rsid w:val="00E31AD1"/>
    <w:rsid w:val="00E31DA2"/>
    <w:rsid w:val="00E322C0"/>
    <w:rsid w:val="00E32B1F"/>
    <w:rsid w:val="00E32BC8"/>
    <w:rsid w:val="00E33787"/>
    <w:rsid w:val="00E337FA"/>
    <w:rsid w:val="00E33AAC"/>
    <w:rsid w:val="00E33FBA"/>
    <w:rsid w:val="00E3417E"/>
    <w:rsid w:val="00E3443E"/>
    <w:rsid w:val="00E34EE5"/>
    <w:rsid w:val="00E34FB2"/>
    <w:rsid w:val="00E353DD"/>
    <w:rsid w:val="00E3543F"/>
    <w:rsid w:val="00E35BD8"/>
    <w:rsid w:val="00E36215"/>
    <w:rsid w:val="00E370CE"/>
    <w:rsid w:val="00E371F0"/>
    <w:rsid w:val="00E416D2"/>
    <w:rsid w:val="00E41A49"/>
    <w:rsid w:val="00E41A76"/>
    <w:rsid w:val="00E41F2D"/>
    <w:rsid w:val="00E420A8"/>
    <w:rsid w:val="00E42551"/>
    <w:rsid w:val="00E42B50"/>
    <w:rsid w:val="00E43337"/>
    <w:rsid w:val="00E435DD"/>
    <w:rsid w:val="00E43A2B"/>
    <w:rsid w:val="00E43C09"/>
    <w:rsid w:val="00E43D87"/>
    <w:rsid w:val="00E44B6A"/>
    <w:rsid w:val="00E44F10"/>
    <w:rsid w:val="00E459A2"/>
    <w:rsid w:val="00E4617D"/>
    <w:rsid w:val="00E461AC"/>
    <w:rsid w:val="00E467B9"/>
    <w:rsid w:val="00E4739A"/>
    <w:rsid w:val="00E478BB"/>
    <w:rsid w:val="00E50804"/>
    <w:rsid w:val="00E509BF"/>
    <w:rsid w:val="00E50F6A"/>
    <w:rsid w:val="00E51131"/>
    <w:rsid w:val="00E51BEE"/>
    <w:rsid w:val="00E51D08"/>
    <w:rsid w:val="00E53F53"/>
    <w:rsid w:val="00E549D2"/>
    <w:rsid w:val="00E55498"/>
    <w:rsid w:val="00E558FE"/>
    <w:rsid w:val="00E55DDC"/>
    <w:rsid w:val="00E56245"/>
    <w:rsid w:val="00E56693"/>
    <w:rsid w:val="00E56B66"/>
    <w:rsid w:val="00E56F2B"/>
    <w:rsid w:val="00E57B77"/>
    <w:rsid w:val="00E60111"/>
    <w:rsid w:val="00E606AD"/>
    <w:rsid w:val="00E6098C"/>
    <w:rsid w:val="00E60E1A"/>
    <w:rsid w:val="00E614DD"/>
    <w:rsid w:val="00E616E5"/>
    <w:rsid w:val="00E61A75"/>
    <w:rsid w:val="00E61A80"/>
    <w:rsid w:val="00E61F5D"/>
    <w:rsid w:val="00E6209C"/>
    <w:rsid w:val="00E62265"/>
    <w:rsid w:val="00E62756"/>
    <w:rsid w:val="00E62E99"/>
    <w:rsid w:val="00E62F4B"/>
    <w:rsid w:val="00E63147"/>
    <w:rsid w:val="00E632AE"/>
    <w:rsid w:val="00E6364D"/>
    <w:rsid w:val="00E639A2"/>
    <w:rsid w:val="00E63C04"/>
    <w:rsid w:val="00E643B1"/>
    <w:rsid w:val="00E64717"/>
    <w:rsid w:val="00E64EFB"/>
    <w:rsid w:val="00E6567E"/>
    <w:rsid w:val="00E6570D"/>
    <w:rsid w:val="00E6584C"/>
    <w:rsid w:val="00E65974"/>
    <w:rsid w:val="00E65F6A"/>
    <w:rsid w:val="00E664B1"/>
    <w:rsid w:val="00E66BA4"/>
    <w:rsid w:val="00E67420"/>
    <w:rsid w:val="00E6774C"/>
    <w:rsid w:val="00E6781B"/>
    <w:rsid w:val="00E67D03"/>
    <w:rsid w:val="00E70606"/>
    <w:rsid w:val="00E7082C"/>
    <w:rsid w:val="00E70B39"/>
    <w:rsid w:val="00E70B50"/>
    <w:rsid w:val="00E70BE2"/>
    <w:rsid w:val="00E70DDC"/>
    <w:rsid w:val="00E71149"/>
    <w:rsid w:val="00E72287"/>
    <w:rsid w:val="00E72DB2"/>
    <w:rsid w:val="00E72F49"/>
    <w:rsid w:val="00E734F1"/>
    <w:rsid w:val="00E742BB"/>
    <w:rsid w:val="00E74F2B"/>
    <w:rsid w:val="00E7601B"/>
    <w:rsid w:val="00E760D3"/>
    <w:rsid w:val="00E76909"/>
    <w:rsid w:val="00E76A64"/>
    <w:rsid w:val="00E76A99"/>
    <w:rsid w:val="00E77136"/>
    <w:rsid w:val="00E77955"/>
    <w:rsid w:val="00E77AE8"/>
    <w:rsid w:val="00E8067A"/>
    <w:rsid w:val="00E809F8"/>
    <w:rsid w:val="00E80AC1"/>
    <w:rsid w:val="00E80CA3"/>
    <w:rsid w:val="00E81356"/>
    <w:rsid w:val="00E81487"/>
    <w:rsid w:val="00E8195C"/>
    <w:rsid w:val="00E82CA6"/>
    <w:rsid w:val="00E82DBA"/>
    <w:rsid w:val="00E82F08"/>
    <w:rsid w:val="00E8301C"/>
    <w:rsid w:val="00E8313F"/>
    <w:rsid w:val="00E84565"/>
    <w:rsid w:val="00E84ED8"/>
    <w:rsid w:val="00E855BA"/>
    <w:rsid w:val="00E855D3"/>
    <w:rsid w:val="00E85F20"/>
    <w:rsid w:val="00E86376"/>
    <w:rsid w:val="00E86469"/>
    <w:rsid w:val="00E865AB"/>
    <w:rsid w:val="00E865BE"/>
    <w:rsid w:val="00E866E0"/>
    <w:rsid w:val="00E869F2"/>
    <w:rsid w:val="00E86EE2"/>
    <w:rsid w:val="00E8714F"/>
    <w:rsid w:val="00E87B6D"/>
    <w:rsid w:val="00E87DCD"/>
    <w:rsid w:val="00E904A2"/>
    <w:rsid w:val="00E9072B"/>
    <w:rsid w:val="00E90F63"/>
    <w:rsid w:val="00E91017"/>
    <w:rsid w:val="00E911BD"/>
    <w:rsid w:val="00E912EE"/>
    <w:rsid w:val="00E91724"/>
    <w:rsid w:val="00E91A41"/>
    <w:rsid w:val="00E923A3"/>
    <w:rsid w:val="00E92F38"/>
    <w:rsid w:val="00E9400B"/>
    <w:rsid w:val="00E94D86"/>
    <w:rsid w:val="00E95162"/>
    <w:rsid w:val="00E953B1"/>
    <w:rsid w:val="00E95492"/>
    <w:rsid w:val="00E954EF"/>
    <w:rsid w:val="00E95B6B"/>
    <w:rsid w:val="00E95D0B"/>
    <w:rsid w:val="00E96561"/>
    <w:rsid w:val="00E966AE"/>
    <w:rsid w:val="00E977E2"/>
    <w:rsid w:val="00E97A6E"/>
    <w:rsid w:val="00EA0256"/>
    <w:rsid w:val="00EA089E"/>
    <w:rsid w:val="00EA13B0"/>
    <w:rsid w:val="00EA1867"/>
    <w:rsid w:val="00EA18CF"/>
    <w:rsid w:val="00EA1928"/>
    <w:rsid w:val="00EA1FA6"/>
    <w:rsid w:val="00EA2238"/>
    <w:rsid w:val="00EA2375"/>
    <w:rsid w:val="00EA245B"/>
    <w:rsid w:val="00EA24BC"/>
    <w:rsid w:val="00EA29F9"/>
    <w:rsid w:val="00EA2DF1"/>
    <w:rsid w:val="00EA36CC"/>
    <w:rsid w:val="00EA37DC"/>
    <w:rsid w:val="00EA3AA7"/>
    <w:rsid w:val="00EA3FE5"/>
    <w:rsid w:val="00EA48A3"/>
    <w:rsid w:val="00EA56F3"/>
    <w:rsid w:val="00EA5A8D"/>
    <w:rsid w:val="00EA63DA"/>
    <w:rsid w:val="00EA67D9"/>
    <w:rsid w:val="00EA6A2D"/>
    <w:rsid w:val="00EA6C23"/>
    <w:rsid w:val="00EA71DA"/>
    <w:rsid w:val="00EB0196"/>
    <w:rsid w:val="00EB0649"/>
    <w:rsid w:val="00EB082F"/>
    <w:rsid w:val="00EB08A3"/>
    <w:rsid w:val="00EB0AC3"/>
    <w:rsid w:val="00EB0C64"/>
    <w:rsid w:val="00EB0E53"/>
    <w:rsid w:val="00EB0EE6"/>
    <w:rsid w:val="00EB17D3"/>
    <w:rsid w:val="00EB19E4"/>
    <w:rsid w:val="00EB251C"/>
    <w:rsid w:val="00EB2564"/>
    <w:rsid w:val="00EB28E2"/>
    <w:rsid w:val="00EB2C2E"/>
    <w:rsid w:val="00EB3762"/>
    <w:rsid w:val="00EB3B85"/>
    <w:rsid w:val="00EB3C20"/>
    <w:rsid w:val="00EB43B5"/>
    <w:rsid w:val="00EB50EF"/>
    <w:rsid w:val="00EB51EF"/>
    <w:rsid w:val="00EB565F"/>
    <w:rsid w:val="00EB5F03"/>
    <w:rsid w:val="00EB6013"/>
    <w:rsid w:val="00EB6088"/>
    <w:rsid w:val="00EB61F6"/>
    <w:rsid w:val="00EB6B7A"/>
    <w:rsid w:val="00EB6C52"/>
    <w:rsid w:val="00EB77DE"/>
    <w:rsid w:val="00EB7B26"/>
    <w:rsid w:val="00EB7D22"/>
    <w:rsid w:val="00EC000C"/>
    <w:rsid w:val="00EC0126"/>
    <w:rsid w:val="00EC02BF"/>
    <w:rsid w:val="00EC0328"/>
    <w:rsid w:val="00EC0363"/>
    <w:rsid w:val="00EC037C"/>
    <w:rsid w:val="00EC09B8"/>
    <w:rsid w:val="00EC0C23"/>
    <w:rsid w:val="00EC0C95"/>
    <w:rsid w:val="00EC13AA"/>
    <w:rsid w:val="00EC15BD"/>
    <w:rsid w:val="00EC17A4"/>
    <w:rsid w:val="00EC1C9E"/>
    <w:rsid w:val="00EC2335"/>
    <w:rsid w:val="00EC26BB"/>
    <w:rsid w:val="00EC281A"/>
    <w:rsid w:val="00EC3088"/>
    <w:rsid w:val="00EC34DC"/>
    <w:rsid w:val="00EC35F4"/>
    <w:rsid w:val="00EC3ED6"/>
    <w:rsid w:val="00EC4180"/>
    <w:rsid w:val="00EC4368"/>
    <w:rsid w:val="00EC4996"/>
    <w:rsid w:val="00EC4BF5"/>
    <w:rsid w:val="00EC4C68"/>
    <w:rsid w:val="00EC4E58"/>
    <w:rsid w:val="00EC6E4D"/>
    <w:rsid w:val="00EC6F6A"/>
    <w:rsid w:val="00EC6FF7"/>
    <w:rsid w:val="00EC7222"/>
    <w:rsid w:val="00EC7812"/>
    <w:rsid w:val="00EC7934"/>
    <w:rsid w:val="00ED021D"/>
    <w:rsid w:val="00ED0778"/>
    <w:rsid w:val="00ED1C24"/>
    <w:rsid w:val="00ED2BE5"/>
    <w:rsid w:val="00ED2F1C"/>
    <w:rsid w:val="00ED3388"/>
    <w:rsid w:val="00ED35EF"/>
    <w:rsid w:val="00ED3F76"/>
    <w:rsid w:val="00ED4A15"/>
    <w:rsid w:val="00ED4D66"/>
    <w:rsid w:val="00ED5BEA"/>
    <w:rsid w:val="00ED6259"/>
    <w:rsid w:val="00ED67AC"/>
    <w:rsid w:val="00ED773B"/>
    <w:rsid w:val="00EE0AC5"/>
    <w:rsid w:val="00EE14A7"/>
    <w:rsid w:val="00EE1979"/>
    <w:rsid w:val="00EE250D"/>
    <w:rsid w:val="00EE2837"/>
    <w:rsid w:val="00EE2911"/>
    <w:rsid w:val="00EE2952"/>
    <w:rsid w:val="00EE2D25"/>
    <w:rsid w:val="00EE3F09"/>
    <w:rsid w:val="00EE46A9"/>
    <w:rsid w:val="00EE4E15"/>
    <w:rsid w:val="00EE595A"/>
    <w:rsid w:val="00EE5B56"/>
    <w:rsid w:val="00EE6286"/>
    <w:rsid w:val="00EE6297"/>
    <w:rsid w:val="00EE7130"/>
    <w:rsid w:val="00EE764A"/>
    <w:rsid w:val="00EE7E18"/>
    <w:rsid w:val="00EE7F30"/>
    <w:rsid w:val="00EF0312"/>
    <w:rsid w:val="00EF0421"/>
    <w:rsid w:val="00EF0818"/>
    <w:rsid w:val="00EF0D92"/>
    <w:rsid w:val="00EF0F5A"/>
    <w:rsid w:val="00EF1326"/>
    <w:rsid w:val="00EF1D6F"/>
    <w:rsid w:val="00EF1F47"/>
    <w:rsid w:val="00EF2127"/>
    <w:rsid w:val="00EF238F"/>
    <w:rsid w:val="00EF23B9"/>
    <w:rsid w:val="00EF2644"/>
    <w:rsid w:val="00EF373A"/>
    <w:rsid w:val="00EF373D"/>
    <w:rsid w:val="00EF3767"/>
    <w:rsid w:val="00EF393C"/>
    <w:rsid w:val="00EF3AEC"/>
    <w:rsid w:val="00EF465A"/>
    <w:rsid w:val="00EF46A8"/>
    <w:rsid w:val="00EF49CB"/>
    <w:rsid w:val="00EF4AEF"/>
    <w:rsid w:val="00EF550E"/>
    <w:rsid w:val="00EF5F99"/>
    <w:rsid w:val="00EF654D"/>
    <w:rsid w:val="00EF6A65"/>
    <w:rsid w:val="00EF6A71"/>
    <w:rsid w:val="00EF74CF"/>
    <w:rsid w:val="00EF76C4"/>
    <w:rsid w:val="00EF790A"/>
    <w:rsid w:val="00F00D09"/>
    <w:rsid w:val="00F00E7A"/>
    <w:rsid w:val="00F010F2"/>
    <w:rsid w:val="00F0113D"/>
    <w:rsid w:val="00F015D3"/>
    <w:rsid w:val="00F02233"/>
    <w:rsid w:val="00F02966"/>
    <w:rsid w:val="00F02A50"/>
    <w:rsid w:val="00F02DD5"/>
    <w:rsid w:val="00F0303A"/>
    <w:rsid w:val="00F03328"/>
    <w:rsid w:val="00F04254"/>
    <w:rsid w:val="00F04316"/>
    <w:rsid w:val="00F04361"/>
    <w:rsid w:val="00F04C8B"/>
    <w:rsid w:val="00F04D59"/>
    <w:rsid w:val="00F0578A"/>
    <w:rsid w:val="00F061F1"/>
    <w:rsid w:val="00F06879"/>
    <w:rsid w:val="00F069D9"/>
    <w:rsid w:val="00F06B96"/>
    <w:rsid w:val="00F073E0"/>
    <w:rsid w:val="00F074E3"/>
    <w:rsid w:val="00F07A71"/>
    <w:rsid w:val="00F07EDC"/>
    <w:rsid w:val="00F07F40"/>
    <w:rsid w:val="00F103FF"/>
    <w:rsid w:val="00F10658"/>
    <w:rsid w:val="00F1108B"/>
    <w:rsid w:val="00F11156"/>
    <w:rsid w:val="00F11161"/>
    <w:rsid w:val="00F111E1"/>
    <w:rsid w:val="00F11AB1"/>
    <w:rsid w:val="00F122F4"/>
    <w:rsid w:val="00F12557"/>
    <w:rsid w:val="00F132F9"/>
    <w:rsid w:val="00F1369A"/>
    <w:rsid w:val="00F13DDA"/>
    <w:rsid w:val="00F140A8"/>
    <w:rsid w:val="00F14660"/>
    <w:rsid w:val="00F1477E"/>
    <w:rsid w:val="00F14833"/>
    <w:rsid w:val="00F14923"/>
    <w:rsid w:val="00F14E18"/>
    <w:rsid w:val="00F14F08"/>
    <w:rsid w:val="00F151A5"/>
    <w:rsid w:val="00F15293"/>
    <w:rsid w:val="00F152F3"/>
    <w:rsid w:val="00F155A4"/>
    <w:rsid w:val="00F155DE"/>
    <w:rsid w:val="00F15831"/>
    <w:rsid w:val="00F15AC2"/>
    <w:rsid w:val="00F15B61"/>
    <w:rsid w:val="00F15E6A"/>
    <w:rsid w:val="00F161C9"/>
    <w:rsid w:val="00F1670D"/>
    <w:rsid w:val="00F16782"/>
    <w:rsid w:val="00F16DCD"/>
    <w:rsid w:val="00F16F10"/>
    <w:rsid w:val="00F202EB"/>
    <w:rsid w:val="00F20699"/>
    <w:rsid w:val="00F20AF3"/>
    <w:rsid w:val="00F21327"/>
    <w:rsid w:val="00F21532"/>
    <w:rsid w:val="00F21F52"/>
    <w:rsid w:val="00F2217B"/>
    <w:rsid w:val="00F2231A"/>
    <w:rsid w:val="00F22785"/>
    <w:rsid w:val="00F22AF2"/>
    <w:rsid w:val="00F23D54"/>
    <w:rsid w:val="00F23D63"/>
    <w:rsid w:val="00F243E6"/>
    <w:rsid w:val="00F25482"/>
    <w:rsid w:val="00F25866"/>
    <w:rsid w:val="00F26794"/>
    <w:rsid w:val="00F26824"/>
    <w:rsid w:val="00F26F75"/>
    <w:rsid w:val="00F27407"/>
    <w:rsid w:val="00F27A56"/>
    <w:rsid w:val="00F30230"/>
    <w:rsid w:val="00F31125"/>
    <w:rsid w:val="00F319D1"/>
    <w:rsid w:val="00F31A34"/>
    <w:rsid w:val="00F31B49"/>
    <w:rsid w:val="00F31CAB"/>
    <w:rsid w:val="00F32541"/>
    <w:rsid w:val="00F32B37"/>
    <w:rsid w:val="00F33193"/>
    <w:rsid w:val="00F33FCB"/>
    <w:rsid w:val="00F3411E"/>
    <w:rsid w:val="00F343C9"/>
    <w:rsid w:val="00F3577D"/>
    <w:rsid w:val="00F3588F"/>
    <w:rsid w:val="00F360BF"/>
    <w:rsid w:val="00F36753"/>
    <w:rsid w:val="00F367B3"/>
    <w:rsid w:val="00F36B1C"/>
    <w:rsid w:val="00F36D6C"/>
    <w:rsid w:val="00F36F53"/>
    <w:rsid w:val="00F37055"/>
    <w:rsid w:val="00F37145"/>
    <w:rsid w:val="00F374B5"/>
    <w:rsid w:val="00F378D7"/>
    <w:rsid w:val="00F37A9B"/>
    <w:rsid w:val="00F37C84"/>
    <w:rsid w:val="00F4007A"/>
    <w:rsid w:val="00F4038F"/>
    <w:rsid w:val="00F403CC"/>
    <w:rsid w:val="00F40EE7"/>
    <w:rsid w:val="00F4169E"/>
    <w:rsid w:val="00F41A92"/>
    <w:rsid w:val="00F41B57"/>
    <w:rsid w:val="00F41C77"/>
    <w:rsid w:val="00F41CFB"/>
    <w:rsid w:val="00F42831"/>
    <w:rsid w:val="00F42A68"/>
    <w:rsid w:val="00F42BBA"/>
    <w:rsid w:val="00F42E0C"/>
    <w:rsid w:val="00F43019"/>
    <w:rsid w:val="00F43126"/>
    <w:rsid w:val="00F434FB"/>
    <w:rsid w:val="00F435D8"/>
    <w:rsid w:val="00F44293"/>
    <w:rsid w:val="00F4432C"/>
    <w:rsid w:val="00F45275"/>
    <w:rsid w:val="00F452B5"/>
    <w:rsid w:val="00F458BC"/>
    <w:rsid w:val="00F45BA5"/>
    <w:rsid w:val="00F467F4"/>
    <w:rsid w:val="00F468F9"/>
    <w:rsid w:val="00F46A5F"/>
    <w:rsid w:val="00F46D72"/>
    <w:rsid w:val="00F473D6"/>
    <w:rsid w:val="00F47654"/>
    <w:rsid w:val="00F47996"/>
    <w:rsid w:val="00F516A5"/>
    <w:rsid w:val="00F51785"/>
    <w:rsid w:val="00F519F3"/>
    <w:rsid w:val="00F51D8F"/>
    <w:rsid w:val="00F52263"/>
    <w:rsid w:val="00F52E9E"/>
    <w:rsid w:val="00F52F06"/>
    <w:rsid w:val="00F530AB"/>
    <w:rsid w:val="00F53319"/>
    <w:rsid w:val="00F5365B"/>
    <w:rsid w:val="00F5394D"/>
    <w:rsid w:val="00F53987"/>
    <w:rsid w:val="00F53C08"/>
    <w:rsid w:val="00F53FFA"/>
    <w:rsid w:val="00F545B5"/>
    <w:rsid w:val="00F548FC"/>
    <w:rsid w:val="00F555A5"/>
    <w:rsid w:val="00F56234"/>
    <w:rsid w:val="00F566B0"/>
    <w:rsid w:val="00F56CB8"/>
    <w:rsid w:val="00F57914"/>
    <w:rsid w:val="00F57BFB"/>
    <w:rsid w:val="00F57C50"/>
    <w:rsid w:val="00F57E91"/>
    <w:rsid w:val="00F60338"/>
    <w:rsid w:val="00F60846"/>
    <w:rsid w:val="00F60C6F"/>
    <w:rsid w:val="00F61F2C"/>
    <w:rsid w:val="00F61F88"/>
    <w:rsid w:val="00F6200C"/>
    <w:rsid w:val="00F6219A"/>
    <w:rsid w:val="00F625F0"/>
    <w:rsid w:val="00F62A4A"/>
    <w:rsid w:val="00F62C01"/>
    <w:rsid w:val="00F62E4B"/>
    <w:rsid w:val="00F62EA6"/>
    <w:rsid w:val="00F62F15"/>
    <w:rsid w:val="00F63623"/>
    <w:rsid w:val="00F63809"/>
    <w:rsid w:val="00F6420C"/>
    <w:rsid w:val="00F64607"/>
    <w:rsid w:val="00F649AE"/>
    <w:rsid w:val="00F6582B"/>
    <w:rsid w:val="00F6587C"/>
    <w:rsid w:val="00F65ABA"/>
    <w:rsid w:val="00F65FA4"/>
    <w:rsid w:val="00F661C4"/>
    <w:rsid w:val="00F6695B"/>
    <w:rsid w:val="00F66AF2"/>
    <w:rsid w:val="00F66C7E"/>
    <w:rsid w:val="00F66DDD"/>
    <w:rsid w:val="00F67146"/>
    <w:rsid w:val="00F67331"/>
    <w:rsid w:val="00F675B6"/>
    <w:rsid w:val="00F67F49"/>
    <w:rsid w:val="00F7031B"/>
    <w:rsid w:val="00F704F7"/>
    <w:rsid w:val="00F70910"/>
    <w:rsid w:val="00F70C21"/>
    <w:rsid w:val="00F70D15"/>
    <w:rsid w:val="00F7185B"/>
    <w:rsid w:val="00F71BE4"/>
    <w:rsid w:val="00F71F8B"/>
    <w:rsid w:val="00F72105"/>
    <w:rsid w:val="00F721D2"/>
    <w:rsid w:val="00F72358"/>
    <w:rsid w:val="00F72734"/>
    <w:rsid w:val="00F7296D"/>
    <w:rsid w:val="00F7311A"/>
    <w:rsid w:val="00F73C8E"/>
    <w:rsid w:val="00F73CA6"/>
    <w:rsid w:val="00F73F2E"/>
    <w:rsid w:val="00F74195"/>
    <w:rsid w:val="00F74532"/>
    <w:rsid w:val="00F752AA"/>
    <w:rsid w:val="00F75619"/>
    <w:rsid w:val="00F756C1"/>
    <w:rsid w:val="00F756C6"/>
    <w:rsid w:val="00F75883"/>
    <w:rsid w:val="00F75A93"/>
    <w:rsid w:val="00F75AE7"/>
    <w:rsid w:val="00F75FE7"/>
    <w:rsid w:val="00F764D2"/>
    <w:rsid w:val="00F767E0"/>
    <w:rsid w:val="00F76BE2"/>
    <w:rsid w:val="00F77148"/>
    <w:rsid w:val="00F771D1"/>
    <w:rsid w:val="00F7790A"/>
    <w:rsid w:val="00F77D2B"/>
    <w:rsid w:val="00F80530"/>
    <w:rsid w:val="00F80570"/>
    <w:rsid w:val="00F81472"/>
    <w:rsid w:val="00F82C71"/>
    <w:rsid w:val="00F82D29"/>
    <w:rsid w:val="00F82FB0"/>
    <w:rsid w:val="00F83119"/>
    <w:rsid w:val="00F83CDC"/>
    <w:rsid w:val="00F83DB6"/>
    <w:rsid w:val="00F83F69"/>
    <w:rsid w:val="00F848DF"/>
    <w:rsid w:val="00F84BED"/>
    <w:rsid w:val="00F85041"/>
    <w:rsid w:val="00F85158"/>
    <w:rsid w:val="00F854E3"/>
    <w:rsid w:val="00F8566F"/>
    <w:rsid w:val="00F86C25"/>
    <w:rsid w:val="00F86D4F"/>
    <w:rsid w:val="00F879EE"/>
    <w:rsid w:val="00F87F76"/>
    <w:rsid w:val="00F90087"/>
    <w:rsid w:val="00F900A4"/>
    <w:rsid w:val="00F902D6"/>
    <w:rsid w:val="00F903C7"/>
    <w:rsid w:val="00F90938"/>
    <w:rsid w:val="00F90A8C"/>
    <w:rsid w:val="00F90E2E"/>
    <w:rsid w:val="00F91797"/>
    <w:rsid w:val="00F91BA0"/>
    <w:rsid w:val="00F92089"/>
    <w:rsid w:val="00F92895"/>
    <w:rsid w:val="00F929EE"/>
    <w:rsid w:val="00F92BDE"/>
    <w:rsid w:val="00F92C14"/>
    <w:rsid w:val="00F92F58"/>
    <w:rsid w:val="00F93B80"/>
    <w:rsid w:val="00F93D65"/>
    <w:rsid w:val="00F93EBF"/>
    <w:rsid w:val="00F94573"/>
    <w:rsid w:val="00F94965"/>
    <w:rsid w:val="00F95032"/>
    <w:rsid w:val="00F953C2"/>
    <w:rsid w:val="00F96129"/>
    <w:rsid w:val="00F96371"/>
    <w:rsid w:val="00F9670A"/>
    <w:rsid w:val="00F96FD5"/>
    <w:rsid w:val="00F978EB"/>
    <w:rsid w:val="00F97936"/>
    <w:rsid w:val="00F97BE8"/>
    <w:rsid w:val="00FA0003"/>
    <w:rsid w:val="00FA07CC"/>
    <w:rsid w:val="00FA0F50"/>
    <w:rsid w:val="00FA1115"/>
    <w:rsid w:val="00FA1A13"/>
    <w:rsid w:val="00FA4206"/>
    <w:rsid w:val="00FA4775"/>
    <w:rsid w:val="00FA5A73"/>
    <w:rsid w:val="00FA5F6A"/>
    <w:rsid w:val="00FA6613"/>
    <w:rsid w:val="00FA66BC"/>
    <w:rsid w:val="00FA74E5"/>
    <w:rsid w:val="00FA7795"/>
    <w:rsid w:val="00FA7A44"/>
    <w:rsid w:val="00FA7AD9"/>
    <w:rsid w:val="00FA7ECE"/>
    <w:rsid w:val="00FB0255"/>
    <w:rsid w:val="00FB0767"/>
    <w:rsid w:val="00FB0B9A"/>
    <w:rsid w:val="00FB0EDE"/>
    <w:rsid w:val="00FB1189"/>
    <w:rsid w:val="00FB13C4"/>
    <w:rsid w:val="00FB14EB"/>
    <w:rsid w:val="00FB167A"/>
    <w:rsid w:val="00FB245E"/>
    <w:rsid w:val="00FB27A4"/>
    <w:rsid w:val="00FB31A7"/>
    <w:rsid w:val="00FB36F8"/>
    <w:rsid w:val="00FB3F78"/>
    <w:rsid w:val="00FB41AF"/>
    <w:rsid w:val="00FB5063"/>
    <w:rsid w:val="00FB51B1"/>
    <w:rsid w:val="00FB51CB"/>
    <w:rsid w:val="00FB5339"/>
    <w:rsid w:val="00FB5816"/>
    <w:rsid w:val="00FB5928"/>
    <w:rsid w:val="00FB5DF2"/>
    <w:rsid w:val="00FB60B9"/>
    <w:rsid w:val="00FB617D"/>
    <w:rsid w:val="00FB6355"/>
    <w:rsid w:val="00FB64A1"/>
    <w:rsid w:val="00FB6A84"/>
    <w:rsid w:val="00FB6C3B"/>
    <w:rsid w:val="00FB729A"/>
    <w:rsid w:val="00FB72B1"/>
    <w:rsid w:val="00FB772E"/>
    <w:rsid w:val="00FB7AD7"/>
    <w:rsid w:val="00FB7F8E"/>
    <w:rsid w:val="00FC0616"/>
    <w:rsid w:val="00FC0674"/>
    <w:rsid w:val="00FC0971"/>
    <w:rsid w:val="00FC0A79"/>
    <w:rsid w:val="00FC0FB2"/>
    <w:rsid w:val="00FC1307"/>
    <w:rsid w:val="00FC1429"/>
    <w:rsid w:val="00FC1613"/>
    <w:rsid w:val="00FC192E"/>
    <w:rsid w:val="00FC1D3C"/>
    <w:rsid w:val="00FC2B27"/>
    <w:rsid w:val="00FC2C5F"/>
    <w:rsid w:val="00FC310F"/>
    <w:rsid w:val="00FC3D56"/>
    <w:rsid w:val="00FC400F"/>
    <w:rsid w:val="00FC4218"/>
    <w:rsid w:val="00FC4576"/>
    <w:rsid w:val="00FC5453"/>
    <w:rsid w:val="00FC549B"/>
    <w:rsid w:val="00FC5B63"/>
    <w:rsid w:val="00FC5BB2"/>
    <w:rsid w:val="00FC5D1C"/>
    <w:rsid w:val="00FC61A0"/>
    <w:rsid w:val="00FC6573"/>
    <w:rsid w:val="00FC69F2"/>
    <w:rsid w:val="00FC6C37"/>
    <w:rsid w:val="00FC6FFA"/>
    <w:rsid w:val="00FC702A"/>
    <w:rsid w:val="00FC7F3F"/>
    <w:rsid w:val="00FC7F74"/>
    <w:rsid w:val="00FD0496"/>
    <w:rsid w:val="00FD04DD"/>
    <w:rsid w:val="00FD114A"/>
    <w:rsid w:val="00FD1551"/>
    <w:rsid w:val="00FD1AE4"/>
    <w:rsid w:val="00FD1EDE"/>
    <w:rsid w:val="00FD308C"/>
    <w:rsid w:val="00FD30A4"/>
    <w:rsid w:val="00FD3233"/>
    <w:rsid w:val="00FD3445"/>
    <w:rsid w:val="00FD381E"/>
    <w:rsid w:val="00FD4A68"/>
    <w:rsid w:val="00FD4CD6"/>
    <w:rsid w:val="00FD5D56"/>
    <w:rsid w:val="00FD5E0F"/>
    <w:rsid w:val="00FD6188"/>
    <w:rsid w:val="00FD673E"/>
    <w:rsid w:val="00FD67FA"/>
    <w:rsid w:val="00FD68A9"/>
    <w:rsid w:val="00FD6A8A"/>
    <w:rsid w:val="00FD6CE9"/>
    <w:rsid w:val="00FD6E13"/>
    <w:rsid w:val="00FD7403"/>
    <w:rsid w:val="00FD794A"/>
    <w:rsid w:val="00FD7C5B"/>
    <w:rsid w:val="00FD7F6D"/>
    <w:rsid w:val="00FE066A"/>
    <w:rsid w:val="00FE07C8"/>
    <w:rsid w:val="00FE09D4"/>
    <w:rsid w:val="00FE0E16"/>
    <w:rsid w:val="00FE0E21"/>
    <w:rsid w:val="00FE0FAD"/>
    <w:rsid w:val="00FE177D"/>
    <w:rsid w:val="00FE1818"/>
    <w:rsid w:val="00FE1CE6"/>
    <w:rsid w:val="00FE1EF6"/>
    <w:rsid w:val="00FE1F3E"/>
    <w:rsid w:val="00FE279A"/>
    <w:rsid w:val="00FE3294"/>
    <w:rsid w:val="00FE3CFF"/>
    <w:rsid w:val="00FE3F60"/>
    <w:rsid w:val="00FE4305"/>
    <w:rsid w:val="00FE45BE"/>
    <w:rsid w:val="00FE49C1"/>
    <w:rsid w:val="00FE4A62"/>
    <w:rsid w:val="00FE53EA"/>
    <w:rsid w:val="00FE56B6"/>
    <w:rsid w:val="00FE5DC2"/>
    <w:rsid w:val="00FE62A9"/>
    <w:rsid w:val="00FE6584"/>
    <w:rsid w:val="00FE67B4"/>
    <w:rsid w:val="00FE6BCE"/>
    <w:rsid w:val="00FE6C87"/>
    <w:rsid w:val="00FE7A7F"/>
    <w:rsid w:val="00FF0424"/>
    <w:rsid w:val="00FF0581"/>
    <w:rsid w:val="00FF0A1F"/>
    <w:rsid w:val="00FF0BE1"/>
    <w:rsid w:val="00FF0E2F"/>
    <w:rsid w:val="00FF0FB0"/>
    <w:rsid w:val="00FF16ED"/>
    <w:rsid w:val="00FF1FD0"/>
    <w:rsid w:val="00FF294F"/>
    <w:rsid w:val="00FF2C6D"/>
    <w:rsid w:val="00FF3EDF"/>
    <w:rsid w:val="00FF40D5"/>
    <w:rsid w:val="00FF457A"/>
    <w:rsid w:val="00FF4BD1"/>
    <w:rsid w:val="00FF5961"/>
    <w:rsid w:val="00FF5A60"/>
    <w:rsid w:val="00FF5E69"/>
    <w:rsid w:val="00FF5EC5"/>
    <w:rsid w:val="00FF61AD"/>
    <w:rsid w:val="00FF691F"/>
    <w:rsid w:val="00FF69F7"/>
    <w:rsid w:val="00FF6E94"/>
    <w:rsid w:val="00FF768C"/>
    <w:rsid w:val="00FF79A6"/>
    <w:rsid w:val="00FF7AD0"/>
    <w:rsid w:val="00FF7C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D2B"/>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B22D2B"/>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B22D2B"/>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
    <w:link w:val="30"/>
    <w:uiPriority w:val="9"/>
    <w:unhideWhenUsed/>
    <w:qFormat/>
    <w:rsid w:val="00B22D2B"/>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6E5B0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2D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B22D2B"/>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B22D2B"/>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B22D2B"/>
    <w:pPr>
      <w:spacing w:before="100" w:beforeAutospacing="1" w:after="100" w:afterAutospacing="1"/>
    </w:pPr>
    <w:rPr>
      <w:sz w:val="24"/>
      <w:szCs w:val="24"/>
    </w:rPr>
  </w:style>
  <w:style w:type="paragraph" w:styleId="a4">
    <w:name w:val="Body Text"/>
    <w:basedOn w:val="a"/>
    <w:link w:val="a5"/>
    <w:uiPriority w:val="99"/>
    <w:semiHidden/>
    <w:unhideWhenUsed/>
    <w:rsid w:val="00B22D2B"/>
    <w:pPr>
      <w:widowControl w:val="0"/>
      <w:adjustRightInd w:val="0"/>
      <w:spacing w:line="360" w:lineRule="atLeast"/>
      <w:jc w:val="both"/>
    </w:pPr>
    <w:rPr>
      <w:szCs w:val="24"/>
      <w:lang w:val="fr-FR"/>
    </w:rPr>
  </w:style>
  <w:style w:type="character" w:customStyle="1" w:styleId="a5">
    <w:name w:val="Основной текст Знак"/>
    <w:basedOn w:val="a0"/>
    <w:link w:val="a4"/>
    <w:uiPriority w:val="99"/>
    <w:semiHidden/>
    <w:rsid w:val="00B22D2B"/>
    <w:rPr>
      <w:rFonts w:ascii="Times New Roman" w:eastAsia="Times New Roman" w:hAnsi="Times New Roman" w:cs="Times New Roman"/>
      <w:sz w:val="28"/>
      <w:szCs w:val="24"/>
      <w:lang w:val="fr-FR" w:eastAsia="ru-RU"/>
    </w:rPr>
  </w:style>
  <w:style w:type="paragraph" w:styleId="a6">
    <w:name w:val="List Paragraph"/>
    <w:basedOn w:val="a"/>
    <w:uiPriority w:val="34"/>
    <w:qFormat/>
    <w:rsid w:val="00B22D2B"/>
    <w:pPr>
      <w:widowControl w:val="0"/>
      <w:adjustRightInd w:val="0"/>
      <w:spacing w:line="360" w:lineRule="atLeast"/>
      <w:ind w:left="720"/>
      <w:contextualSpacing/>
      <w:jc w:val="both"/>
    </w:pPr>
    <w:rPr>
      <w:sz w:val="24"/>
      <w:szCs w:val="24"/>
    </w:rPr>
  </w:style>
  <w:style w:type="character" w:styleId="a7">
    <w:name w:val="Emphasis"/>
    <w:basedOn w:val="a0"/>
    <w:uiPriority w:val="20"/>
    <w:qFormat/>
    <w:rsid w:val="00B22D2B"/>
    <w:rPr>
      <w:i/>
      <w:iCs/>
    </w:rPr>
  </w:style>
  <w:style w:type="character" w:styleId="a8">
    <w:name w:val="Strong"/>
    <w:basedOn w:val="a0"/>
    <w:uiPriority w:val="22"/>
    <w:qFormat/>
    <w:rsid w:val="00B22D2B"/>
    <w:rPr>
      <w:b/>
      <w:bCs/>
    </w:rPr>
  </w:style>
  <w:style w:type="paragraph" w:customStyle="1" w:styleId="chapo17">
    <w:name w:val="chapo17"/>
    <w:basedOn w:val="a"/>
    <w:rsid w:val="00F60846"/>
    <w:pPr>
      <w:spacing w:before="100" w:beforeAutospacing="1" w:after="100" w:afterAutospacing="1"/>
    </w:pPr>
    <w:rPr>
      <w:sz w:val="24"/>
      <w:szCs w:val="24"/>
    </w:rPr>
  </w:style>
  <w:style w:type="character" w:customStyle="1" w:styleId="titreencartpetit">
    <w:name w:val="titre_encart_petit"/>
    <w:basedOn w:val="a0"/>
    <w:rsid w:val="00F60846"/>
  </w:style>
  <w:style w:type="character" w:styleId="a9">
    <w:name w:val="Hyperlink"/>
    <w:basedOn w:val="a0"/>
    <w:uiPriority w:val="99"/>
    <w:unhideWhenUsed/>
    <w:rsid w:val="00F60846"/>
    <w:rPr>
      <w:color w:val="0000FF"/>
      <w:u w:val="single"/>
    </w:rPr>
  </w:style>
  <w:style w:type="paragraph" w:customStyle="1" w:styleId="tradedef">
    <w:name w:val="tradedef"/>
    <w:basedOn w:val="a"/>
    <w:rsid w:val="00F60846"/>
    <w:pPr>
      <w:spacing w:before="100" w:beforeAutospacing="1" w:after="100" w:afterAutospacing="1"/>
    </w:pPr>
    <w:rPr>
      <w:sz w:val="24"/>
      <w:szCs w:val="24"/>
    </w:rPr>
  </w:style>
  <w:style w:type="table" w:styleId="aa">
    <w:name w:val="Table Grid"/>
    <w:basedOn w:val="a1"/>
    <w:uiPriority w:val="59"/>
    <w:rsid w:val="000D0A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6E5B00"/>
    <w:rPr>
      <w:rFonts w:asciiTheme="majorHAnsi" w:eastAsiaTheme="majorEastAsia" w:hAnsiTheme="majorHAnsi" w:cstheme="majorBidi"/>
      <w:b/>
      <w:bCs/>
      <w:i/>
      <w:iCs/>
      <w:color w:val="4F81BD" w:themeColor="accent1"/>
      <w:sz w:val="28"/>
      <w:szCs w:val="28"/>
      <w:lang w:eastAsia="ru-RU"/>
    </w:rPr>
  </w:style>
  <w:style w:type="paragraph" w:customStyle="1" w:styleId="amorce">
    <w:name w:val="amorce"/>
    <w:basedOn w:val="a"/>
    <w:rsid w:val="006E5B00"/>
    <w:pPr>
      <w:spacing w:before="100" w:beforeAutospacing="1" w:after="100" w:afterAutospacing="1"/>
    </w:pPr>
    <w:rPr>
      <w:sz w:val="24"/>
      <w:szCs w:val="24"/>
    </w:rPr>
  </w:style>
  <w:style w:type="paragraph" w:styleId="ab">
    <w:name w:val="Balloon Text"/>
    <w:basedOn w:val="a"/>
    <w:link w:val="ac"/>
    <w:uiPriority w:val="99"/>
    <w:semiHidden/>
    <w:unhideWhenUsed/>
    <w:rsid w:val="006E5B00"/>
    <w:rPr>
      <w:rFonts w:ascii="Tahoma" w:hAnsi="Tahoma" w:cs="Tahoma"/>
      <w:sz w:val="16"/>
      <w:szCs w:val="16"/>
    </w:rPr>
  </w:style>
  <w:style w:type="character" w:customStyle="1" w:styleId="ac">
    <w:name w:val="Текст выноски Знак"/>
    <w:basedOn w:val="a0"/>
    <w:link w:val="ab"/>
    <w:uiPriority w:val="99"/>
    <w:semiHidden/>
    <w:rsid w:val="006E5B00"/>
    <w:rPr>
      <w:rFonts w:ascii="Tahoma" w:eastAsia="Times New Roman" w:hAnsi="Tahoma" w:cs="Tahoma"/>
      <w:sz w:val="16"/>
      <w:szCs w:val="16"/>
      <w:lang w:eastAsia="ru-RU"/>
    </w:rPr>
  </w:style>
  <w:style w:type="paragraph" w:customStyle="1" w:styleId="fig-chapo">
    <w:name w:val="fig-chapo"/>
    <w:basedOn w:val="a"/>
    <w:rsid w:val="00DA07A7"/>
    <w:pPr>
      <w:spacing w:before="100" w:beforeAutospacing="1" w:after="100" w:afterAutospacing="1"/>
    </w:pPr>
    <w:rPr>
      <w:sz w:val="24"/>
      <w:szCs w:val="24"/>
    </w:rPr>
  </w:style>
  <w:style w:type="paragraph" w:customStyle="1" w:styleId="pub-carrousel-mini-elem-titre">
    <w:name w:val="pub-carrousel-mini-elem-titre"/>
    <w:basedOn w:val="a"/>
    <w:rsid w:val="00DA07A7"/>
    <w:pPr>
      <w:spacing w:before="100" w:beforeAutospacing="1" w:after="100" w:afterAutospacing="1"/>
    </w:pPr>
    <w:rPr>
      <w:sz w:val="24"/>
      <w:szCs w:val="24"/>
    </w:rPr>
  </w:style>
  <w:style w:type="character" w:customStyle="1" w:styleId="pub-carrousel-counter">
    <w:name w:val="pub-carrousel-counter"/>
    <w:basedOn w:val="a0"/>
    <w:rsid w:val="00DA07A7"/>
  </w:style>
  <w:style w:type="character" w:customStyle="1" w:styleId="fig-bq-footer">
    <w:name w:val="fig-bq-footer"/>
    <w:basedOn w:val="a0"/>
    <w:rsid w:val="00DA07A7"/>
  </w:style>
  <w:style w:type="paragraph" w:customStyle="1" w:styleId="authors">
    <w:name w:val="authors"/>
    <w:basedOn w:val="a"/>
    <w:rsid w:val="00FD6188"/>
    <w:pPr>
      <w:spacing w:before="100" w:beforeAutospacing="1" w:after="100" w:afterAutospacing="1"/>
    </w:pPr>
    <w:rPr>
      <w:sz w:val="24"/>
      <w:szCs w:val="24"/>
    </w:rPr>
  </w:style>
  <w:style w:type="paragraph" w:customStyle="1" w:styleId="button">
    <w:name w:val="button"/>
    <w:basedOn w:val="a"/>
    <w:rsid w:val="00FD6188"/>
    <w:pPr>
      <w:spacing w:before="100" w:beforeAutospacing="1" w:after="100" w:afterAutospacing="1"/>
    </w:pPr>
    <w:rPr>
      <w:sz w:val="24"/>
      <w:szCs w:val="24"/>
    </w:rPr>
  </w:style>
  <w:style w:type="paragraph" w:customStyle="1" w:styleId="comment">
    <w:name w:val="comment"/>
    <w:basedOn w:val="a"/>
    <w:rsid w:val="00FD6188"/>
    <w:pPr>
      <w:spacing w:before="100" w:beforeAutospacing="1" w:after="100" w:afterAutospacing="1"/>
    </w:pPr>
    <w:rPr>
      <w:sz w:val="24"/>
      <w:szCs w:val="24"/>
    </w:rPr>
  </w:style>
  <w:style w:type="character" w:customStyle="1" w:styleId="pw-button-type-looknativetxt">
    <w:name w:val="pw-button-type-looknative__txt"/>
    <w:basedOn w:val="a0"/>
    <w:rsid w:val="00FD6188"/>
  </w:style>
  <w:style w:type="character" w:customStyle="1" w:styleId="pw-button-countercount">
    <w:name w:val="pw-button-counter__count"/>
    <w:basedOn w:val="a0"/>
    <w:rsid w:val="00FD6188"/>
  </w:style>
  <w:style w:type="paragraph" w:customStyle="1" w:styleId="legende">
    <w:name w:val="legende"/>
    <w:basedOn w:val="a"/>
    <w:rsid w:val="00FD6188"/>
    <w:pPr>
      <w:spacing w:before="100" w:beforeAutospacing="1" w:after="100" w:afterAutospacing="1"/>
    </w:pPr>
    <w:rPr>
      <w:sz w:val="24"/>
      <w:szCs w:val="24"/>
    </w:rPr>
  </w:style>
  <w:style w:type="paragraph" w:customStyle="1" w:styleId="credits">
    <w:name w:val="credits"/>
    <w:basedOn w:val="a"/>
    <w:rsid w:val="00FD6188"/>
    <w:pPr>
      <w:spacing w:before="100" w:beforeAutospacing="1" w:after="100" w:afterAutospacing="1"/>
    </w:pPr>
    <w:rPr>
      <w:sz w:val="24"/>
      <w:szCs w:val="24"/>
    </w:rPr>
  </w:style>
  <w:style w:type="character" w:customStyle="1" w:styleId="author">
    <w:name w:val="author"/>
    <w:basedOn w:val="a0"/>
    <w:rsid w:val="004D6A42"/>
  </w:style>
  <w:style w:type="character" w:customStyle="1" w:styleId="hit">
    <w:name w:val="hit"/>
    <w:basedOn w:val="a0"/>
    <w:rsid w:val="004D6A42"/>
  </w:style>
  <w:style w:type="character" w:customStyle="1" w:styleId="slug">
    <w:name w:val="slug"/>
    <w:basedOn w:val="a0"/>
    <w:rsid w:val="004D6A42"/>
  </w:style>
  <w:style w:type="character" w:customStyle="1" w:styleId="name">
    <w:name w:val="name"/>
    <w:basedOn w:val="a0"/>
    <w:rsid w:val="004D6A42"/>
  </w:style>
  <w:style w:type="character" w:customStyle="1" w:styleId="authorname">
    <w:name w:val="authorname"/>
    <w:basedOn w:val="a0"/>
    <w:rsid w:val="004D6A42"/>
  </w:style>
  <w:style w:type="paragraph" w:styleId="z-">
    <w:name w:val="HTML Bottom of Form"/>
    <w:basedOn w:val="a"/>
    <w:next w:val="a"/>
    <w:link w:val="z-0"/>
    <w:hidden/>
    <w:uiPriority w:val="99"/>
    <w:semiHidden/>
    <w:unhideWhenUsed/>
    <w:rsid w:val="00CD0703"/>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semiHidden/>
    <w:rsid w:val="00CD0703"/>
    <w:rPr>
      <w:rFonts w:ascii="Arial" w:eastAsia="Times New Roman" w:hAnsi="Arial" w:cs="Arial"/>
      <w:vanish/>
      <w:sz w:val="16"/>
      <w:szCs w:val="16"/>
      <w:lang w:eastAsia="ru-RU"/>
    </w:rPr>
  </w:style>
  <w:style w:type="paragraph" w:customStyle="1" w:styleId="Default">
    <w:name w:val="Default"/>
    <w:uiPriority w:val="99"/>
    <w:rsid w:val="00F704F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leu3">
    <w:name w:val="bleu3"/>
    <w:basedOn w:val="a0"/>
    <w:rsid w:val="00253D1E"/>
  </w:style>
  <w:style w:type="paragraph" w:customStyle="1" w:styleId="11">
    <w:name w:val="Абзац списка1"/>
    <w:basedOn w:val="a"/>
    <w:rsid w:val="00253D1E"/>
    <w:pPr>
      <w:widowControl w:val="0"/>
      <w:adjustRightInd w:val="0"/>
      <w:spacing w:line="360" w:lineRule="atLeast"/>
      <w:ind w:left="720"/>
      <w:contextualSpacing/>
      <w:jc w:val="both"/>
    </w:pPr>
    <w:rPr>
      <w:rFonts w:eastAsia="Calibri"/>
      <w:sz w:val="24"/>
      <w:szCs w:val="24"/>
    </w:rPr>
  </w:style>
</w:styles>
</file>

<file path=word/webSettings.xml><?xml version="1.0" encoding="utf-8"?>
<w:webSettings xmlns:r="http://schemas.openxmlformats.org/officeDocument/2006/relationships" xmlns:w="http://schemas.openxmlformats.org/wordprocessingml/2006/main">
  <w:divs>
    <w:div w:id="421997312">
      <w:bodyDiv w:val="1"/>
      <w:marLeft w:val="0"/>
      <w:marRight w:val="0"/>
      <w:marTop w:val="0"/>
      <w:marBottom w:val="0"/>
      <w:divBdr>
        <w:top w:val="none" w:sz="0" w:space="0" w:color="auto"/>
        <w:left w:val="none" w:sz="0" w:space="0" w:color="auto"/>
        <w:bottom w:val="none" w:sz="0" w:space="0" w:color="auto"/>
        <w:right w:val="none" w:sz="0" w:space="0" w:color="auto"/>
      </w:divBdr>
      <w:divsChild>
        <w:div w:id="1275015893">
          <w:marLeft w:val="0"/>
          <w:marRight w:val="0"/>
          <w:marTop w:val="0"/>
          <w:marBottom w:val="0"/>
          <w:divBdr>
            <w:top w:val="none" w:sz="0" w:space="0" w:color="auto"/>
            <w:left w:val="none" w:sz="0" w:space="0" w:color="auto"/>
            <w:bottom w:val="none" w:sz="0" w:space="0" w:color="auto"/>
            <w:right w:val="none" w:sz="0" w:space="0" w:color="auto"/>
          </w:divBdr>
        </w:div>
        <w:div w:id="2107650002">
          <w:marLeft w:val="0"/>
          <w:marRight w:val="0"/>
          <w:marTop w:val="0"/>
          <w:marBottom w:val="0"/>
          <w:divBdr>
            <w:top w:val="none" w:sz="0" w:space="0" w:color="auto"/>
            <w:left w:val="none" w:sz="0" w:space="0" w:color="auto"/>
            <w:bottom w:val="none" w:sz="0" w:space="0" w:color="auto"/>
            <w:right w:val="none" w:sz="0" w:space="0" w:color="auto"/>
          </w:divBdr>
          <w:divsChild>
            <w:div w:id="453213788">
              <w:marLeft w:val="0"/>
              <w:marRight w:val="0"/>
              <w:marTop w:val="0"/>
              <w:marBottom w:val="0"/>
              <w:divBdr>
                <w:top w:val="none" w:sz="0" w:space="0" w:color="auto"/>
                <w:left w:val="none" w:sz="0" w:space="0" w:color="auto"/>
                <w:bottom w:val="none" w:sz="0" w:space="0" w:color="auto"/>
                <w:right w:val="none" w:sz="0" w:space="0" w:color="auto"/>
              </w:divBdr>
              <w:divsChild>
                <w:div w:id="2070375674">
                  <w:marLeft w:val="0"/>
                  <w:marRight w:val="0"/>
                  <w:marTop w:val="0"/>
                  <w:marBottom w:val="0"/>
                  <w:divBdr>
                    <w:top w:val="none" w:sz="0" w:space="0" w:color="auto"/>
                    <w:left w:val="none" w:sz="0" w:space="0" w:color="auto"/>
                    <w:bottom w:val="none" w:sz="0" w:space="0" w:color="auto"/>
                    <w:right w:val="none" w:sz="0" w:space="0" w:color="auto"/>
                  </w:divBdr>
                  <w:divsChild>
                    <w:div w:id="1047025117">
                      <w:marLeft w:val="0"/>
                      <w:marRight w:val="0"/>
                      <w:marTop w:val="0"/>
                      <w:marBottom w:val="0"/>
                      <w:divBdr>
                        <w:top w:val="none" w:sz="0" w:space="0" w:color="auto"/>
                        <w:left w:val="none" w:sz="0" w:space="0" w:color="auto"/>
                        <w:bottom w:val="none" w:sz="0" w:space="0" w:color="auto"/>
                        <w:right w:val="none" w:sz="0" w:space="0" w:color="auto"/>
                      </w:divBdr>
                    </w:div>
                    <w:div w:id="54352714">
                      <w:marLeft w:val="0"/>
                      <w:marRight w:val="0"/>
                      <w:marTop w:val="0"/>
                      <w:marBottom w:val="0"/>
                      <w:divBdr>
                        <w:top w:val="none" w:sz="0" w:space="0" w:color="auto"/>
                        <w:left w:val="none" w:sz="0" w:space="0" w:color="auto"/>
                        <w:bottom w:val="none" w:sz="0" w:space="0" w:color="auto"/>
                        <w:right w:val="none" w:sz="0" w:space="0" w:color="auto"/>
                      </w:divBdr>
                      <w:divsChild>
                        <w:div w:id="429279938">
                          <w:marLeft w:val="0"/>
                          <w:marRight w:val="0"/>
                          <w:marTop w:val="0"/>
                          <w:marBottom w:val="0"/>
                          <w:divBdr>
                            <w:top w:val="none" w:sz="0" w:space="0" w:color="auto"/>
                            <w:left w:val="none" w:sz="0" w:space="0" w:color="auto"/>
                            <w:bottom w:val="none" w:sz="0" w:space="0" w:color="auto"/>
                            <w:right w:val="none" w:sz="0" w:space="0" w:color="auto"/>
                          </w:divBdr>
                        </w:div>
                      </w:divsChild>
                    </w:div>
                    <w:div w:id="634025565">
                      <w:marLeft w:val="0"/>
                      <w:marRight w:val="0"/>
                      <w:marTop w:val="0"/>
                      <w:marBottom w:val="0"/>
                      <w:divBdr>
                        <w:top w:val="none" w:sz="0" w:space="0" w:color="auto"/>
                        <w:left w:val="none" w:sz="0" w:space="0" w:color="auto"/>
                        <w:bottom w:val="none" w:sz="0" w:space="0" w:color="auto"/>
                        <w:right w:val="none" w:sz="0" w:space="0" w:color="auto"/>
                      </w:divBdr>
                      <w:divsChild>
                        <w:div w:id="12442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166447">
                  <w:marLeft w:val="0"/>
                  <w:marRight w:val="0"/>
                  <w:marTop w:val="0"/>
                  <w:marBottom w:val="0"/>
                  <w:divBdr>
                    <w:top w:val="none" w:sz="0" w:space="0" w:color="auto"/>
                    <w:left w:val="none" w:sz="0" w:space="0" w:color="auto"/>
                    <w:bottom w:val="none" w:sz="0" w:space="0" w:color="auto"/>
                    <w:right w:val="none" w:sz="0" w:space="0" w:color="auto"/>
                  </w:divBdr>
                </w:div>
                <w:div w:id="600990137">
                  <w:marLeft w:val="0"/>
                  <w:marRight w:val="0"/>
                  <w:marTop w:val="0"/>
                  <w:marBottom w:val="0"/>
                  <w:divBdr>
                    <w:top w:val="none" w:sz="0" w:space="0" w:color="auto"/>
                    <w:left w:val="none" w:sz="0" w:space="0" w:color="auto"/>
                    <w:bottom w:val="none" w:sz="0" w:space="0" w:color="auto"/>
                    <w:right w:val="none" w:sz="0" w:space="0" w:color="auto"/>
                  </w:divBdr>
                </w:div>
              </w:divsChild>
            </w:div>
            <w:div w:id="2030718705">
              <w:marLeft w:val="0"/>
              <w:marRight w:val="0"/>
              <w:marTop w:val="0"/>
              <w:marBottom w:val="0"/>
              <w:divBdr>
                <w:top w:val="none" w:sz="0" w:space="0" w:color="auto"/>
                <w:left w:val="none" w:sz="0" w:space="0" w:color="auto"/>
                <w:bottom w:val="none" w:sz="0" w:space="0" w:color="auto"/>
                <w:right w:val="none" w:sz="0" w:space="0" w:color="auto"/>
              </w:divBdr>
              <w:divsChild>
                <w:div w:id="1155531706">
                  <w:marLeft w:val="0"/>
                  <w:marRight w:val="0"/>
                  <w:marTop w:val="0"/>
                  <w:marBottom w:val="0"/>
                  <w:divBdr>
                    <w:top w:val="none" w:sz="0" w:space="0" w:color="auto"/>
                    <w:left w:val="none" w:sz="0" w:space="0" w:color="auto"/>
                    <w:bottom w:val="none" w:sz="0" w:space="0" w:color="auto"/>
                    <w:right w:val="none" w:sz="0" w:space="0" w:color="auto"/>
                  </w:divBdr>
                  <w:divsChild>
                    <w:div w:id="99118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22859">
      <w:bodyDiv w:val="1"/>
      <w:marLeft w:val="0"/>
      <w:marRight w:val="0"/>
      <w:marTop w:val="0"/>
      <w:marBottom w:val="0"/>
      <w:divBdr>
        <w:top w:val="none" w:sz="0" w:space="0" w:color="auto"/>
        <w:left w:val="none" w:sz="0" w:space="0" w:color="auto"/>
        <w:bottom w:val="none" w:sz="0" w:space="0" w:color="auto"/>
        <w:right w:val="none" w:sz="0" w:space="0" w:color="auto"/>
      </w:divBdr>
      <w:divsChild>
        <w:div w:id="628360790">
          <w:marLeft w:val="0"/>
          <w:marRight w:val="0"/>
          <w:marTop w:val="0"/>
          <w:marBottom w:val="0"/>
          <w:divBdr>
            <w:top w:val="none" w:sz="0" w:space="0" w:color="auto"/>
            <w:left w:val="none" w:sz="0" w:space="0" w:color="auto"/>
            <w:bottom w:val="none" w:sz="0" w:space="0" w:color="auto"/>
            <w:right w:val="none" w:sz="0" w:space="0" w:color="auto"/>
          </w:divBdr>
          <w:divsChild>
            <w:div w:id="1235046674">
              <w:marLeft w:val="0"/>
              <w:marRight w:val="0"/>
              <w:marTop w:val="0"/>
              <w:marBottom w:val="0"/>
              <w:divBdr>
                <w:top w:val="none" w:sz="0" w:space="0" w:color="auto"/>
                <w:left w:val="none" w:sz="0" w:space="0" w:color="auto"/>
                <w:bottom w:val="none" w:sz="0" w:space="0" w:color="auto"/>
                <w:right w:val="none" w:sz="0" w:space="0" w:color="auto"/>
              </w:divBdr>
            </w:div>
            <w:div w:id="458838566">
              <w:marLeft w:val="0"/>
              <w:marRight w:val="0"/>
              <w:marTop w:val="0"/>
              <w:marBottom w:val="0"/>
              <w:divBdr>
                <w:top w:val="none" w:sz="0" w:space="0" w:color="auto"/>
                <w:left w:val="none" w:sz="0" w:space="0" w:color="auto"/>
                <w:bottom w:val="none" w:sz="0" w:space="0" w:color="auto"/>
                <w:right w:val="none" w:sz="0" w:space="0" w:color="auto"/>
              </w:divBdr>
              <w:divsChild>
                <w:div w:id="110461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868837">
      <w:bodyDiv w:val="1"/>
      <w:marLeft w:val="0"/>
      <w:marRight w:val="0"/>
      <w:marTop w:val="0"/>
      <w:marBottom w:val="0"/>
      <w:divBdr>
        <w:top w:val="none" w:sz="0" w:space="0" w:color="auto"/>
        <w:left w:val="none" w:sz="0" w:space="0" w:color="auto"/>
        <w:bottom w:val="none" w:sz="0" w:space="0" w:color="auto"/>
        <w:right w:val="none" w:sz="0" w:space="0" w:color="auto"/>
      </w:divBdr>
      <w:divsChild>
        <w:div w:id="297690887">
          <w:marLeft w:val="0"/>
          <w:marRight w:val="0"/>
          <w:marTop w:val="0"/>
          <w:marBottom w:val="0"/>
          <w:divBdr>
            <w:top w:val="none" w:sz="0" w:space="0" w:color="auto"/>
            <w:left w:val="none" w:sz="0" w:space="0" w:color="auto"/>
            <w:bottom w:val="none" w:sz="0" w:space="0" w:color="auto"/>
            <w:right w:val="none" w:sz="0" w:space="0" w:color="auto"/>
          </w:divBdr>
          <w:divsChild>
            <w:div w:id="824013560">
              <w:marLeft w:val="0"/>
              <w:marRight w:val="0"/>
              <w:marTop w:val="0"/>
              <w:marBottom w:val="0"/>
              <w:divBdr>
                <w:top w:val="none" w:sz="0" w:space="0" w:color="auto"/>
                <w:left w:val="none" w:sz="0" w:space="0" w:color="auto"/>
                <w:bottom w:val="none" w:sz="0" w:space="0" w:color="auto"/>
                <w:right w:val="none" w:sz="0" w:space="0" w:color="auto"/>
              </w:divBdr>
            </w:div>
            <w:div w:id="1711294616">
              <w:marLeft w:val="0"/>
              <w:marRight w:val="0"/>
              <w:marTop w:val="0"/>
              <w:marBottom w:val="0"/>
              <w:divBdr>
                <w:top w:val="none" w:sz="0" w:space="0" w:color="auto"/>
                <w:left w:val="none" w:sz="0" w:space="0" w:color="auto"/>
                <w:bottom w:val="none" w:sz="0" w:space="0" w:color="auto"/>
                <w:right w:val="none" w:sz="0" w:space="0" w:color="auto"/>
              </w:divBdr>
              <w:divsChild>
                <w:div w:id="1799303067">
                  <w:marLeft w:val="0"/>
                  <w:marRight w:val="0"/>
                  <w:marTop w:val="0"/>
                  <w:marBottom w:val="0"/>
                  <w:divBdr>
                    <w:top w:val="none" w:sz="0" w:space="0" w:color="auto"/>
                    <w:left w:val="none" w:sz="0" w:space="0" w:color="auto"/>
                    <w:bottom w:val="none" w:sz="0" w:space="0" w:color="auto"/>
                    <w:right w:val="none" w:sz="0" w:space="0" w:color="auto"/>
                  </w:divBdr>
                  <w:divsChild>
                    <w:div w:id="664936313">
                      <w:marLeft w:val="0"/>
                      <w:marRight w:val="0"/>
                      <w:marTop w:val="0"/>
                      <w:marBottom w:val="182"/>
                      <w:divBdr>
                        <w:top w:val="none" w:sz="0" w:space="0" w:color="auto"/>
                        <w:left w:val="none" w:sz="0" w:space="0" w:color="auto"/>
                        <w:bottom w:val="none" w:sz="0" w:space="0" w:color="auto"/>
                        <w:right w:val="none" w:sz="0" w:space="0" w:color="auto"/>
                      </w:divBdr>
                      <w:divsChild>
                        <w:div w:id="1360593782">
                          <w:marLeft w:val="0"/>
                          <w:marRight w:val="0"/>
                          <w:marTop w:val="0"/>
                          <w:marBottom w:val="0"/>
                          <w:divBdr>
                            <w:top w:val="none" w:sz="0" w:space="0" w:color="auto"/>
                            <w:left w:val="none" w:sz="0" w:space="0" w:color="auto"/>
                            <w:bottom w:val="none" w:sz="0" w:space="0" w:color="auto"/>
                            <w:right w:val="none" w:sz="0" w:space="0" w:color="auto"/>
                          </w:divBdr>
                        </w:div>
                        <w:div w:id="2083991096">
                          <w:marLeft w:val="0"/>
                          <w:marRight w:val="0"/>
                          <w:marTop w:val="0"/>
                          <w:marBottom w:val="0"/>
                          <w:divBdr>
                            <w:top w:val="none" w:sz="0" w:space="0" w:color="auto"/>
                            <w:left w:val="none" w:sz="0" w:space="0" w:color="auto"/>
                            <w:bottom w:val="none" w:sz="0" w:space="0" w:color="auto"/>
                            <w:right w:val="none" w:sz="0" w:space="0" w:color="auto"/>
                          </w:divBdr>
                          <w:divsChild>
                            <w:div w:id="1013146314">
                              <w:marLeft w:val="0"/>
                              <w:marRight w:val="0"/>
                              <w:marTop w:val="19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823711">
      <w:bodyDiv w:val="1"/>
      <w:marLeft w:val="0"/>
      <w:marRight w:val="0"/>
      <w:marTop w:val="0"/>
      <w:marBottom w:val="0"/>
      <w:divBdr>
        <w:top w:val="none" w:sz="0" w:space="0" w:color="auto"/>
        <w:left w:val="none" w:sz="0" w:space="0" w:color="auto"/>
        <w:bottom w:val="none" w:sz="0" w:space="0" w:color="auto"/>
        <w:right w:val="none" w:sz="0" w:space="0" w:color="auto"/>
      </w:divBdr>
      <w:divsChild>
        <w:div w:id="1974166466">
          <w:marLeft w:val="0"/>
          <w:marRight w:val="0"/>
          <w:marTop w:val="0"/>
          <w:marBottom w:val="0"/>
          <w:divBdr>
            <w:top w:val="none" w:sz="0" w:space="0" w:color="auto"/>
            <w:left w:val="none" w:sz="0" w:space="0" w:color="auto"/>
            <w:bottom w:val="none" w:sz="0" w:space="0" w:color="auto"/>
            <w:right w:val="none" w:sz="0" w:space="0" w:color="auto"/>
          </w:divBdr>
          <w:divsChild>
            <w:div w:id="1293897916">
              <w:marLeft w:val="0"/>
              <w:marRight w:val="0"/>
              <w:marTop w:val="0"/>
              <w:marBottom w:val="0"/>
              <w:divBdr>
                <w:top w:val="none" w:sz="0" w:space="0" w:color="auto"/>
                <w:left w:val="none" w:sz="0" w:space="0" w:color="auto"/>
                <w:bottom w:val="none" w:sz="0" w:space="0" w:color="auto"/>
                <w:right w:val="none" w:sz="0" w:space="0" w:color="auto"/>
              </w:divBdr>
            </w:div>
          </w:divsChild>
        </w:div>
        <w:div w:id="1003967792">
          <w:marLeft w:val="0"/>
          <w:marRight w:val="0"/>
          <w:marTop w:val="0"/>
          <w:marBottom w:val="0"/>
          <w:divBdr>
            <w:top w:val="none" w:sz="0" w:space="0" w:color="auto"/>
            <w:left w:val="none" w:sz="0" w:space="0" w:color="auto"/>
            <w:bottom w:val="none" w:sz="0" w:space="0" w:color="auto"/>
            <w:right w:val="none" w:sz="0" w:space="0" w:color="auto"/>
          </w:divBdr>
          <w:divsChild>
            <w:div w:id="772478624">
              <w:marLeft w:val="0"/>
              <w:marRight w:val="0"/>
              <w:marTop w:val="0"/>
              <w:marBottom w:val="0"/>
              <w:divBdr>
                <w:top w:val="none" w:sz="0" w:space="0" w:color="auto"/>
                <w:left w:val="none" w:sz="0" w:space="0" w:color="auto"/>
                <w:bottom w:val="none" w:sz="0" w:space="0" w:color="auto"/>
                <w:right w:val="none" w:sz="0" w:space="0" w:color="auto"/>
              </w:divBdr>
            </w:div>
            <w:div w:id="299268705">
              <w:marLeft w:val="0"/>
              <w:marRight w:val="0"/>
              <w:marTop w:val="0"/>
              <w:marBottom w:val="0"/>
              <w:divBdr>
                <w:top w:val="none" w:sz="0" w:space="0" w:color="auto"/>
                <w:left w:val="none" w:sz="0" w:space="0" w:color="auto"/>
                <w:bottom w:val="none" w:sz="0" w:space="0" w:color="auto"/>
                <w:right w:val="none" w:sz="0" w:space="0" w:color="auto"/>
              </w:divBdr>
              <w:divsChild>
                <w:div w:id="107747709">
                  <w:marLeft w:val="0"/>
                  <w:marRight w:val="0"/>
                  <w:marTop w:val="0"/>
                  <w:marBottom w:val="0"/>
                  <w:divBdr>
                    <w:top w:val="none" w:sz="0" w:space="0" w:color="auto"/>
                    <w:left w:val="none" w:sz="0" w:space="0" w:color="auto"/>
                    <w:bottom w:val="none" w:sz="0" w:space="0" w:color="auto"/>
                    <w:right w:val="none" w:sz="0" w:space="0" w:color="auto"/>
                  </w:divBdr>
                </w:div>
                <w:div w:id="1428379211">
                  <w:marLeft w:val="0"/>
                  <w:marRight w:val="0"/>
                  <w:marTop w:val="0"/>
                  <w:marBottom w:val="0"/>
                  <w:divBdr>
                    <w:top w:val="none" w:sz="0" w:space="0" w:color="auto"/>
                    <w:left w:val="none" w:sz="0" w:space="0" w:color="auto"/>
                    <w:bottom w:val="none" w:sz="0" w:space="0" w:color="auto"/>
                    <w:right w:val="none" w:sz="0" w:space="0" w:color="auto"/>
                  </w:divBdr>
                  <w:divsChild>
                    <w:div w:id="1230308718">
                      <w:marLeft w:val="0"/>
                      <w:marRight w:val="0"/>
                      <w:marTop w:val="0"/>
                      <w:marBottom w:val="0"/>
                      <w:divBdr>
                        <w:top w:val="none" w:sz="0" w:space="0" w:color="auto"/>
                        <w:left w:val="none" w:sz="0" w:space="0" w:color="auto"/>
                        <w:bottom w:val="none" w:sz="0" w:space="0" w:color="auto"/>
                        <w:right w:val="none" w:sz="0" w:space="0" w:color="auto"/>
                      </w:divBdr>
                      <w:divsChild>
                        <w:div w:id="561208952">
                          <w:marLeft w:val="0"/>
                          <w:marRight w:val="0"/>
                          <w:marTop w:val="0"/>
                          <w:marBottom w:val="0"/>
                          <w:divBdr>
                            <w:top w:val="none" w:sz="0" w:space="0" w:color="auto"/>
                            <w:left w:val="none" w:sz="0" w:space="0" w:color="auto"/>
                            <w:bottom w:val="none" w:sz="0" w:space="0" w:color="auto"/>
                            <w:right w:val="none" w:sz="0" w:space="0" w:color="auto"/>
                          </w:divBdr>
                          <w:divsChild>
                            <w:div w:id="1870602924">
                              <w:marLeft w:val="0"/>
                              <w:marRight w:val="0"/>
                              <w:marTop w:val="0"/>
                              <w:marBottom w:val="0"/>
                              <w:divBdr>
                                <w:top w:val="none" w:sz="0" w:space="0" w:color="auto"/>
                                <w:left w:val="none" w:sz="0" w:space="0" w:color="auto"/>
                                <w:bottom w:val="none" w:sz="0" w:space="0" w:color="auto"/>
                                <w:right w:val="none" w:sz="0" w:space="0" w:color="auto"/>
                              </w:divBdr>
                              <w:divsChild>
                                <w:div w:id="1686783224">
                                  <w:marLeft w:val="0"/>
                                  <w:marRight w:val="0"/>
                                  <w:marTop w:val="0"/>
                                  <w:marBottom w:val="0"/>
                                  <w:divBdr>
                                    <w:top w:val="none" w:sz="0" w:space="0" w:color="auto"/>
                                    <w:left w:val="none" w:sz="0" w:space="0" w:color="auto"/>
                                    <w:bottom w:val="none" w:sz="0" w:space="0" w:color="auto"/>
                                    <w:right w:val="none" w:sz="0" w:space="0" w:color="auto"/>
                                  </w:divBdr>
                                  <w:divsChild>
                                    <w:div w:id="1414278527">
                                      <w:marLeft w:val="0"/>
                                      <w:marRight w:val="0"/>
                                      <w:marTop w:val="0"/>
                                      <w:marBottom w:val="0"/>
                                      <w:divBdr>
                                        <w:top w:val="none" w:sz="0" w:space="0" w:color="auto"/>
                                        <w:left w:val="none" w:sz="0" w:space="0" w:color="auto"/>
                                        <w:bottom w:val="none" w:sz="0" w:space="0" w:color="auto"/>
                                        <w:right w:val="none" w:sz="0" w:space="0" w:color="auto"/>
                                      </w:divBdr>
                                      <w:divsChild>
                                        <w:div w:id="1285162764">
                                          <w:marLeft w:val="0"/>
                                          <w:marRight w:val="0"/>
                                          <w:marTop w:val="0"/>
                                          <w:marBottom w:val="0"/>
                                          <w:divBdr>
                                            <w:top w:val="none" w:sz="0" w:space="0" w:color="auto"/>
                                            <w:left w:val="none" w:sz="0" w:space="0" w:color="auto"/>
                                            <w:bottom w:val="none" w:sz="0" w:space="0" w:color="auto"/>
                                            <w:right w:val="none" w:sz="0" w:space="0" w:color="auto"/>
                                          </w:divBdr>
                                          <w:divsChild>
                                            <w:div w:id="131618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2018142">
              <w:marLeft w:val="0"/>
              <w:marRight w:val="0"/>
              <w:marTop w:val="0"/>
              <w:marBottom w:val="0"/>
              <w:divBdr>
                <w:top w:val="none" w:sz="0" w:space="0" w:color="auto"/>
                <w:left w:val="none" w:sz="0" w:space="0" w:color="auto"/>
                <w:bottom w:val="none" w:sz="0" w:space="0" w:color="auto"/>
                <w:right w:val="none" w:sz="0" w:space="0" w:color="auto"/>
              </w:divBdr>
              <w:divsChild>
                <w:div w:id="148209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71733473">
      <w:bodyDiv w:val="1"/>
      <w:marLeft w:val="0"/>
      <w:marRight w:val="0"/>
      <w:marTop w:val="0"/>
      <w:marBottom w:val="0"/>
      <w:divBdr>
        <w:top w:val="none" w:sz="0" w:space="0" w:color="auto"/>
        <w:left w:val="none" w:sz="0" w:space="0" w:color="auto"/>
        <w:bottom w:val="none" w:sz="0" w:space="0" w:color="auto"/>
        <w:right w:val="none" w:sz="0" w:space="0" w:color="auto"/>
      </w:divBdr>
    </w:div>
    <w:div w:id="1106538346">
      <w:bodyDiv w:val="1"/>
      <w:marLeft w:val="0"/>
      <w:marRight w:val="0"/>
      <w:marTop w:val="0"/>
      <w:marBottom w:val="0"/>
      <w:divBdr>
        <w:top w:val="none" w:sz="0" w:space="0" w:color="auto"/>
        <w:left w:val="none" w:sz="0" w:space="0" w:color="auto"/>
        <w:bottom w:val="none" w:sz="0" w:space="0" w:color="auto"/>
        <w:right w:val="none" w:sz="0" w:space="0" w:color="auto"/>
      </w:divBdr>
    </w:div>
    <w:div w:id="1163397265">
      <w:bodyDiv w:val="1"/>
      <w:marLeft w:val="0"/>
      <w:marRight w:val="0"/>
      <w:marTop w:val="0"/>
      <w:marBottom w:val="0"/>
      <w:divBdr>
        <w:top w:val="none" w:sz="0" w:space="0" w:color="auto"/>
        <w:left w:val="none" w:sz="0" w:space="0" w:color="auto"/>
        <w:bottom w:val="none" w:sz="0" w:space="0" w:color="auto"/>
        <w:right w:val="none" w:sz="0" w:space="0" w:color="auto"/>
      </w:divBdr>
      <w:divsChild>
        <w:div w:id="585265732">
          <w:marLeft w:val="0"/>
          <w:marRight w:val="0"/>
          <w:marTop w:val="0"/>
          <w:marBottom w:val="0"/>
          <w:divBdr>
            <w:top w:val="none" w:sz="0" w:space="0" w:color="auto"/>
            <w:left w:val="none" w:sz="0" w:space="0" w:color="auto"/>
            <w:bottom w:val="none" w:sz="0" w:space="0" w:color="auto"/>
            <w:right w:val="none" w:sz="0" w:space="0" w:color="auto"/>
          </w:divBdr>
        </w:div>
        <w:div w:id="881407586">
          <w:marLeft w:val="0"/>
          <w:marRight w:val="0"/>
          <w:marTop w:val="0"/>
          <w:marBottom w:val="0"/>
          <w:divBdr>
            <w:top w:val="none" w:sz="0" w:space="0" w:color="auto"/>
            <w:left w:val="none" w:sz="0" w:space="0" w:color="auto"/>
            <w:bottom w:val="none" w:sz="0" w:space="0" w:color="auto"/>
            <w:right w:val="none" w:sz="0" w:space="0" w:color="auto"/>
          </w:divBdr>
        </w:div>
        <w:div w:id="1906181385">
          <w:marLeft w:val="0"/>
          <w:marRight w:val="0"/>
          <w:marTop w:val="0"/>
          <w:marBottom w:val="0"/>
          <w:divBdr>
            <w:top w:val="none" w:sz="0" w:space="0" w:color="auto"/>
            <w:left w:val="none" w:sz="0" w:space="0" w:color="auto"/>
            <w:bottom w:val="none" w:sz="0" w:space="0" w:color="auto"/>
            <w:right w:val="none" w:sz="0" w:space="0" w:color="auto"/>
          </w:divBdr>
        </w:div>
        <w:div w:id="962031564">
          <w:marLeft w:val="0"/>
          <w:marRight w:val="0"/>
          <w:marTop w:val="0"/>
          <w:marBottom w:val="0"/>
          <w:divBdr>
            <w:top w:val="none" w:sz="0" w:space="0" w:color="auto"/>
            <w:left w:val="none" w:sz="0" w:space="0" w:color="auto"/>
            <w:bottom w:val="none" w:sz="0" w:space="0" w:color="auto"/>
            <w:right w:val="none" w:sz="0" w:space="0" w:color="auto"/>
          </w:divBdr>
        </w:div>
        <w:div w:id="159933187">
          <w:marLeft w:val="0"/>
          <w:marRight w:val="0"/>
          <w:marTop w:val="0"/>
          <w:marBottom w:val="0"/>
          <w:divBdr>
            <w:top w:val="none" w:sz="0" w:space="0" w:color="auto"/>
            <w:left w:val="none" w:sz="0" w:space="0" w:color="auto"/>
            <w:bottom w:val="none" w:sz="0" w:space="0" w:color="auto"/>
            <w:right w:val="none" w:sz="0" w:space="0" w:color="auto"/>
          </w:divBdr>
        </w:div>
        <w:div w:id="208996488">
          <w:marLeft w:val="0"/>
          <w:marRight w:val="0"/>
          <w:marTop w:val="0"/>
          <w:marBottom w:val="0"/>
          <w:divBdr>
            <w:top w:val="none" w:sz="0" w:space="0" w:color="auto"/>
            <w:left w:val="none" w:sz="0" w:space="0" w:color="auto"/>
            <w:bottom w:val="none" w:sz="0" w:space="0" w:color="auto"/>
            <w:right w:val="none" w:sz="0" w:space="0" w:color="auto"/>
          </w:divBdr>
        </w:div>
        <w:div w:id="1231505595">
          <w:marLeft w:val="0"/>
          <w:marRight w:val="0"/>
          <w:marTop w:val="0"/>
          <w:marBottom w:val="0"/>
          <w:divBdr>
            <w:top w:val="none" w:sz="0" w:space="0" w:color="auto"/>
            <w:left w:val="none" w:sz="0" w:space="0" w:color="auto"/>
            <w:bottom w:val="none" w:sz="0" w:space="0" w:color="auto"/>
            <w:right w:val="none" w:sz="0" w:space="0" w:color="auto"/>
          </w:divBdr>
        </w:div>
      </w:divsChild>
    </w:div>
    <w:div w:id="1366249815">
      <w:bodyDiv w:val="1"/>
      <w:marLeft w:val="0"/>
      <w:marRight w:val="0"/>
      <w:marTop w:val="0"/>
      <w:marBottom w:val="0"/>
      <w:divBdr>
        <w:top w:val="none" w:sz="0" w:space="0" w:color="auto"/>
        <w:left w:val="none" w:sz="0" w:space="0" w:color="auto"/>
        <w:bottom w:val="none" w:sz="0" w:space="0" w:color="auto"/>
        <w:right w:val="none" w:sz="0" w:space="0" w:color="auto"/>
      </w:divBdr>
      <w:divsChild>
        <w:div w:id="1586960327">
          <w:marLeft w:val="0"/>
          <w:marRight w:val="0"/>
          <w:marTop w:val="0"/>
          <w:marBottom w:val="0"/>
          <w:divBdr>
            <w:top w:val="none" w:sz="0" w:space="0" w:color="auto"/>
            <w:left w:val="none" w:sz="0" w:space="0" w:color="auto"/>
            <w:bottom w:val="none" w:sz="0" w:space="0" w:color="auto"/>
            <w:right w:val="none" w:sz="0" w:space="0" w:color="auto"/>
          </w:divBdr>
        </w:div>
        <w:div w:id="1994797645">
          <w:marLeft w:val="0"/>
          <w:marRight w:val="0"/>
          <w:marTop w:val="0"/>
          <w:marBottom w:val="0"/>
          <w:divBdr>
            <w:top w:val="none" w:sz="0" w:space="0" w:color="auto"/>
            <w:left w:val="none" w:sz="0" w:space="0" w:color="auto"/>
            <w:bottom w:val="none" w:sz="0" w:space="0" w:color="auto"/>
            <w:right w:val="none" w:sz="0" w:space="0" w:color="auto"/>
          </w:divBdr>
        </w:div>
        <w:div w:id="1002389147">
          <w:marLeft w:val="0"/>
          <w:marRight w:val="0"/>
          <w:marTop w:val="0"/>
          <w:marBottom w:val="0"/>
          <w:divBdr>
            <w:top w:val="none" w:sz="0" w:space="0" w:color="auto"/>
            <w:left w:val="none" w:sz="0" w:space="0" w:color="auto"/>
            <w:bottom w:val="none" w:sz="0" w:space="0" w:color="auto"/>
            <w:right w:val="none" w:sz="0" w:space="0" w:color="auto"/>
          </w:divBdr>
          <w:divsChild>
            <w:div w:id="1287152418">
              <w:marLeft w:val="0"/>
              <w:marRight w:val="0"/>
              <w:marTop w:val="0"/>
              <w:marBottom w:val="0"/>
              <w:divBdr>
                <w:top w:val="none" w:sz="0" w:space="0" w:color="auto"/>
                <w:left w:val="none" w:sz="0" w:space="0" w:color="auto"/>
                <w:bottom w:val="none" w:sz="0" w:space="0" w:color="auto"/>
                <w:right w:val="none" w:sz="0" w:space="0" w:color="auto"/>
              </w:divBdr>
              <w:divsChild>
                <w:div w:id="147391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601892">
      <w:bodyDiv w:val="1"/>
      <w:marLeft w:val="0"/>
      <w:marRight w:val="0"/>
      <w:marTop w:val="0"/>
      <w:marBottom w:val="0"/>
      <w:divBdr>
        <w:top w:val="none" w:sz="0" w:space="0" w:color="auto"/>
        <w:left w:val="none" w:sz="0" w:space="0" w:color="auto"/>
        <w:bottom w:val="none" w:sz="0" w:space="0" w:color="auto"/>
        <w:right w:val="none" w:sz="0" w:space="0" w:color="auto"/>
      </w:divBdr>
    </w:div>
    <w:div w:id="1387488615">
      <w:bodyDiv w:val="1"/>
      <w:marLeft w:val="0"/>
      <w:marRight w:val="0"/>
      <w:marTop w:val="0"/>
      <w:marBottom w:val="0"/>
      <w:divBdr>
        <w:top w:val="none" w:sz="0" w:space="0" w:color="auto"/>
        <w:left w:val="none" w:sz="0" w:space="0" w:color="auto"/>
        <w:bottom w:val="none" w:sz="0" w:space="0" w:color="auto"/>
        <w:right w:val="none" w:sz="0" w:space="0" w:color="auto"/>
      </w:divBdr>
      <w:divsChild>
        <w:div w:id="1576356247">
          <w:marLeft w:val="0"/>
          <w:marRight w:val="0"/>
          <w:marTop w:val="0"/>
          <w:marBottom w:val="0"/>
          <w:divBdr>
            <w:top w:val="none" w:sz="0" w:space="0" w:color="auto"/>
            <w:left w:val="none" w:sz="0" w:space="0" w:color="auto"/>
            <w:bottom w:val="none" w:sz="0" w:space="0" w:color="auto"/>
            <w:right w:val="none" w:sz="0" w:space="0" w:color="auto"/>
          </w:divBdr>
          <w:divsChild>
            <w:div w:id="524103192">
              <w:marLeft w:val="0"/>
              <w:marRight w:val="0"/>
              <w:marTop w:val="0"/>
              <w:marBottom w:val="0"/>
              <w:divBdr>
                <w:top w:val="none" w:sz="0" w:space="0" w:color="auto"/>
                <w:left w:val="none" w:sz="0" w:space="0" w:color="auto"/>
                <w:bottom w:val="none" w:sz="0" w:space="0" w:color="auto"/>
                <w:right w:val="none" w:sz="0" w:space="0" w:color="auto"/>
              </w:divBdr>
            </w:div>
            <w:div w:id="1226376064">
              <w:marLeft w:val="0"/>
              <w:marRight w:val="0"/>
              <w:marTop w:val="0"/>
              <w:marBottom w:val="0"/>
              <w:divBdr>
                <w:top w:val="none" w:sz="0" w:space="0" w:color="auto"/>
                <w:left w:val="none" w:sz="0" w:space="0" w:color="auto"/>
                <w:bottom w:val="none" w:sz="0" w:space="0" w:color="auto"/>
                <w:right w:val="none" w:sz="0" w:space="0" w:color="auto"/>
              </w:divBdr>
              <w:divsChild>
                <w:div w:id="1304120210">
                  <w:marLeft w:val="0"/>
                  <w:marRight w:val="0"/>
                  <w:marTop w:val="0"/>
                  <w:marBottom w:val="0"/>
                  <w:divBdr>
                    <w:top w:val="none" w:sz="0" w:space="0" w:color="auto"/>
                    <w:left w:val="none" w:sz="0" w:space="0" w:color="auto"/>
                    <w:bottom w:val="none" w:sz="0" w:space="0" w:color="auto"/>
                    <w:right w:val="none" w:sz="0" w:space="0" w:color="auto"/>
                  </w:divBdr>
                  <w:divsChild>
                    <w:div w:id="354770078">
                      <w:marLeft w:val="0"/>
                      <w:marRight w:val="0"/>
                      <w:marTop w:val="0"/>
                      <w:marBottom w:val="0"/>
                      <w:divBdr>
                        <w:top w:val="none" w:sz="0" w:space="0" w:color="auto"/>
                        <w:left w:val="none" w:sz="0" w:space="0" w:color="auto"/>
                        <w:bottom w:val="none" w:sz="0" w:space="0" w:color="auto"/>
                        <w:right w:val="none" w:sz="0" w:space="0" w:color="auto"/>
                      </w:divBdr>
                      <w:divsChild>
                        <w:div w:id="1514563381">
                          <w:marLeft w:val="0"/>
                          <w:marRight w:val="0"/>
                          <w:marTop w:val="0"/>
                          <w:marBottom w:val="0"/>
                          <w:divBdr>
                            <w:top w:val="none" w:sz="0" w:space="0" w:color="auto"/>
                            <w:left w:val="none" w:sz="0" w:space="0" w:color="auto"/>
                            <w:bottom w:val="none" w:sz="0" w:space="0" w:color="auto"/>
                            <w:right w:val="none" w:sz="0" w:space="0" w:color="auto"/>
                          </w:divBdr>
                          <w:divsChild>
                            <w:div w:id="1522158539">
                              <w:marLeft w:val="0"/>
                              <w:marRight w:val="0"/>
                              <w:marTop w:val="0"/>
                              <w:marBottom w:val="0"/>
                              <w:divBdr>
                                <w:top w:val="none" w:sz="0" w:space="0" w:color="auto"/>
                                <w:left w:val="none" w:sz="0" w:space="0" w:color="auto"/>
                                <w:bottom w:val="none" w:sz="0" w:space="0" w:color="auto"/>
                                <w:right w:val="none" w:sz="0" w:space="0" w:color="auto"/>
                              </w:divBdr>
                              <w:divsChild>
                                <w:div w:id="1021053962">
                                  <w:marLeft w:val="0"/>
                                  <w:marRight w:val="0"/>
                                  <w:marTop w:val="0"/>
                                  <w:marBottom w:val="0"/>
                                  <w:divBdr>
                                    <w:top w:val="none" w:sz="0" w:space="0" w:color="auto"/>
                                    <w:left w:val="none" w:sz="0" w:space="0" w:color="auto"/>
                                    <w:bottom w:val="none" w:sz="0" w:space="0" w:color="auto"/>
                                    <w:right w:val="none" w:sz="0" w:space="0" w:color="auto"/>
                                  </w:divBdr>
                                  <w:divsChild>
                                    <w:div w:id="1205823623">
                                      <w:marLeft w:val="0"/>
                                      <w:marRight w:val="0"/>
                                      <w:marTop w:val="0"/>
                                      <w:marBottom w:val="0"/>
                                      <w:divBdr>
                                        <w:top w:val="none" w:sz="0" w:space="0" w:color="auto"/>
                                        <w:left w:val="none" w:sz="0" w:space="0" w:color="auto"/>
                                        <w:bottom w:val="none" w:sz="0" w:space="0" w:color="auto"/>
                                        <w:right w:val="none" w:sz="0" w:space="0" w:color="auto"/>
                                      </w:divBdr>
                                      <w:divsChild>
                                        <w:div w:id="17390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9168739">
          <w:marLeft w:val="0"/>
          <w:marRight w:val="0"/>
          <w:marTop w:val="0"/>
          <w:marBottom w:val="0"/>
          <w:divBdr>
            <w:top w:val="none" w:sz="0" w:space="0" w:color="auto"/>
            <w:left w:val="none" w:sz="0" w:space="0" w:color="auto"/>
            <w:bottom w:val="none" w:sz="0" w:space="0" w:color="auto"/>
            <w:right w:val="none" w:sz="0" w:space="0" w:color="auto"/>
          </w:divBdr>
        </w:div>
      </w:divsChild>
    </w:div>
    <w:div w:id="1393769590">
      <w:bodyDiv w:val="1"/>
      <w:marLeft w:val="0"/>
      <w:marRight w:val="0"/>
      <w:marTop w:val="0"/>
      <w:marBottom w:val="0"/>
      <w:divBdr>
        <w:top w:val="none" w:sz="0" w:space="0" w:color="auto"/>
        <w:left w:val="none" w:sz="0" w:space="0" w:color="auto"/>
        <w:bottom w:val="none" w:sz="0" w:space="0" w:color="auto"/>
        <w:right w:val="none" w:sz="0" w:space="0" w:color="auto"/>
      </w:divBdr>
      <w:divsChild>
        <w:div w:id="367533047">
          <w:marLeft w:val="0"/>
          <w:marRight w:val="0"/>
          <w:marTop w:val="0"/>
          <w:marBottom w:val="0"/>
          <w:divBdr>
            <w:top w:val="none" w:sz="0" w:space="0" w:color="auto"/>
            <w:left w:val="none" w:sz="0" w:space="0" w:color="auto"/>
            <w:bottom w:val="none" w:sz="0" w:space="0" w:color="auto"/>
            <w:right w:val="none" w:sz="0" w:space="0" w:color="auto"/>
          </w:divBdr>
          <w:divsChild>
            <w:div w:id="691734692">
              <w:marLeft w:val="0"/>
              <w:marRight w:val="0"/>
              <w:marTop w:val="0"/>
              <w:marBottom w:val="0"/>
              <w:divBdr>
                <w:top w:val="none" w:sz="0" w:space="0" w:color="auto"/>
                <w:left w:val="none" w:sz="0" w:space="0" w:color="auto"/>
                <w:bottom w:val="none" w:sz="0" w:space="0" w:color="auto"/>
                <w:right w:val="none" w:sz="0" w:space="0" w:color="auto"/>
              </w:divBdr>
              <w:divsChild>
                <w:div w:id="1352948674">
                  <w:marLeft w:val="0"/>
                  <w:marRight w:val="0"/>
                  <w:marTop w:val="0"/>
                  <w:marBottom w:val="0"/>
                  <w:divBdr>
                    <w:top w:val="none" w:sz="0" w:space="0" w:color="auto"/>
                    <w:left w:val="none" w:sz="0" w:space="0" w:color="auto"/>
                    <w:bottom w:val="none" w:sz="0" w:space="0" w:color="auto"/>
                    <w:right w:val="none" w:sz="0" w:space="0" w:color="auto"/>
                  </w:divBdr>
                </w:div>
                <w:div w:id="1117874428">
                  <w:marLeft w:val="0"/>
                  <w:marRight w:val="0"/>
                  <w:marTop w:val="0"/>
                  <w:marBottom w:val="0"/>
                  <w:divBdr>
                    <w:top w:val="none" w:sz="0" w:space="0" w:color="auto"/>
                    <w:left w:val="none" w:sz="0" w:space="0" w:color="auto"/>
                    <w:bottom w:val="none" w:sz="0" w:space="0" w:color="auto"/>
                    <w:right w:val="none" w:sz="0" w:space="0" w:color="auto"/>
                  </w:divBdr>
                </w:div>
                <w:div w:id="107782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703615">
      <w:bodyDiv w:val="1"/>
      <w:marLeft w:val="0"/>
      <w:marRight w:val="0"/>
      <w:marTop w:val="0"/>
      <w:marBottom w:val="0"/>
      <w:divBdr>
        <w:top w:val="none" w:sz="0" w:space="0" w:color="auto"/>
        <w:left w:val="none" w:sz="0" w:space="0" w:color="auto"/>
        <w:bottom w:val="none" w:sz="0" w:space="0" w:color="auto"/>
        <w:right w:val="none" w:sz="0" w:space="0" w:color="auto"/>
      </w:divBdr>
      <w:divsChild>
        <w:div w:id="1696880855">
          <w:marLeft w:val="0"/>
          <w:marRight w:val="0"/>
          <w:marTop w:val="0"/>
          <w:marBottom w:val="0"/>
          <w:divBdr>
            <w:top w:val="none" w:sz="0" w:space="0" w:color="auto"/>
            <w:left w:val="none" w:sz="0" w:space="0" w:color="auto"/>
            <w:bottom w:val="none" w:sz="0" w:space="0" w:color="auto"/>
            <w:right w:val="none" w:sz="0" w:space="0" w:color="auto"/>
          </w:divBdr>
          <w:divsChild>
            <w:div w:id="830020778">
              <w:marLeft w:val="0"/>
              <w:marRight w:val="0"/>
              <w:marTop w:val="0"/>
              <w:marBottom w:val="0"/>
              <w:divBdr>
                <w:top w:val="none" w:sz="0" w:space="0" w:color="auto"/>
                <w:left w:val="none" w:sz="0" w:space="0" w:color="auto"/>
                <w:bottom w:val="none" w:sz="0" w:space="0" w:color="auto"/>
                <w:right w:val="none" w:sz="0" w:space="0" w:color="auto"/>
              </w:divBdr>
            </w:div>
            <w:div w:id="1426993808">
              <w:marLeft w:val="0"/>
              <w:marRight w:val="0"/>
              <w:marTop w:val="0"/>
              <w:marBottom w:val="0"/>
              <w:divBdr>
                <w:top w:val="none" w:sz="0" w:space="0" w:color="auto"/>
                <w:left w:val="none" w:sz="0" w:space="0" w:color="auto"/>
                <w:bottom w:val="none" w:sz="0" w:space="0" w:color="auto"/>
                <w:right w:val="none" w:sz="0" w:space="0" w:color="auto"/>
              </w:divBdr>
              <w:divsChild>
                <w:div w:id="1543713287">
                  <w:marLeft w:val="0"/>
                  <w:marRight w:val="0"/>
                  <w:marTop w:val="0"/>
                  <w:marBottom w:val="0"/>
                  <w:divBdr>
                    <w:top w:val="none" w:sz="0" w:space="0" w:color="auto"/>
                    <w:left w:val="none" w:sz="0" w:space="0" w:color="auto"/>
                    <w:bottom w:val="none" w:sz="0" w:space="0" w:color="auto"/>
                    <w:right w:val="none" w:sz="0" w:space="0" w:color="auto"/>
                  </w:divBdr>
                  <w:divsChild>
                    <w:div w:id="896160316">
                      <w:marLeft w:val="0"/>
                      <w:marRight w:val="0"/>
                      <w:marTop w:val="0"/>
                      <w:marBottom w:val="0"/>
                      <w:divBdr>
                        <w:top w:val="none" w:sz="0" w:space="0" w:color="auto"/>
                        <w:left w:val="none" w:sz="0" w:space="0" w:color="auto"/>
                        <w:bottom w:val="none" w:sz="0" w:space="0" w:color="auto"/>
                        <w:right w:val="none" w:sz="0" w:space="0" w:color="auto"/>
                      </w:divBdr>
                      <w:divsChild>
                        <w:div w:id="432748849">
                          <w:marLeft w:val="0"/>
                          <w:marRight w:val="0"/>
                          <w:marTop w:val="0"/>
                          <w:marBottom w:val="0"/>
                          <w:divBdr>
                            <w:top w:val="none" w:sz="0" w:space="0" w:color="auto"/>
                            <w:left w:val="none" w:sz="0" w:space="0" w:color="auto"/>
                            <w:bottom w:val="none" w:sz="0" w:space="0" w:color="auto"/>
                            <w:right w:val="none" w:sz="0" w:space="0" w:color="auto"/>
                          </w:divBdr>
                          <w:divsChild>
                            <w:div w:id="1040125420">
                              <w:marLeft w:val="0"/>
                              <w:marRight w:val="0"/>
                              <w:marTop w:val="0"/>
                              <w:marBottom w:val="0"/>
                              <w:divBdr>
                                <w:top w:val="none" w:sz="0" w:space="0" w:color="auto"/>
                                <w:left w:val="none" w:sz="0" w:space="0" w:color="auto"/>
                                <w:bottom w:val="none" w:sz="0" w:space="0" w:color="auto"/>
                                <w:right w:val="none" w:sz="0" w:space="0" w:color="auto"/>
                              </w:divBdr>
                              <w:divsChild>
                                <w:div w:id="1507018398">
                                  <w:marLeft w:val="0"/>
                                  <w:marRight w:val="0"/>
                                  <w:marTop w:val="0"/>
                                  <w:marBottom w:val="0"/>
                                  <w:divBdr>
                                    <w:top w:val="none" w:sz="0" w:space="0" w:color="auto"/>
                                    <w:left w:val="none" w:sz="0" w:space="0" w:color="auto"/>
                                    <w:bottom w:val="none" w:sz="0" w:space="0" w:color="auto"/>
                                    <w:right w:val="none" w:sz="0" w:space="0" w:color="auto"/>
                                  </w:divBdr>
                                  <w:divsChild>
                                    <w:div w:id="1803574311">
                                      <w:marLeft w:val="0"/>
                                      <w:marRight w:val="0"/>
                                      <w:marTop w:val="0"/>
                                      <w:marBottom w:val="0"/>
                                      <w:divBdr>
                                        <w:top w:val="none" w:sz="0" w:space="0" w:color="auto"/>
                                        <w:left w:val="none" w:sz="0" w:space="0" w:color="auto"/>
                                        <w:bottom w:val="none" w:sz="0" w:space="0" w:color="auto"/>
                                        <w:right w:val="none" w:sz="0" w:space="0" w:color="auto"/>
                                      </w:divBdr>
                                      <w:divsChild>
                                        <w:div w:id="101858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824245">
          <w:marLeft w:val="0"/>
          <w:marRight w:val="0"/>
          <w:marTop w:val="0"/>
          <w:marBottom w:val="0"/>
          <w:divBdr>
            <w:top w:val="none" w:sz="0" w:space="0" w:color="auto"/>
            <w:left w:val="none" w:sz="0" w:space="0" w:color="auto"/>
            <w:bottom w:val="none" w:sz="0" w:space="0" w:color="auto"/>
            <w:right w:val="none" w:sz="0" w:space="0" w:color="auto"/>
          </w:divBdr>
          <w:divsChild>
            <w:div w:id="1228953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20773656">
      <w:bodyDiv w:val="1"/>
      <w:marLeft w:val="0"/>
      <w:marRight w:val="0"/>
      <w:marTop w:val="0"/>
      <w:marBottom w:val="0"/>
      <w:divBdr>
        <w:top w:val="none" w:sz="0" w:space="0" w:color="auto"/>
        <w:left w:val="none" w:sz="0" w:space="0" w:color="auto"/>
        <w:bottom w:val="none" w:sz="0" w:space="0" w:color="auto"/>
        <w:right w:val="none" w:sz="0" w:space="0" w:color="auto"/>
      </w:divBdr>
    </w:div>
    <w:div w:id="1536192381">
      <w:bodyDiv w:val="1"/>
      <w:marLeft w:val="0"/>
      <w:marRight w:val="0"/>
      <w:marTop w:val="0"/>
      <w:marBottom w:val="0"/>
      <w:divBdr>
        <w:top w:val="none" w:sz="0" w:space="0" w:color="auto"/>
        <w:left w:val="none" w:sz="0" w:space="0" w:color="auto"/>
        <w:bottom w:val="none" w:sz="0" w:space="0" w:color="auto"/>
        <w:right w:val="none" w:sz="0" w:space="0" w:color="auto"/>
      </w:divBdr>
      <w:divsChild>
        <w:div w:id="861281214">
          <w:marLeft w:val="0"/>
          <w:marRight w:val="0"/>
          <w:marTop w:val="0"/>
          <w:marBottom w:val="0"/>
          <w:divBdr>
            <w:top w:val="none" w:sz="0" w:space="0" w:color="auto"/>
            <w:left w:val="none" w:sz="0" w:space="0" w:color="auto"/>
            <w:bottom w:val="none" w:sz="0" w:space="0" w:color="auto"/>
            <w:right w:val="none" w:sz="0" w:space="0" w:color="auto"/>
          </w:divBdr>
          <w:divsChild>
            <w:div w:id="1990591577">
              <w:marLeft w:val="0"/>
              <w:marRight w:val="0"/>
              <w:marTop w:val="0"/>
              <w:marBottom w:val="0"/>
              <w:divBdr>
                <w:top w:val="none" w:sz="0" w:space="0" w:color="auto"/>
                <w:left w:val="none" w:sz="0" w:space="0" w:color="auto"/>
                <w:bottom w:val="none" w:sz="0" w:space="0" w:color="auto"/>
                <w:right w:val="none" w:sz="0" w:space="0" w:color="auto"/>
              </w:divBdr>
              <w:divsChild>
                <w:div w:id="1488745019">
                  <w:marLeft w:val="0"/>
                  <w:marRight w:val="0"/>
                  <w:marTop w:val="0"/>
                  <w:marBottom w:val="0"/>
                  <w:divBdr>
                    <w:top w:val="none" w:sz="0" w:space="0" w:color="auto"/>
                    <w:left w:val="none" w:sz="0" w:space="0" w:color="auto"/>
                    <w:bottom w:val="none" w:sz="0" w:space="0" w:color="auto"/>
                    <w:right w:val="none" w:sz="0" w:space="0" w:color="auto"/>
                  </w:divBdr>
                  <w:divsChild>
                    <w:div w:id="49584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745033">
              <w:marLeft w:val="0"/>
              <w:marRight w:val="0"/>
              <w:marTop w:val="0"/>
              <w:marBottom w:val="0"/>
              <w:divBdr>
                <w:top w:val="none" w:sz="0" w:space="0" w:color="auto"/>
                <w:left w:val="none" w:sz="0" w:space="0" w:color="auto"/>
                <w:bottom w:val="none" w:sz="0" w:space="0" w:color="auto"/>
                <w:right w:val="none" w:sz="0" w:space="0" w:color="auto"/>
              </w:divBdr>
            </w:div>
            <w:div w:id="1276450575">
              <w:marLeft w:val="0"/>
              <w:marRight w:val="0"/>
              <w:marTop w:val="0"/>
              <w:marBottom w:val="0"/>
              <w:divBdr>
                <w:top w:val="none" w:sz="0" w:space="0" w:color="auto"/>
                <w:left w:val="none" w:sz="0" w:space="0" w:color="auto"/>
                <w:bottom w:val="none" w:sz="0" w:space="0" w:color="auto"/>
                <w:right w:val="none" w:sz="0" w:space="0" w:color="auto"/>
              </w:divBdr>
              <w:divsChild>
                <w:div w:id="709761591">
                  <w:marLeft w:val="0"/>
                  <w:marRight w:val="0"/>
                  <w:marTop w:val="0"/>
                  <w:marBottom w:val="0"/>
                  <w:divBdr>
                    <w:top w:val="none" w:sz="0" w:space="0" w:color="auto"/>
                    <w:left w:val="none" w:sz="0" w:space="0" w:color="auto"/>
                    <w:bottom w:val="none" w:sz="0" w:space="0" w:color="auto"/>
                    <w:right w:val="none" w:sz="0" w:space="0" w:color="auto"/>
                  </w:divBdr>
                  <w:divsChild>
                    <w:div w:id="207731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418389">
      <w:bodyDiv w:val="1"/>
      <w:marLeft w:val="0"/>
      <w:marRight w:val="0"/>
      <w:marTop w:val="0"/>
      <w:marBottom w:val="0"/>
      <w:divBdr>
        <w:top w:val="none" w:sz="0" w:space="0" w:color="auto"/>
        <w:left w:val="none" w:sz="0" w:space="0" w:color="auto"/>
        <w:bottom w:val="none" w:sz="0" w:space="0" w:color="auto"/>
        <w:right w:val="none" w:sz="0" w:space="0" w:color="auto"/>
      </w:divBdr>
      <w:divsChild>
        <w:div w:id="457063961">
          <w:marLeft w:val="0"/>
          <w:marRight w:val="0"/>
          <w:marTop w:val="0"/>
          <w:marBottom w:val="0"/>
          <w:divBdr>
            <w:top w:val="none" w:sz="0" w:space="0" w:color="auto"/>
            <w:left w:val="none" w:sz="0" w:space="0" w:color="auto"/>
            <w:bottom w:val="none" w:sz="0" w:space="0" w:color="auto"/>
            <w:right w:val="none" w:sz="0" w:space="0" w:color="auto"/>
          </w:divBdr>
        </w:div>
        <w:div w:id="1340036495">
          <w:marLeft w:val="0"/>
          <w:marRight w:val="0"/>
          <w:marTop w:val="0"/>
          <w:marBottom w:val="0"/>
          <w:divBdr>
            <w:top w:val="none" w:sz="0" w:space="0" w:color="auto"/>
            <w:left w:val="none" w:sz="0" w:space="0" w:color="auto"/>
            <w:bottom w:val="none" w:sz="0" w:space="0" w:color="auto"/>
            <w:right w:val="none" w:sz="0" w:space="0" w:color="auto"/>
          </w:divBdr>
        </w:div>
      </w:divsChild>
    </w:div>
    <w:div w:id="1949504329">
      <w:bodyDiv w:val="1"/>
      <w:marLeft w:val="0"/>
      <w:marRight w:val="0"/>
      <w:marTop w:val="0"/>
      <w:marBottom w:val="0"/>
      <w:divBdr>
        <w:top w:val="none" w:sz="0" w:space="0" w:color="auto"/>
        <w:left w:val="none" w:sz="0" w:space="0" w:color="auto"/>
        <w:bottom w:val="none" w:sz="0" w:space="0" w:color="auto"/>
        <w:right w:val="none" w:sz="0" w:space="0" w:color="auto"/>
      </w:divBdr>
    </w:div>
    <w:div w:id="200254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3868</Words>
  <Characters>22049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dc:creator>
  <cp:lastModifiedBy>shalagina</cp:lastModifiedBy>
  <cp:revision>2</cp:revision>
  <cp:lastPrinted>2016-10-15T17:38:00Z</cp:lastPrinted>
  <dcterms:created xsi:type="dcterms:W3CDTF">2016-10-24T04:17:00Z</dcterms:created>
  <dcterms:modified xsi:type="dcterms:W3CDTF">2016-10-24T04:17:00Z</dcterms:modified>
</cp:coreProperties>
</file>